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420BF" w14:textId="77777777" w:rsidR="00A37DFF" w:rsidRDefault="00AE60B6">
      <w:pPr>
        <w:pStyle w:val="Title"/>
      </w:pPr>
      <w:r>
        <w:t> </w:t>
      </w:r>
    </w:p>
    <w:p w14:paraId="50991195" w14:textId="77777777" w:rsidR="00A37DFF" w:rsidRDefault="00AE60B6">
      <w:pPr>
        <w:pStyle w:val="Subtitle"/>
        <w:rPr>
          <w:smallCaps/>
          <w:sz w:val="28"/>
          <w:szCs w:val="28"/>
        </w:rPr>
      </w:pPr>
      <w:r>
        <w:rPr>
          <w:smallCaps/>
          <w:sz w:val="28"/>
          <w:szCs w:val="28"/>
        </w:rPr>
        <w:t>John Frederick (“Fred”) Thomas, IV</w:t>
      </w:r>
    </w:p>
    <w:p w14:paraId="1B4464F0" w14:textId="148A0661" w:rsidR="00A37DFF" w:rsidRDefault="00AE60B6">
      <w:pPr>
        <w:pStyle w:val="Subtitle"/>
        <w:rPr>
          <w:b w:val="0"/>
          <w:bCs w:val="0"/>
          <w:smallCaps/>
        </w:rPr>
      </w:pPr>
      <w:r>
        <w:rPr>
          <w:b w:val="0"/>
          <w:bCs w:val="0"/>
          <w:smallCaps/>
        </w:rPr>
        <w:t xml:space="preserve">Director, </w:t>
      </w:r>
      <w:r w:rsidR="00C8136C">
        <w:rPr>
          <w:b w:val="0"/>
          <w:bCs w:val="0"/>
          <w:smallCaps/>
        </w:rPr>
        <w:t xml:space="preserve">Population Health Telehealth and Care Innovation, </w:t>
      </w:r>
      <w:r w:rsidR="00C8136C">
        <w:rPr>
          <w:b w:val="0"/>
          <w:bCs w:val="0"/>
          <w:smallCaps/>
        </w:rPr>
        <w:tab/>
      </w:r>
      <w:r w:rsidR="00C8136C">
        <w:rPr>
          <w:b w:val="0"/>
          <w:bCs w:val="0"/>
          <w:smallCaps/>
        </w:rPr>
        <w:tab/>
      </w:r>
      <w:r>
        <w:rPr>
          <w:b w:val="0"/>
          <w:bCs w:val="0"/>
          <w:smallCaps/>
        </w:rPr>
        <w:t>Children’s Hospital Colorado</w:t>
      </w:r>
    </w:p>
    <w:p w14:paraId="3746150D" w14:textId="77777777" w:rsidR="00C157B4" w:rsidRDefault="00C157B4">
      <w:pPr>
        <w:pStyle w:val="Subtitle"/>
        <w:rPr>
          <w:b w:val="0"/>
          <w:bCs w:val="0"/>
          <w:smallCaps/>
        </w:rPr>
      </w:pPr>
      <w:r>
        <w:rPr>
          <w:b w:val="0"/>
          <w:bCs w:val="0"/>
          <w:smallCaps/>
        </w:rPr>
        <w:t>Executive Director, Peer-Mentored Care Collaborative</w:t>
      </w:r>
    </w:p>
    <w:p w14:paraId="16A26D6A" w14:textId="77777777" w:rsidR="00A37DFF" w:rsidRDefault="00AE60B6">
      <w:pPr>
        <w:pStyle w:val="Subtitle"/>
        <w:rPr>
          <w:b w:val="0"/>
          <w:bCs w:val="0"/>
          <w:smallCaps/>
        </w:rPr>
      </w:pPr>
      <w:r>
        <w:rPr>
          <w:b w:val="0"/>
          <w:bCs w:val="0"/>
          <w:smallCaps/>
        </w:rPr>
        <w:t>University of Colorado School of Medicine</w:t>
      </w:r>
    </w:p>
    <w:p w14:paraId="704C3F3E" w14:textId="77777777" w:rsidR="00A37DFF" w:rsidRDefault="00AE60B6">
      <w:pPr>
        <w:pStyle w:val="Subtitle"/>
        <w:rPr>
          <w:b w:val="0"/>
          <w:bCs w:val="0"/>
          <w:smallCaps/>
        </w:rPr>
      </w:pPr>
      <w:r>
        <w:rPr>
          <w:b w:val="0"/>
          <w:bCs w:val="0"/>
          <w:smallCaps/>
        </w:rPr>
        <w:t>13123 E. 16th Avenue, B720</w:t>
      </w:r>
    </w:p>
    <w:p w14:paraId="38230F28" w14:textId="77777777" w:rsidR="00A37DFF" w:rsidRDefault="00AE60B6">
      <w:pPr>
        <w:pStyle w:val="Subtitle"/>
        <w:rPr>
          <w:b w:val="0"/>
          <w:bCs w:val="0"/>
          <w:smallCaps/>
        </w:rPr>
      </w:pPr>
      <w:r>
        <w:rPr>
          <w:b w:val="0"/>
          <w:bCs w:val="0"/>
          <w:smallCaps/>
        </w:rPr>
        <w:t>Aurora, CO 80045</w:t>
      </w:r>
    </w:p>
    <w:p w14:paraId="34093F15" w14:textId="77777777" w:rsidR="00A37DFF" w:rsidRDefault="00AE60B6">
      <w:pPr>
        <w:pStyle w:val="Subtitle"/>
        <w:rPr>
          <w:b w:val="0"/>
          <w:bCs w:val="0"/>
          <w:smallCaps/>
        </w:rPr>
      </w:pPr>
      <w:r>
        <w:rPr>
          <w:b w:val="0"/>
          <w:bCs w:val="0"/>
          <w:smallCaps/>
        </w:rPr>
        <w:t>O: 720-777-6639</w:t>
      </w:r>
    </w:p>
    <w:p w14:paraId="61C5E264" w14:textId="77777777" w:rsidR="00A37DFF" w:rsidRDefault="00AE60B6">
      <w:pPr>
        <w:pStyle w:val="Subtitle"/>
        <w:rPr>
          <w:b w:val="0"/>
          <w:bCs w:val="0"/>
          <w:smallCaps/>
        </w:rPr>
      </w:pPr>
      <w:r>
        <w:rPr>
          <w:b w:val="0"/>
          <w:bCs w:val="0"/>
          <w:smallCaps/>
        </w:rPr>
        <w:t>C: 303-668-7827</w:t>
      </w:r>
    </w:p>
    <w:p w14:paraId="13A78B34" w14:textId="4A7D184B" w:rsidR="00A37DFF" w:rsidRDefault="00E12EC4" w:rsidP="00C8136C">
      <w:pPr>
        <w:pStyle w:val="Subtitle"/>
        <w:rPr>
          <w:b w:val="0"/>
          <w:bCs w:val="0"/>
        </w:rPr>
      </w:pPr>
      <w:hyperlink r:id="rId7" w:history="1">
        <w:r w:rsidR="00C8136C" w:rsidRPr="0021704E">
          <w:rPr>
            <w:rStyle w:val="Hyperlink"/>
            <w:b w:val="0"/>
            <w:bCs w:val="0"/>
          </w:rPr>
          <w:t>john.thomas@cuanschutz.edu</w:t>
        </w:r>
      </w:hyperlink>
    </w:p>
    <w:p w14:paraId="651247F2" w14:textId="77777777" w:rsidR="00C8136C" w:rsidRPr="00C8136C" w:rsidRDefault="00C8136C" w:rsidP="00C8136C">
      <w:pPr>
        <w:pStyle w:val="Subtitle"/>
        <w:rPr>
          <w:b w:val="0"/>
          <w:bCs w:val="0"/>
        </w:rPr>
      </w:pPr>
    </w:p>
    <w:p w14:paraId="1D9417BE" w14:textId="77777777" w:rsidR="00A37DFF" w:rsidRDefault="00AE60B6">
      <w:pPr>
        <w:pStyle w:val="Body"/>
        <w:numPr>
          <w:ilvl w:val="0"/>
          <w:numId w:val="2"/>
        </w:numPr>
        <w:rPr>
          <w:b/>
          <w:bCs/>
        </w:rPr>
      </w:pPr>
      <w:r>
        <w:rPr>
          <w:b/>
          <w:bCs/>
        </w:rPr>
        <w:t>Education</w:t>
      </w:r>
    </w:p>
    <w:p w14:paraId="555FA34C" w14:textId="77777777" w:rsidR="00AE60B6" w:rsidRDefault="00AE60B6">
      <w:pPr>
        <w:pStyle w:val="Body"/>
      </w:pPr>
    </w:p>
    <w:p w14:paraId="51087B31" w14:textId="77777777" w:rsidR="00A37DFF" w:rsidRDefault="00AE60B6">
      <w:pPr>
        <w:pStyle w:val="Body"/>
      </w:pPr>
      <w:r>
        <w:t>BBA, Finance, Texas State University, San Marcos, TX</w:t>
      </w:r>
      <w:r>
        <w:tab/>
      </w:r>
      <w:r>
        <w:tab/>
      </w:r>
      <w:r>
        <w:tab/>
        <w:t>1982-85</w:t>
      </w:r>
    </w:p>
    <w:p w14:paraId="4D6AE5CF" w14:textId="77777777" w:rsidR="00AE60B6" w:rsidRDefault="00AE60B6">
      <w:pPr>
        <w:pStyle w:val="Body"/>
      </w:pPr>
    </w:p>
    <w:p w14:paraId="18FF1C54" w14:textId="77777777" w:rsidR="00A37DFF" w:rsidRDefault="00AE60B6">
      <w:pPr>
        <w:pStyle w:val="Body"/>
      </w:pPr>
      <w:r>
        <w:t>MSSW, Children and Family Services, University of Texas at Austin</w:t>
      </w:r>
      <w:r>
        <w:tab/>
        <w:t>1995-97</w:t>
      </w:r>
    </w:p>
    <w:p w14:paraId="0DEE8C19" w14:textId="77777777" w:rsidR="00A37DFF" w:rsidRDefault="00AE60B6">
      <w:pPr>
        <w:pStyle w:val="Body"/>
      </w:pPr>
      <w:r>
        <w:t>Austin, Texas</w:t>
      </w:r>
    </w:p>
    <w:p w14:paraId="13815CCC" w14:textId="77777777" w:rsidR="00AE60B6" w:rsidRDefault="00AE60B6">
      <w:pPr>
        <w:pStyle w:val="Body"/>
      </w:pPr>
    </w:p>
    <w:p w14:paraId="64D1BD0C" w14:textId="05E4D19E" w:rsidR="00AE60B6" w:rsidRDefault="00AE60B6">
      <w:pPr>
        <w:pStyle w:val="Body"/>
      </w:pPr>
      <w:r>
        <w:t xml:space="preserve">PhD, </w:t>
      </w:r>
      <w:r w:rsidR="007476FF">
        <w:t xml:space="preserve">Preventive Medicine and </w:t>
      </w:r>
      <w:r w:rsidR="00E663A8">
        <w:t>Population</w:t>
      </w:r>
      <w:r w:rsidR="007476FF">
        <w:t xml:space="preserve"> Health</w:t>
      </w:r>
      <w:r w:rsidR="007476FF">
        <w:tab/>
      </w:r>
      <w:r w:rsidR="007476FF">
        <w:tab/>
      </w:r>
      <w:r w:rsidR="007476FF">
        <w:tab/>
      </w:r>
      <w:r w:rsidR="007476FF">
        <w:tab/>
        <w:t xml:space="preserve">2002-06 </w:t>
      </w:r>
      <w:r>
        <w:t>University of Texas Medical Branch</w:t>
      </w:r>
      <w:r>
        <w:tab/>
      </w:r>
    </w:p>
    <w:p w14:paraId="5D4E6560" w14:textId="77777777" w:rsidR="00AE60B6" w:rsidRDefault="00AE60B6">
      <w:pPr>
        <w:pStyle w:val="Body"/>
      </w:pPr>
      <w:r>
        <w:rPr>
          <w:noProof/>
        </w:rPr>
        <mc:AlternateContent>
          <mc:Choice Requires="wps">
            <w:drawing>
              <wp:anchor distT="152400" distB="152400" distL="152400" distR="152400" simplePos="0" relativeHeight="251664384" behindDoc="0" locked="0" layoutInCell="1" allowOverlap="1" wp14:anchorId="6B5315A1" wp14:editId="6D71A31E">
                <wp:simplePos x="0" y="0"/>
                <wp:positionH relativeFrom="margin">
                  <wp:posOffset>-736600</wp:posOffset>
                </wp:positionH>
                <wp:positionV relativeFrom="line">
                  <wp:posOffset>487680</wp:posOffset>
                </wp:positionV>
                <wp:extent cx="7086600" cy="12700"/>
                <wp:effectExtent l="50800" t="38100" r="38100" b="76200"/>
                <wp:wrapTopAndBottom distT="152400" distB="152400"/>
                <wp:docPr id="1" name="officeArt object"/>
                <wp:cNvGraphicFramePr/>
                <a:graphic xmlns:a="http://schemas.openxmlformats.org/drawingml/2006/main">
                  <a:graphicData uri="http://schemas.microsoft.com/office/word/2010/wordprocessingShape">
                    <wps:wsp>
                      <wps:cNvCnPr/>
                      <wps:spPr>
                        <a:xfrm flipV="1">
                          <a:off x="0" y="0"/>
                          <a:ext cx="7086600" cy="1270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55E3BE0" id="officeArt object" o:spid="_x0000_s1026" style="position:absolute;flip:y;z-index:25166438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 from="-58pt,38.4pt" to="500pt,3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" strokecolor="#4f81bd [3204]" strokeweight="2pt">
                <v:shadow on="t" color="black" opacity="24903f" origin=",.5" offset="0,.55556mm"/>
                <w10:wrap type="topAndBottom" anchorx="margin" anchory="line"/>
              </v:line>
            </w:pict>
          </mc:Fallback>
        </mc:AlternateContent>
      </w:r>
      <w:r>
        <w:t>Galveston, Texas</w:t>
      </w:r>
    </w:p>
    <w:p w14:paraId="239402EC" w14:textId="77777777" w:rsidR="00AE60B6" w:rsidRDefault="00AE60B6">
      <w:pPr>
        <w:pStyle w:val="Body"/>
      </w:pPr>
    </w:p>
    <w:p w14:paraId="0040D28F" w14:textId="77777777" w:rsidR="00A37DFF" w:rsidRDefault="00AE60B6">
      <w:pPr>
        <w:pStyle w:val="Body"/>
        <w:numPr>
          <w:ilvl w:val="0"/>
          <w:numId w:val="3"/>
        </w:numPr>
        <w:rPr>
          <w:b/>
          <w:bCs/>
        </w:rPr>
      </w:pPr>
      <w:r>
        <w:rPr>
          <w:b/>
          <w:bCs/>
        </w:rPr>
        <w:t>Academic Appointments</w:t>
      </w:r>
    </w:p>
    <w:p w14:paraId="51DA5B9D" w14:textId="77777777" w:rsidR="00AE60B6" w:rsidRDefault="00AE60B6">
      <w:pPr>
        <w:pStyle w:val="Body"/>
      </w:pPr>
    </w:p>
    <w:p w14:paraId="40F9818F" w14:textId="77777777" w:rsidR="00A37DFF" w:rsidRDefault="00AE60B6">
      <w:pPr>
        <w:pStyle w:val="Body"/>
      </w:pPr>
      <w:r>
        <w:t>Associated Psychology Training Faculty</w:t>
      </w:r>
      <w:r>
        <w:tab/>
      </w:r>
      <w:r>
        <w:tab/>
      </w:r>
      <w:r>
        <w:tab/>
      </w:r>
      <w:r>
        <w:tab/>
      </w:r>
      <w:r>
        <w:tab/>
      </w:r>
      <w:r>
        <w:tab/>
      </w:r>
    </w:p>
    <w:p w14:paraId="3EEC25EA" w14:textId="77777777" w:rsidR="00A37DFF" w:rsidRDefault="00AE60B6">
      <w:pPr>
        <w:pStyle w:val="Body"/>
      </w:pPr>
      <w:r>
        <w:t xml:space="preserve">University of Texas Medical Branch, </w:t>
      </w:r>
      <w:r>
        <w:tab/>
      </w:r>
      <w:r>
        <w:tab/>
      </w:r>
      <w:r>
        <w:tab/>
      </w:r>
      <w:r>
        <w:tab/>
        <w:t xml:space="preserve">                    Department of Clinical Health Psychology</w:t>
      </w:r>
      <w:r>
        <w:tab/>
      </w:r>
      <w:r>
        <w:tab/>
      </w:r>
      <w:r>
        <w:tab/>
      </w:r>
      <w:r>
        <w:tab/>
      </w:r>
      <w:r>
        <w:tab/>
      </w:r>
    </w:p>
    <w:p w14:paraId="0477491E" w14:textId="77777777" w:rsidR="00AE60B6" w:rsidRDefault="00AE60B6">
      <w:pPr>
        <w:pStyle w:val="Body"/>
      </w:pPr>
      <w:r>
        <w:t>Galveston, Texas</w:t>
      </w:r>
      <w:r>
        <w:tab/>
      </w:r>
      <w:r>
        <w:tab/>
      </w:r>
      <w:r>
        <w:tab/>
      </w:r>
      <w:r>
        <w:tab/>
      </w:r>
      <w:r>
        <w:tab/>
      </w:r>
      <w:r>
        <w:tab/>
      </w:r>
      <w:r>
        <w:tab/>
      </w:r>
      <w:r>
        <w:tab/>
        <w:t>2010</w:t>
      </w:r>
      <w:r w:rsidR="00AD391E">
        <w:t xml:space="preserve"> </w:t>
      </w:r>
      <w:r>
        <w:t>-</w:t>
      </w:r>
      <w:r w:rsidR="00AD391E">
        <w:t xml:space="preserve"> </w:t>
      </w:r>
      <w:r>
        <w:t>12</w:t>
      </w:r>
    </w:p>
    <w:p w14:paraId="6F3CC5D5" w14:textId="77777777" w:rsidR="00AE60B6" w:rsidRDefault="00AE60B6">
      <w:pPr>
        <w:pStyle w:val="Body"/>
      </w:pPr>
    </w:p>
    <w:p w14:paraId="097E7697" w14:textId="77777777" w:rsidR="00A37DFF" w:rsidRDefault="00AE60B6">
      <w:pPr>
        <w:pStyle w:val="Body"/>
      </w:pPr>
      <w:r>
        <w:t>Assistant Professor</w:t>
      </w:r>
    </w:p>
    <w:p w14:paraId="53983C39" w14:textId="77777777" w:rsidR="00A37DFF" w:rsidRDefault="00AE60B6">
      <w:pPr>
        <w:pStyle w:val="Body"/>
      </w:pPr>
      <w:r>
        <w:t xml:space="preserve">University of Texas Medical Branch Graduate School of Nursing </w:t>
      </w:r>
    </w:p>
    <w:p w14:paraId="124B277C" w14:textId="77777777" w:rsidR="00AE60B6" w:rsidRDefault="00AE60B6">
      <w:pPr>
        <w:pStyle w:val="Body"/>
      </w:pPr>
      <w:r>
        <w:t>Galveston, Texas</w:t>
      </w:r>
      <w:r>
        <w:tab/>
      </w:r>
      <w:r>
        <w:tab/>
      </w:r>
      <w:r>
        <w:tab/>
      </w:r>
      <w:r>
        <w:tab/>
      </w:r>
      <w:r>
        <w:tab/>
      </w:r>
      <w:r>
        <w:tab/>
      </w:r>
      <w:r>
        <w:tab/>
      </w:r>
      <w:r>
        <w:tab/>
        <w:t>2010</w:t>
      </w:r>
      <w:r w:rsidR="00AD391E">
        <w:t xml:space="preserve"> </w:t>
      </w:r>
      <w:r>
        <w:t>-</w:t>
      </w:r>
      <w:r w:rsidR="00AD391E">
        <w:t xml:space="preserve"> </w:t>
      </w:r>
      <w:r>
        <w:t>12</w:t>
      </w:r>
    </w:p>
    <w:p w14:paraId="68366C2D" w14:textId="77777777" w:rsidR="00AE60B6" w:rsidRDefault="00AE60B6">
      <w:pPr>
        <w:pStyle w:val="Body"/>
      </w:pPr>
    </w:p>
    <w:p w14:paraId="0AE0FA07" w14:textId="77777777" w:rsidR="00A37DFF" w:rsidRDefault="00AE60B6">
      <w:pPr>
        <w:pStyle w:val="Body"/>
      </w:pPr>
      <w:r>
        <w:t>Assistant Professor</w:t>
      </w:r>
    </w:p>
    <w:p w14:paraId="73E4A5CC" w14:textId="77777777" w:rsidR="00AE60B6" w:rsidRDefault="00AE60B6">
      <w:pPr>
        <w:pStyle w:val="Body"/>
      </w:pPr>
      <w:r>
        <w:t xml:space="preserve">University of Texas Medical Branch, Galveston Department of </w:t>
      </w:r>
    </w:p>
    <w:p w14:paraId="25B97959" w14:textId="77777777" w:rsidR="00A37DFF" w:rsidRDefault="00AE60B6">
      <w:pPr>
        <w:pStyle w:val="Body"/>
      </w:pPr>
      <w:r>
        <w:t>Preventive Medicine and Community Health</w:t>
      </w:r>
    </w:p>
    <w:p w14:paraId="57711715" w14:textId="77777777" w:rsidR="00AE60B6" w:rsidRDefault="00AE60B6">
      <w:pPr>
        <w:pStyle w:val="Body"/>
      </w:pPr>
      <w:r>
        <w:t xml:space="preserve">Galveston, Texas </w:t>
      </w:r>
      <w:r>
        <w:tab/>
      </w:r>
      <w:r>
        <w:tab/>
      </w:r>
      <w:r>
        <w:tab/>
      </w:r>
      <w:r>
        <w:tab/>
      </w:r>
      <w:r>
        <w:tab/>
      </w:r>
      <w:r>
        <w:tab/>
      </w:r>
      <w:r>
        <w:tab/>
      </w:r>
      <w:r>
        <w:tab/>
        <w:t>2007</w:t>
      </w:r>
      <w:r w:rsidR="00AD391E">
        <w:t xml:space="preserve"> </w:t>
      </w:r>
      <w:r>
        <w:t>-</w:t>
      </w:r>
      <w:r w:rsidR="00AD391E">
        <w:t xml:space="preserve"> </w:t>
      </w:r>
      <w:r w:rsidR="00D12C65">
        <w:t>201</w:t>
      </w:r>
      <w:r>
        <w:t>2</w:t>
      </w:r>
    </w:p>
    <w:p w14:paraId="4649CF32" w14:textId="77777777" w:rsidR="00C8136C" w:rsidRDefault="00C8136C">
      <w:pPr>
        <w:pStyle w:val="Body"/>
        <w:rPr>
          <w:lang w:val="fr-FR"/>
        </w:rPr>
      </w:pPr>
    </w:p>
    <w:p w14:paraId="070A3241" w14:textId="3C19D694" w:rsidR="00A37DFF" w:rsidRDefault="00AE60B6">
      <w:pPr>
        <w:pStyle w:val="Body"/>
        <w:rPr>
          <w:lang w:val="fr-FR"/>
        </w:rPr>
      </w:pPr>
      <w:r>
        <w:rPr>
          <w:lang w:val="fr-FR"/>
        </w:rPr>
        <w:t xml:space="preserve">Assistant Professor </w:t>
      </w:r>
    </w:p>
    <w:p w14:paraId="2D368C54" w14:textId="77777777" w:rsidR="00AD391E" w:rsidRDefault="00AD391E">
      <w:pPr>
        <w:pStyle w:val="Body"/>
      </w:pPr>
      <w:proofErr w:type="spellStart"/>
      <w:r>
        <w:rPr>
          <w:lang w:val="fr-FR"/>
        </w:rPr>
        <w:t>University</w:t>
      </w:r>
      <w:proofErr w:type="spellEnd"/>
      <w:r>
        <w:rPr>
          <w:lang w:val="fr-FR"/>
        </w:rPr>
        <w:t xml:space="preserve"> of Colorado </w:t>
      </w:r>
      <w:proofErr w:type="spellStart"/>
      <w:r>
        <w:rPr>
          <w:lang w:val="fr-FR"/>
        </w:rPr>
        <w:t>School</w:t>
      </w:r>
      <w:proofErr w:type="spellEnd"/>
      <w:r>
        <w:rPr>
          <w:lang w:val="fr-FR"/>
        </w:rPr>
        <w:t xml:space="preserve"> of </w:t>
      </w:r>
      <w:proofErr w:type="spellStart"/>
      <w:r>
        <w:rPr>
          <w:lang w:val="fr-FR"/>
        </w:rPr>
        <w:t>Medicine</w:t>
      </w:r>
      <w:proofErr w:type="spellEnd"/>
      <w:r>
        <w:rPr>
          <w:lang w:val="fr-FR"/>
        </w:rPr>
        <w:t xml:space="preserve">, </w:t>
      </w:r>
      <w:proofErr w:type="spellStart"/>
      <w:r>
        <w:rPr>
          <w:lang w:val="fr-FR"/>
        </w:rPr>
        <w:t>Department</w:t>
      </w:r>
      <w:proofErr w:type="spellEnd"/>
      <w:r>
        <w:rPr>
          <w:lang w:val="fr-FR"/>
        </w:rPr>
        <w:t xml:space="preserve"> of </w:t>
      </w:r>
      <w:proofErr w:type="spellStart"/>
      <w:r>
        <w:rPr>
          <w:lang w:val="fr-FR"/>
        </w:rPr>
        <w:t>Psychiatry</w:t>
      </w:r>
      <w:proofErr w:type="spellEnd"/>
    </w:p>
    <w:p w14:paraId="20B24C82" w14:textId="77777777" w:rsidR="00AD391E" w:rsidRDefault="00AE60B6">
      <w:pPr>
        <w:pStyle w:val="Body"/>
        <w:rPr>
          <w:lang w:val="de-DE"/>
        </w:rPr>
      </w:pPr>
      <w:r>
        <w:rPr>
          <w:lang w:val="de-DE"/>
        </w:rPr>
        <w:t>Aurora, C</w:t>
      </w:r>
      <w:r w:rsidR="00AD391E">
        <w:rPr>
          <w:lang w:val="de-DE"/>
        </w:rPr>
        <w:t xml:space="preserve">olorado </w:t>
      </w:r>
      <w:r w:rsidR="00AD391E">
        <w:rPr>
          <w:lang w:val="de-DE"/>
        </w:rPr>
        <w:tab/>
      </w:r>
      <w:r w:rsidR="00AD391E">
        <w:rPr>
          <w:lang w:val="de-DE"/>
        </w:rPr>
        <w:tab/>
      </w:r>
      <w:r w:rsidR="00AD391E">
        <w:rPr>
          <w:lang w:val="de-DE"/>
        </w:rPr>
        <w:tab/>
      </w:r>
      <w:r w:rsidR="00AD391E">
        <w:rPr>
          <w:lang w:val="de-DE"/>
        </w:rPr>
        <w:tab/>
      </w:r>
      <w:r w:rsidR="00AD391E">
        <w:rPr>
          <w:lang w:val="de-DE"/>
        </w:rPr>
        <w:tab/>
      </w:r>
      <w:r w:rsidR="00AD391E">
        <w:rPr>
          <w:lang w:val="de-DE"/>
        </w:rPr>
        <w:tab/>
      </w:r>
      <w:r w:rsidR="00AD391E">
        <w:rPr>
          <w:lang w:val="de-DE"/>
        </w:rPr>
        <w:tab/>
      </w:r>
      <w:r w:rsidR="00AD391E">
        <w:rPr>
          <w:lang w:val="de-DE"/>
        </w:rPr>
        <w:tab/>
        <w:t xml:space="preserve">2012 - </w:t>
      </w:r>
      <w:r w:rsidR="00D12C65">
        <w:rPr>
          <w:lang w:val="de-DE"/>
        </w:rPr>
        <w:t>2018</w:t>
      </w:r>
    </w:p>
    <w:p w14:paraId="732DD078" w14:textId="77777777" w:rsidR="00AD391E" w:rsidRDefault="00AD391E">
      <w:pPr>
        <w:pStyle w:val="Body"/>
        <w:rPr>
          <w:lang w:val="de-DE"/>
        </w:rPr>
      </w:pPr>
    </w:p>
    <w:p w14:paraId="3FA3831B" w14:textId="77777777" w:rsidR="00A37DFF" w:rsidRPr="00AD391E" w:rsidRDefault="00AE60B6">
      <w:pPr>
        <w:pStyle w:val="Body"/>
        <w:rPr>
          <w:lang w:val="de-DE"/>
        </w:rPr>
      </w:pPr>
      <w:r>
        <w:rPr>
          <w:lang w:val="fr-FR"/>
        </w:rPr>
        <w:lastRenderedPageBreak/>
        <w:t xml:space="preserve">Assistant Professor </w:t>
      </w:r>
    </w:p>
    <w:p w14:paraId="7EE971DB" w14:textId="77777777" w:rsidR="00AD391E" w:rsidRDefault="00AD391E">
      <w:pPr>
        <w:pStyle w:val="Body"/>
      </w:pPr>
      <w:r>
        <w:t>University of Colorado School of Public Health, Dept of Epidemiology</w:t>
      </w:r>
    </w:p>
    <w:p w14:paraId="5CC1D099" w14:textId="77777777" w:rsidR="00AD391E" w:rsidRDefault="00AD391E">
      <w:pPr>
        <w:pStyle w:val="Body"/>
        <w:rPr>
          <w:lang w:val="de-DE"/>
        </w:rPr>
      </w:pPr>
      <w:r>
        <w:rPr>
          <w:lang w:val="de-DE"/>
        </w:rPr>
        <w:t>Aurora, Colorado</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2012 – </w:t>
      </w:r>
      <w:r w:rsidR="00D12C65">
        <w:rPr>
          <w:lang w:val="de-DE"/>
        </w:rPr>
        <w:t>2018</w:t>
      </w:r>
    </w:p>
    <w:p w14:paraId="126C691B" w14:textId="77777777" w:rsidR="00AD391E" w:rsidRDefault="00AD391E">
      <w:pPr>
        <w:pStyle w:val="Body"/>
        <w:rPr>
          <w:lang w:val="de-DE"/>
        </w:rPr>
      </w:pPr>
    </w:p>
    <w:p w14:paraId="6408FD62" w14:textId="77777777" w:rsidR="00AD391E" w:rsidRDefault="00AD391E" w:rsidP="00AD391E">
      <w:pPr>
        <w:pStyle w:val="Body"/>
      </w:pPr>
      <w:r>
        <w:t>Assistant Professor</w:t>
      </w:r>
    </w:p>
    <w:p w14:paraId="47ED8ADE" w14:textId="77777777" w:rsidR="00AD391E" w:rsidRDefault="00AD391E" w:rsidP="00AD391E">
      <w:pPr>
        <w:pStyle w:val="Body"/>
      </w:pPr>
      <w:r>
        <w:t xml:space="preserve">University of Colorado School of Medicine </w:t>
      </w:r>
      <w:r>
        <w:tab/>
      </w:r>
      <w:r>
        <w:tab/>
      </w:r>
      <w:r>
        <w:tab/>
      </w:r>
      <w:r>
        <w:tab/>
      </w:r>
      <w:r>
        <w:tab/>
      </w:r>
    </w:p>
    <w:p w14:paraId="7EF5408F" w14:textId="77777777" w:rsidR="00AD391E" w:rsidRDefault="00AD391E" w:rsidP="00AD391E">
      <w:pPr>
        <w:pStyle w:val="Body"/>
      </w:pPr>
      <w:r>
        <w:t>Department of Family Medicine</w:t>
      </w:r>
    </w:p>
    <w:p w14:paraId="21BAACF4" w14:textId="77777777" w:rsidR="00AD391E" w:rsidRDefault="00AD391E" w:rsidP="00AD391E">
      <w:pPr>
        <w:pStyle w:val="Body"/>
      </w:pPr>
      <w:r>
        <w:t>Aurora, Colorado</w:t>
      </w:r>
      <w:r>
        <w:tab/>
      </w:r>
      <w:r>
        <w:tab/>
      </w:r>
      <w:r>
        <w:tab/>
      </w:r>
      <w:r>
        <w:tab/>
      </w:r>
      <w:r>
        <w:tab/>
      </w:r>
      <w:r>
        <w:tab/>
      </w:r>
      <w:r>
        <w:tab/>
      </w:r>
      <w:r>
        <w:tab/>
        <w:t xml:space="preserve">2013 – </w:t>
      </w:r>
      <w:r w:rsidR="00D12C65">
        <w:t>2018</w:t>
      </w:r>
    </w:p>
    <w:p w14:paraId="1189E1FD" w14:textId="77777777" w:rsidR="00AD391E" w:rsidRDefault="00AD391E" w:rsidP="00AD391E">
      <w:pPr>
        <w:pStyle w:val="Body"/>
      </w:pPr>
    </w:p>
    <w:p w14:paraId="71AF561D" w14:textId="77777777" w:rsidR="00AD391E" w:rsidRDefault="00AD391E" w:rsidP="00AD391E">
      <w:pPr>
        <w:pStyle w:val="Body"/>
      </w:pPr>
      <w:r>
        <w:t>Assistant Professor</w:t>
      </w:r>
    </w:p>
    <w:p w14:paraId="6E878101" w14:textId="77777777" w:rsidR="00AD391E" w:rsidRDefault="00AD391E" w:rsidP="00AD391E">
      <w:pPr>
        <w:pStyle w:val="Body"/>
      </w:pPr>
      <w:r>
        <w:t>University of Colorado School of Medicine</w:t>
      </w:r>
      <w:r>
        <w:tab/>
      </w:r>
      <w:r>
        <w:tab/>
      </w:r>
      <w:r>
        <w:tab/>
      </w:r>
    </w:p>
    <w:p w14:paraId="5F6D07E9" w14:textId="77777777" w:rsidR="00AD391E" w:rsidRDefault="00AD391E" w:rsidP="00AD391E">
      <w:pPr>
        <w:pStyle w:val="Body"/>
      </w:pPr>
      <w:r>
        <w:t>Department of Pediatrics</w:t>
      </w:r>
    </w:p>
    <w:p w14:paraId="74D55BEB" w14:textId="77777777" w:rsidR="00D12C65" w:rsidRPr="001552C6" w:rsidRDefault="00AD391E" w:rsidP="00D12C65">
      <w:pPr>
        <w:pStyle w:val="Body"/>
      </w:pPr>
      <w:r>
        <w:t>Aurora, Colorado</w:t>
      </w:r>
      <w:r>
        <w:tab/>
      </w:r>
      <w:r>
        <w:tab/>
      </w:r>
      <w:r>
        <w:tab/>
      </w:r>
      <w:r>
        <w:tab/>
      </w:r>
      <w:r>
        <w:tab/>
      </w:r>
      <w:r>
        <w:tab/>
      </w:r>
      <w:r>
        <w:tab/>
      </w:r>
      <w:r>
        <w:tab/>
        <w:t xml:space="preserve">2017 </w:t>
      </w:r>
      <w:r w:rsidR="00D12C65">
        <w:t>–</w:t>
      </w:r>
      <w:r>
        <w:t xml:space="preserve"> </w:t>
      </w:r>
      <w:r w:rsidR="00D12C65">
        <w:t>2018</w:t>
      </w:r>
    </w:p>
    <w:p w14:paraId="38344440" w14:textId="77777777" w:rsidR="00D12C65" w:rsidRDefault="00D12C65" w:rsidP="00D12C65">
      <w:pPr>
        <w:pStyle w:val="Body"/>
      </w:pPr>
    </w:p>
    <w:p w14:paraId="482B2B15" w14:textId="77777777" w:rsidR="00D12C65" w:rsidRDefault="00D12C65" w:rsidP="00D12C65">
      <w:pPr>
        <w:pStyle w:val="Body"/>
      </w:pPr>
      <w:r>
        <w:t>Associate Professor</w:t>
      </w:r>
    </w:p>
    <w:p w14:paraId="3B20AAAF" w14:textId="77777777" w:rsidR="00D12C65" w:rsidRDefault="00D12C65" w:rsidP="00D12C65">
      <w:pPr>
        <w:pStyle w:val="Body"/>
      </w:pPr>
      <w:r>
        <w:t>University of Colorado School of Medicine</w:t>
      </w:r>
      <w:r>
        <w:tab/>
      </w:r>
      <w:r>
        <w:tab/>
      </w:r>
      <w:r>
        <w:tab/>
      </w:r>
    </w:p>
    <w:p w14:paraId="6F40BE2F" w14:textId="77777777" w:rsidR="00D12C65" w:rsidRDefault="00D12C65" w:rsidP="00D12C65">
      <w:pPr>
        <w:pStyle w:val="Body"/>
      </w:pPr>
      <w:r>
        <w:t>Department of Pediatrics</w:t>
      </w:r>
    </w:p>
    <w:p w14:paraId="21CCFD46" w14:textId="77777777" w:rsidR="00D12C65" w:rsidRDefault="00D12C65" w:rsidP="00D12C65">
      <w:pPr>
        <w:pStyle w:val="Body"/>
      </w:pPr>
      <w:r>
        <w:t>Aurora, Colorado</w:t>
      </w:r>
      <w:r>
        <w:tab/>
      </w:r>
      <w:r>
        <w:tab/>
      </w:r>
      <w:r>
        <w:tab/>
      </w:r>
      <w:r>
        <w:tab/>
      </w:r>
      <w:r>
        <w:tab/>
      </w:r>
      <w:r>
        <w:tab/>
      </w:r>
      <w:r>
        <w:tab/>
      </w:r>
      <w:r>
        <w:tab/>
        <w:t xml:space="preserve">2018 </w:t>
      </w:r>
      <w:r w:rsidR="001552C6">
        <w:t>–</w:t>
      </w:r>
      <w:r>
        <w:t xml:space="preserve"> Present</w:t>
      </w:r>
    </w:p>
    <w:p w14:paraId="501D24FF" w14:textId="77777777" w:rsidR="001552C6" w:rsidRDefault="001552C6" w:rsidP="00D12C65">
      <w:pPr>
        <w:pStyle w:val="Body"/>
      </w:pPr>
    </w:p>
    <w:p w14:paraId="092117D1" w14:textId="77777777" w:rsidR="001552C6" w:rsidRDefault="001552C6" w:rsidP="001552C6">
      <w:pPr>
        <w:pStyle w:val="Body"/>
      </w:pPr>
      <w:r>
        <w:t>Associate Professor</w:t>
      </w:r>
    </w:p>
    <w:p w14:paraId="559B63D9" w14:textId="77777777" w:rsidR="001552C6" w:rsidRDefault="001552C6" w:rsidP="001552C6">
      <w:pPr>
        <w:pStyle w:val="Body"/>
      </w:pPr>
      <w:r>
        <w:t>University of Colorado School of Medicine</w:t>
      </w:r>
      <w:r>
        <w:tab/>
      </w:r>
      <w:r>
        <w:tab/>
      </w:r>
      <w:r>
        <w:tab/>
      </w:r>
      <w:r>
        <w:tab/>
      </w:r>
      <w:r>
        <w:tab/>
      </w:r>
    </w:p>
    <w:p w14:paraId="45525B24" w14:textId="77777777" w:rsidR="001552C6" w:rsidRDefault="001552C6" w:rsidP="001552C6">
      <w:pPr>
        <w:pStyle w:val="Body"/>
      </w:pPr>
      <w:r>
        <w:t>Department of Family Medicine</w:t>
      </w:r>
    </w:p>
    <w:p w14:paraId="037F4FB8" w14:textId="77777777" w:rsidR="001552C6" w:rsidRDefault="001552C6" w:rsidP="001552C6">
      <w:pPr>
        <w:pStyle w:val="Body"/>
      </w:pPr>
      <w:r>
        <w:t>Aurora, Colorado</w:t>
      </w:r>
      <w:r>
        <w:tab/>
      </w:r>
      <w:r>
        <w:tab/>
      </w:r>
      <w:r>
        <w:tab/>
      </w:r>
      <w:r>
        <w:tab/>
      </w:r>
      <w:r>
        <w:tab/>
      </w:r>
      <w:r>
        <w:tab/>
      </w:r>
      <w:r>
        <w:tab/>
      </w:r>
      <w:r>
        <w:tab/>
        <w:t>2018 – Present</w:t>
      </w:r>
    </w:p>
    <w:p w14:paraId="4621FEF0" w14:textId="77777777" w:rsidR="001552C6" w:rsidRDefault="001552C6" w:rsidP="001552C6">
      <w:pPr>
        <w:pStyle w:val="Body"/>
      </w:pPr>
    </w:p>
    <w:p w14:paraId="213E26C3" w14:textId="77777777" w:rsidR="001552C6" w:rsidRPr="00AD391E" w:rsidRDefault="001552C6" w:rsidP="001552C6">
      <w:pPr>
        <w:pStyle w:val="Body"/>
        <w:rPr>
          <w:lang w:val="de-DE"/>
        </w:rPr>
      </w:pPr>
      <w:proofErr w:type="spellStart"/>
      <w:r>
        <w:rPr>
          <w:lang w:val="fr-FR"/>
        </w:rPr>
        <w:t>Associate</w:t>
      </w:r>
      <w:proofErr w:type="spellEnd"/>
      <w:r>
        <w:rPr>
          <w:lang w:val="fr-FR"/>
        </w:rPr>
        <w:t xml:space="preserve"> Professor </w:t>
      </w:r>
    </w:p>
    <w:p w14:paraId="6861DE0E" w14:textId="77777777" w:rsidR="00514D98" w:rsidRDefault="001552C6" w:rsidP="001552C6">
      <w:pPr>
        <w:pStyle w:val="Body"/>
      </w:pPr>
      <w:r>
        <w:t>University of Colorado School of Public Health</w:t>
      </w:r>
    </w:p>
    <w:p w14:paraId="0D90A96A" w14:textId="77777777" w:rsidR="001552C6" w:rsidRDefault="001552C6" w:rsidP="001552C6">
      <w:pPr>
        <w:pStyle w:val="Body"/>
      </w:pPr>
      <w:r>
        <w:t>Dep</w:t>
      </w:r>
      <w:r w:rsidR="00514D98">
        <w:t>ar</w:t>
      </w:r>
      <w:r>
        <w:t>t</w:t>
      </w:r>
      <w:r w:rsidR="00514D98">
        <w:t>ment</w:t>
      </w:r>
      <w:r>
        <w:t xml:space="preserve"> of Epidemiology</w:t>
      </w:r>
    </w:p>
    <w:p w14:paraId="01BFF152" w14:textId="77777777" w:rsidR="001552C6" w:rsidRDefault="001552C6" w:rsidP="001552C6">
      <w:pPr>
        <w:pStyle w:val="Body"/>
        <w:rPr>
          <w:lang w:val="de-DE"/>
        </w:rPr>
      </w:pPr>
      <w:r>
        <w:rPr>
          <w:lang w:val="de-DE"/>
        </w:rPr>
        <w:t>Aurora, Colorado</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2018 – </w:t>
      </w:r>
      <w:proofErr w:type="spellStart"/>
      <w:r>
        <w:rPr>
          <w:lang w:val="de-DE"/>
        </w:rPr>
        <w:t>Present</w:t>
      </w:r>
      <w:proofErr w:type="spellEnd"/>
    </w:p>
    <w:p w14:paraId="3B9997E7" w14:textId="77777777" w:rsidR="001552C6" w:rsidRDefault="001552C6" w:rsidP="001552C6">
      <w:pPr>
        <w:pStyle w:val="Body"/>
        <w:rPr>
          <w:lang w:val="de-DE"/>
        </w:rPr>
      </w:pPr>
    </w:p>
    <w:p w14:paraId="0E654CD8" w14:textId="77777777" w:rsidR="001552C6" w:rsidRDefault="001552C6" w:rsidP="001552C6">
      <w:pPr>
        <w:pStyle w:val="Body"/>
        <w:rPr>
          <w:lang w:val="fr-FR"/>
        </w:rPr>
      </w:pPr>
      <w:proofErr w:type="spellStart"/>
      <w:r>
        <w:rPr>
          <w:lang w:val="fr-FR"/>
        </w:rPr>
        <w:t>Associate</w:t>
      </w:r>
      <w:proofErr w:type="spellEnd"/>
      <w:r>
        <w:rPr>
          <w:lang w:val="fr-FR"/>
        </w:rPr>
        <w:t xml:space="preserve"> Professor </w:t>
      </w:r>
    </w:p>
    <w:p w14:paraId="5F41AF5E" w14:textId="77777777" w:rsidR="00514D98" w:rsidRDefault="001552C6" w:rsidP="001552C6">
      <w:pPr>
        <w:pStyle w:val="Body"/>
        <w:rPr>
          <w:lang w:val="fr-FR"/>
        </w:rPr>
      </w:pPr>
      <w:proofErr w:type="spellStart"/>
      <w:r>
        <w:rPr>
          <w:lang w:val="fr-FR"/>
        </w:rPr>
        <w:t>University</w:t>
      </w:r>
      <w:proofErr w:type="spellEnd"/>
      <w:r>
        <w:rPr>
          <w:lang w:val="fr-FR"/>
        </w:rPr>
        <w:t xml:space="preserve"> of Colorado </w:t>
      </w:r>
      <w:proofErr w:type="spellStart"/>
      <w:r>
        <w:rPr>
          <w:lang w:val="fr-FR"/>
        </w:rPr>
        <w:t>School</w:t>
      </w:r>
      <w:proofErr w:type="spellEnd"/>
      <w:r>
        <w:rPr>
          <w:lang w:val="fr-FR"/>
        </w:rPr>
        <w:t xml:space="preserve"> of </w:t>
      </w:r>
      <w:proofErr w:type="spellStart"/>
      <w:r>
        <w:rPr>
          <w:lang w:val="fr-FR"/>
        </w:rPr>
        <w:t>Medicine</w:t>
      </w:r>
      <w:proofErr w:type="spellEnd"/>
    </w:p>
    <w:p w14:paraId="75F18C20" w14:textId="77777777" w:rsidR="001552C6" w:rsidRDefault="001552C6" w:rsidP="001552C6">
      <w:pPr>
        <w:pStyle w:val="Body"/>
      </w:pPr>
      <w:proofErr w:type="spellStart"/>
      <w:r>
        <w:rPr>
          <w:lang w:val="fr-FR"/>
        </w:rPr>
        <w:t>Department</w:t>
      </w:r>
      <w:proofErr w:type="spellEnd"/>
      <w:r>
        <w:rPr>
          <w:lang w:val="fr-FR"/>
        </w:rPr>
        <w:t xml:space="preserve"> of </w:t>
      </w:r>
      <w:proofErr w:type="spellStart"/>
      <w:r>
        <w:rPr>
          <w:lang w:val="fr-FR"/>
        </w:rPr>
        <w:t>Psychiatry</w:t>
      </w:r>
      <w:proofErr w:type="spellEnd"/>
    </w:p>
    <w:p w14:paraId="4E99A5CE" w14:textId="77777777" w:rsidR="001552C6" w:rsidRDefault="001552C6" w:rsidP="001552C6">
      <w:pPr>
        <w:pStyle w:val="Body"/>
        <w:rPr>
          <w:lang w:val="de-DE"/>
        </w:rPr>
      </w:pPr>
      <w:r>
        <w:rPr>
          <w:lang w:val="de-DE"/>
        </w:rPr>
        <w:t xml:space="preserve">Aurora, Colorado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2018 - </w:t>
      </w:r>
      <w:proofErr w:type="spellStart"/>
      <w:r>
        <w:rPr>
          <w:lang w:val="de-DE"/>
        </w:rPr>
        <w:t>Present</w:t>
      </w:r>
      <w:proofErr w:type="spellEnd"/>
    </w:p>
    <w:p w14:paraId="777AA52D" w14:textId="77777777" w:rsidR="001552C6" w:rsidRDefault="001552C6" w:rsidP="001552C6">
      <w:pPr>
        <w:pStyle w:val="Body"/>
        <w:rPr>
          <w:lang w:val="de-DE"/>
        </w:rPr>
      </w:pPr>
    </w:p>
    <w:p w14:paraId="371FAB48" w14:textId="77777777" w:rsidR="001552C6" w:rsidRDefault="001552C6" w:rsidP="001552C6">
      <w:pPr>
        <w:pStyle w:val="Body"/>
        <w:rPr>
          <w:lang w:val="fr-FR"/>
        </w:rPr>
      </w:pPr>
      <w:proofErr w:type="spellStart"/>
      <w:r>
        <w:rPr>
          <w:lang w:val="fr-FR"/>
        </w:rPr>
        <w:t>Associate</w:t>
      </w:r>
      <w:proofErr w:type="spellEnd"/>
      <w:r>
        <w:rPr>
          <w:lang w:val="fr-FR"/>
        </w:rPr>
        <w:t xml:space="preserve"> Professor </w:t>
      </w:r>
    </w:p>
    <w:p w14:paraId="54FAAD6A" w14:textId="77777777" w:rsidR="001552C6" w:rsidRDefault="001552C6" w:rsidP="001552C6">
      <w:pPr>
        <w:pStyle w:val="Body"/>
      </w:pPr>
      <w:proofErr w:type="spellStart"/>
      <w:r>
        <w:rPr>
          <w:lang w:val="fr-FR"/>
        </w:rPr>
        <w:t>University</w:t>
      </w:r>
      <w:proofErr w:type="spellEnd"/>
      <w:r>
        <w:rPr>
          <w:lang w:val="fr-FR"/>
        </w:rPr>
        <w:t xml:space="preserve"> of Colorado </w:t>
      </w:r>
      <w:proofErr w:type="spellStart"/>
      <w:r>
        <w:rPr>
          <w:lang w:val="fr-FR"/>
        </w:rPr>
        <w:t>School</w:t>
      </w:r>
      <w:proofErr w:type="spellEnd"/>
      <w:r>
        <w:rPr>
          <w:lang w:val="fr-FR"/>
        </w:rPr>
        <w:t xml:space="preserve"> of Nursing</w:t>
      </w:r>
    </w:p>
    <w:p w14:paraId="2FDBA78E" w14:textId="77777777" w:rsidR="001552C6" w:rsidRDefault="001552C6" w:rsidP="001552C6">
      <w:pPr>
        <w:pStyle w:val="Body"/>
        <w:rPr>
          <w:lang w:val="de-DE"/>
        </w:rPr>
      </w:pPr>
      <w:r>
        <w:rPr>
          <w:lang w:val="de-DE"/>
        </w:rPr>
        <w:t xml:space="preserve">Aurora, Colorado </w:t>
      </w:r>
      <w:r>
        <w:rPr>
          <w:lang w:val="de-DE"/>
        </w:rPr>
        <w:tab/>
      </w:r>
      <w:r>
        <w:rPr>
          <w:lang w:val="de-DE"/>
        </w:rPr>
        <w:tab/>
      </w:r>
      <w:r>
        <w:rPr>
          <w:lang w:val="de-DE"/>
        </w:rPr>
        <w:tab/>
      </w:r>
      <w:r>
        <w:rPr>
          <w:lang w:val="de-DE"/>
        </w:rPr>
        <w:tab/>
      </w:r>
      <w:r>
        <w:rPr>
          <w:lang w:val="de-DE"/>
        </w:rPr>
        <w:tab/>
      </w:r>
      <w:r>
        <w:rPr>
          <w:lang w:val="de-DE"/>
        </w:rPr>
        <w:tab/>
      </w:r>
      <w:r>
        <w:rPr>
          <w:lang w:val="de-DE"/>
        </w:rPr>
        <w:tab/>
      </w:r>
      <w:r>
        <w:rPr>
          <w:lang w:val="de-DE"/>
        </w:rPr>
        <w:tab/>
        <w:t xml:space="preserve">2018 – </w:t>
      </w:r>
      <w:proofErr w:type="spellStart"/>
      <w:r>
        <w:rPr>
          <w:lang w:val="de-DE"/>
        </w:rPr>
        <w:t>Present</w:t>
      </w:r>
      <w:proofErr w:type="spellEnd"/>
    </w:p>
    <w:p w14:paraId="18B7C995" w14:textId="77777777" w:rsidR="001552C6" w:rsidRDefault="001552C6" w:rsidP="001552C6">
      <w:pPr>
        <w:pStyle w:val="Body"/>
        <w:rPr>
          <w:lang w:val="de-DE"/>
        </w:rPr>
      </w:pPr>
    </w:p>
    <w:p w14:paraId="5DBD082F" w14:textId="77777777" w:rsidR="001552C6" w:rsidRDefault="001552C6" w:rsidP="001552C6">
      <w:pPr>
        <w:pStyle w:val="Body"/>
        <w:rPr>
          <w:lang w:val="de-DE"/>
        </w:rPr>
      </w:pPr>
      <w:proofErr w:type="spellStart"/>
      <w:r>
        <w:rPr>
          <w:lang w:val="de-DE"/>
        </w:rPr>
        <w:t>Affiliated</w:t>
      </w:r>
      <w:proofErr w:type="spellEnd"/>
      <w:r>
        <w:rPr>
          <w:lang w:val="de-DE"/>
        </w:rPr>
        <w:t xml:space="preserve"> </w:t>
      </w:r>
      <w:proofErr w:type="spellStart"/>
      <w:r>
        <w:rPr>
          <w:lang w:val="de-DE"/>
        </w:rPr>
        <w:t>Faculty</w:t>
      </w:r>
      <w:proofErr w:type="spellEnd"/>
    </w:p>
    <w:p w14:paraId="37EFCF9D" w14:textId="77777777" w:rsidR="001552C6" w:rsidRDefault="001552C6" w:rsidP="001552C6">
      <w:pPr>
        <w:pStyle w:val="Body"/>
        <w:rPr>
          <w:lang w:val="de-DE"/>
        </w:rPr>
      </w:pPr>
      <w:r>
        <w:rPr>
          <w:lang w:val="de-DE"/>
        </w:rPr>
        <w:t xml:space="preserve">Colorado State University, School </w:t>
      </w:r>
      <w:proofErr w:type="spellStart"/>
      <w:r>
        <w:rPr>
          <w:lang w:val="de-DE"/>
        </w:rPr>
        <w:t>of</w:t>
      </w:r>
      <w:proofErr w:type="spellEnd"/>
      <w:r>
        <w:rPr>
          <w:lang w:val="de-DE"/>
        </w:rPr>
        <w:t xml:space="preserve"> </w:t>
      </w:r>
      <w:proofErr w:type="spellStart"/>
      <w:r>
        <w:rPr>
          <w:lang w:val="de-DE"/>
        </w:rPr>
        <w:t>Social</w:t>
      </w:r>
      <w:proofErr w:type="spellEnd"/>
      <w:r>
        <w:rPr>
          <w:lang w:val="de-DE"/>
        </w:rPr>
        <w:t xml:space="preserve"> Work </w:t>
      </w:r>
    </w:p>
    <w:p w14:paraId="05FC7A07" w14:textId="77777777" w:rsidR="001552C6" w:rsidRDefault="001552C6" w:rsidP="001552C6">
      <w:pPr>
        <w:pStyle w:val="Body"/>
        <w:rPr>
          <w:lang w:val="de-DE"/>
        </w:rPr>
      </w:pPr>
      <w:r>
        <w:rPr>
          <w:lang w:val="de-DE"/>
        </w:rPr>
        <w:t xml:space="preserve">Fort Collins, </w:t>
      </w:r>
      <w:proofErr w:type="spellStart"/>
      <w:r>
        <w:rPr>
          <w:lang w:val="de-DE"/>
        </w:rPr>
        <w:t>Coloardo</w:t>
      </w:r>
      <w:proofErr w:type="spellEnd"/>
      <w:r>
        <w:rPr>
          <w:lang w:val="de-DE"/>
        </w:rPr>
        <w:tab/>
      </w:r>
      <w:r>
        <w:rPr>
          <w:lang w:val="de-DE"/>
        </w:rPr>
        <w:tab/>
      </w:r>
      <w:r>
        <w:rPr>
          <w:lang w:val="de-DE"/>
        </w:rPr>
        <w:tab/>
      </w:r>
      <w:r>
        <w:rPr>
          <w:lang w:val="de-DE"/>
        </w:rPr>
        <w:tab/>
      </w:r>
      <w:r>
        <w:rPr>
          <w:lang w:val="de-DE"/>
        </w:rPr>
        <w:tab/>
      </w:r>
      <w:r>
        <w:rPr>
          <w:lang w:val="de-DE"/>
        </w:rPr>
        <w:tab/>
      </w:r>
      <w:r>
        <w:rPr>
          <w:lang w:val="de-DE"/>
        </w:rPr>
        <w:tab/>
        <w:t xml:space="preserve">2019 - </w:t>
      </w:r>
      <w:proofErr w:type="spellStart"/>
      <w:r>
        <w:rPr>
          <w:lang w:val="de-DE"/>
        </w:rPr>
        <w:t>Present</w:t>
      </w:r>
      <w:proofErr w:type="spellEnd"/>
    </w:p>
    <w:p w14:paraId="41E216AA" w14:textId="77777777" w:rsidR="001552C6" w:rsidRDefault="001552C6" w:rsidP="001552C6">
      <w:pPr>
        <w:pStyle w:val="Body"/>
      </w:pPr>
    </w:p>
    <w:p w14:paraId="198C5379" w14:textId="77777777" w:rsidR="001552C6" w:rsidRDefault="001552C6" w:rsidP="00D12C65">
      <w:pPr>
        <w:pStyle w:val="Body"/>
      </w:pPr>
    </w:p>
    <w:p w14:paraId="376B0906" w14:textId="77777777" w:rsidR="00D12C65" w:rsidRDefault="00D12C65" w:rsidP="00AD391E">
      <w:pPr>
        <w:pStyle w:val="Body"/>
      </w:pPr>
    </w:p>
    <w:p w14:paraId="2045EA46" w14:textId="77777777" w:rsidR="00A37DFF" w:rsidRDefault="00AD391E" w:rsidP="00AD391E">
      <w:pPr>
        <w:pStyle w:val="Body"/>
        <w:rPr>
          <w:b/>
          <w:bCs/>
          <w:u w:val="single"/>
        </w:rPr>
      </w:pPr>
      <w:r>
        <w:rPr>
          <w:noProof/>
        </w:rPr>
        <w:lastRenderedPageBreak/>
        <mc:AlternateContent>
          <mc:Choice Requires="wps">
            <w:drawing>
              <wp:anchor distT="152400" distB="152400" distL="152400" distR="152400" simplePos="0" relativeHeight="251666432" behindDoc="0" locked="0" layoutInCell="1" allowOverlap="1" wp14:anchorId="3B8BA9D0" wp14:editId="77FE6A66">
                <wp:simplePos x="0" y="0"/>
                <wp:positionH relativeFrom="margin">
                  <wp:posOffset>-570826</wp:posOffset>
                </wp:positionH>
                <wp:positionV relativeFrom="line">
                  <wp:posOffset>194209</wp:posOffset>
                </wp:positionV>
                <wp:extent cx="6785661" cy="0"/>
                <wp:effectExtent l="38100" t="38100" r="34290" b="76200"/>
                <wp:wrapTopAndBottom distT="152400" distB="152400"/>
                <wp:docPr id="1073741827" name="officeArt object"/>
                <wp:cNvGraphicFramePr/>
                <a:graphic xmlns:a="http://schemas.openxmlformats.org/drawingml/2006/main">
                  <a:graphicData uri="http://schemas.microsoft.com/office/word/2010/wordprocessingShape">
                    <wps:wsp>
                      <wps:cNvCnPr/>
                      <wps:spPr>
                        <a:xfrm>
                          <a:off x="0" y="0"/>
                          <a:ext cx="6785661"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wps:spPr>
                      <wps:bodyPr/>
                    </wps:wsp>
                  </a:graphicData>
                </a:graphic>
                <wp14:sizeRelH relativeFrom="margin">
                  <wp14:pctWidth>0</wp14:pctWidth>
                </wp14:sizeRelH>
              </wp:anchor>
            </w:drawing>
          </mc:Choice>
          <mc:Fallback>
            <w:pict>
              <v:line w14:anchorId="03E4210E" id="officeArt object" o:spid="_x0000_s1026" style="position:absolute;z-index:251666432;visibility:visible;mso-wrap-style:square;mso-width-percent:0;mso-wrap-distance-left:12pt;mso-wrap-distance-top:12pt;mso-wrap-distance-right:12pt;mso-wrap-distance-bottom:12pt;mso-position-horizontal:absolute;mso-position-horizontal-relative:margin;mso-position-vertical:absolute;mso-position-vertical-relative:line;mso-width-percent:0;mso-width-relative:margin" from="-44.95pt,15.3pt" to="489.35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" strokecolor="#4f81bd [3204]" strokeweight="2pt">
                <v:shadow on="t" color="black" opacity="24903f" origin=",.5" offset="0,.55556mm"/>
                <w10:wrap type="topAndBottom" anchorx="margin" anchory="line"/>
              </v:line>
            </w:pict>
          </mc:Fallback>
        </mc:AlternateContent>
      </w:r>
      <w:r w:rsidR="00AE60B6">
        <w:rPr>
          <w:b/>
          <w:bCs/>
        </w:rPr>
        <w:t>Medical School Positions</w:t>
      </w:r>
    </w:p>
    <w:p w14:paraId="353930A9" w14:textId="77777777" w:rsidR="00A37DFF" w:rsidRDefault="00A37DFF">
      <w:pPr>
        <w:pStyle w:val="Body"/>
        <w:rPr>
          <w:b/>
          <w:bCs/>
          <w:u w:val="single"/>
        </w:rPr>
      </w:pPr>
    </w:p>
    <w:p w14:paraId="6E0C83D5" w14:textId="77777777" w:rsidR="00686699" w:rsidRDefault="00686699">
      <w:pPr>
        <w:pStyle w:val="Body"/>
      </w:pPr>
      <w:r>
        <w:t>Science Writer III</w:t>
      </w:r>
    </w:p>
    <w:p w14:paraId="712A644F" w14:textId="77777777" w:rsidR="00A37DFF" w:rsidRDefault="00686699">
      <w:pPr>
        <w:pStyle w:val="Body"/>
      </w:pPr>
      <w:r>
        <w:t>University of Texas Medical Branch, Center for Telemedicine</w:t>
      </w:r>
      <w:r>
        <w:tab/>
      </w:r>
      <w:r>
        <w:tab/>
        <w:t xml:space="preserve">       </w:t>
      </w:r>
      <w:r w:rsidR="00AE60B6">
        <w:t>G</w:t>
      </w:r>
      <w:r>
        <w:t>alveston, Texas</w:t>
      </w:r>
      <w:r>
        <w:tab/>
      </w:r>
      <w:r>
        <w:tab/>
      </w:r>
      <w:r>
        <w:tab/>
      </w:r>
      <w:r>
        <w:tab/>
      </w:r>
      <w:r>
        <w:tab/>
      </w:r>
      <w:r>
        <w:tab/>
      </w:r>
      <w:r>
        <w:tab/>
      </w:r>
      <w:r>
        <w:tab/>
        <w:t>2004 - 05</w:t>
      </w:r>
    </w:p>
    <w:p w14:paraId="02571421" w14:textId="77777777" w:rsidR="00A37DFF" w:rsidRDefault="00A37DFF">
      <w:pPr>
        <w:pStyle w:val="Body"/>
      </w:pPr>
    </w:p>
    <w:p w14:paraId="61ABD8FA" w14:textId="77777777" w:rsidR="00A37DFF" w:rsidRDefault="00AE60B6">
      <w:pPr>
        <w:pStyle w:val="Body"/>
      </w:pPr>
      <w:r>
        <w:t>Health Service</w:t>
      </w:r>
      <w:r w:rsidR="00686699">
        <w:t>s Researcher</w:t>
      </w:r>
      <w:r w:rsidR="00686699">
        <w:tab/>
      </w:r>
      <w:r w:rsidR="00686699">
        <w:tab/>
      </w:r>
      <w:r w:rsidR="00686699">
        <w:tab/>
      </w:r>
      <w:r w:rsidR="00686699">
        <w:tab/>
      </w:r>
      <w:r w:rsidR="00686699">
        <w:tab/>
      </w:r>
      <w:r w:rsidR="00686699">
        <w:tab/>
      </w:r>
    </w:p>
    <w:p w14:paraId="18AFE85C" w14:textId="77777777" w:rsidR="00A37DFF" w:rsidRDefault="00AE60B6">
      <w:pPr>
        <w:pStyle w:val="Body"/>
      </w:pPr>
      <w:r>
        <w:t>University of Texas Medical Branch, Center to Eliminate</w:t>
      </w:r>
      <w:r w:rsidR="00C157B4">
        <w:tab/>
      </w:r>
      <w:r w:rsidR="00C157B4">
        <w:tab/>
      </w:r>
      <w:r w:rsidR="00C157B4">
        <w:tab/>
        <w:t>2004 - 06</w:t>
      </w:r>
    </w:p>
    <w:p w14:paraId="2F71CD5E" w14:textId="77777777" w:rsidR="00686699" w:rsidRDefault="00AE60B6">
      <w:pPr>
        <w:pStyle w:val="Body"/>
      </w:pPr>
      <w:r>
        <w:t xml:space="preserve">Health Disparities; </w:t>
      </w:r>
      <w:r w:rsidR="00C157B4">
        <w:t>Galveston, Texas</w:t>
      </w:r>
      <w:r w:rsidR="00C157B4">
        <w:tab/>
      </w:r>
      <w:r w:rsidR="00C157B4">
        <w:tab/>
      </w:r>
      <w:r w:rsidR="00C157B4">
        <w:tab/>
      </w:r>
      <w:r w:rsidR="00C157B4">
        <w:tab/>
      </w:r>
      <w:r w:rsidR="00C157B4">
        <w:tab/>
      </w:r>
      <w:r w:rsidR="00C157B4">
        <w:tab/>
        <w:t>2004 - 06</w:t>
      </w:r>
    </w:p>
    <w:p w14:paraId="3BE04E9D" w14:textId="77777777" w:rsidR="00A37DFF" w:rsidRDefault="00686699">
      <w:pPr>
        <w:pStyle w:val="Body"/>
      </w:pPr>
      <w:r>
        <w:tab/>
      </w:r>
      <w:r>
        <w:tab/>
      </w:r>
      <w:r>
        <w:tab/>
      </w:r>
      <w:r>
        <w:tab/>
      </w:r>
      <w:r>
        <w:tab/>
      </w:r>
      <w:r>
        <w:tab/>
      </w:r>
      <w:r>
        <w:tab/>
      </w:r>
      <w:r>
        <w:tab/>
      </w:r>
    </w:p>
    <w:p w14:paraId="2734B11B" w14:textId="5FAAD70A" w:rsidR="00A37DFF" w:rsidRDefault="00AE60B6">
      <w:pPr>
        <w:pStyle w:val="Body"/>
      </w:pPr>
      <w:r>
        <w:t>co-Director,</w:t>
      </w:r>
      <w:r w:rsidR="00E75D25">
        <w:t xml:space="preserve"> co-Founder</w:t>
      </w:r>
      <w:r>
        <w:t xml:space="preserve"> ECHO</w:t>
      </w:r>
      <w:r w:rsidR="00E75D25">
        <w:t xml:space="preserve"> </w:t>
      </w:r>
      <w:r w:rsidR="00B40D3B">
        <w:t>Colorado</w:t>
      </w:r>
      <w:r w:rsidR="00B40D3B">
        <w:tab/>
      </w:r>
      <w:r>
        <w:tab/>
      </w:r>
      <w:r w:rsidR="00E75D25">
        <w:tab/>
      </w:r>
      <w:r w:rsidR="00E75D25">
        <w:tab/>
      </w:r>
      <w:r w:rsidR="00E75D25">
        <w:tab/>
      </w:r>
      <w:r>
        <w:t>2015</w:t>
      </w:r>
      <w:r w:rsidR="00C157B4">
        <w:t xml:space="preserve"> - 1</w:t>
      </w:r>
      <w:r>
        <w:t>6</w:t>
      </w:r>
    </w:p>
    <w:p w14:paraId="2B7B2B02" w14:textId="77777777" w:rsidR="00DB00C3" w:rsidRDefault="00B40D3B">
      <w:pPr>
        <w:pStyle w:val="Body"/>
      </w:pPr>
      <w:r>
        <w:t>University of Colorado School of Medicine</w:t>
      </w:r>
      <w:r>
        <w:tab/>
      </w:r>
    </w:p>
    <w:p w14:paraId="2F2DA92B" w14:textId="77777777" w:rsidR="00A37DFF" w:rsidRDefault="00AE60B6">
      <w:pPr>
        <w:pStyle w:val="Body"/>
      </w:pPr>
      <w:r>
        <w:t>Aurora, CO</w:t>
      </w:r>
    </w:p>
    <w:p w14:paraId="05BFAE5E" w14:textId="77777777" w:rsidR="00A37DFF" w:rsidRDefault="00A37DFF">
      <w:pPr>
        <w:pStyle w:val="Body"/>
      </w:pPr>
    </w:p>
    <w:p w14:paraId="4FC74499" w14:textId="1820E4B3" w:rsidR="00E75D25" w:rsidRDefault="00AE60B6">
      <w:pPr>
        <w:pStyle w:val="Body"/>
      </w:pPr>
      <w:r>
        <w:t>Executive Director</w:t>
      </w:r>
      <w:r>
        <w:tab/>
      </w:r>
      <w:r w:rsidR="00E75D25">
        <w:tab/>
      </w:r>
      <w:r w:rsidR="00E75D25">
        <w:tab/>
      </w:r>
      <w:r w:rsidR="00E75D25">
        <w:tab/>
      </w:r>
      <w:r w:rsidR="00E75D25">
        <w:tab/>
      </w:r>
      <w:r w:rsidR="00E75D25">
        <w:tab/>
      </w:r>
      <w:r w:rsidR="00E75D25">
        <w:tab/>
      </w:r>
      <w:r w:rsidR="00E75D25">
        <w:tab/>
      </w:r>
      <w:r>
        <w:t>2016</w:t>
      </w:r>
      <w:r w:rsidR="00C157B4">
        <w:t xml:space="preserve"> – </w:t>
      </w:r>
      <w:r w:rsidR="00E75D25">
        <w:t>2019</w:t>
      </w:r>
    </w:p>
    <w:p w14:paraId="2590F429" w14:textId="5E19AA3B" w:rsidR="00A37DFF" w:rsidRDefault="00E75D25">
      <w:pPr>
        <w:pStyle w:val="Body"/>
      </w:pPr>
      <w:r>
        <w:t>ECHO Colorado, University of Colorado School of Medicine</w:t>
      </w:r>
      <w:r w:rsidR="00C157B4">
        <w:t xml:space="preserve"> </w:t>
      </w:r>
    </w:p>
    <w:p w14:paraId="44F3A295" w14:textId="56A675B0" w:rsidR="00C157B4" w:rsidRDefault="00AE60B6">
      <w:pPr>
        <w:pStyle w:val="Body"/>
      </w:pPr>
      <w:r>
        <w:t>Aurora, CO</w:t>
      </w:r>
    </w:p>
    <w:p w14:paraId="51B1183A" w14:textId="77777777" w:rsidR="00C157B4" w:rsidRDefault="00C157B4">
      <w:pPr>
        <w:pStyle w:val="Body"/>
      </w:pPr>
    </w:p>
    <w:p w14:paraId="11FB4AB4" w14:textId="77777777" w:rsidR="00C157B4" w:rsidRDefault="00C157B4">
      <w:pPr>
        <w:pStyle w:val="Body"/>
      </w:pPr>
      <w:r>
        <w:t>Executive Director, Peer-Mentored Care Collaborative, University of</w:t>
      </w:r>
      <w:r>
        <w:tab/>
        <w:t>2019 – present</w:t>
      </w:r>
    </w:p>
    <w:p w14:paraId="706DA8DD" w14:textId="77777777" w:rsidR="00C157B4" w:rsidRDefault="00C157B4">
      <w:pPr>
        <w:pStyle w:val="Body"/>
      </w:pPr>
      <w:r>
        <w:rPr>
          <w:noProof/>
        </w:rPr>
        <mc:AlternateContent>
          <mc:Choice Requires="wps">
            <w:drawing>
              <wp:anchor distT="152400" distB="152400" distL="152400" distR="152400" simplePos="0" relativeHeight="251662336" behindDoc="0" locked="0" layoutInCell="1" allowOverlap="1" wp14:anchorId="7644C316" wp14:editId="46FD22E5">
                <wp:simplePos x="0" y="0"/>
                <wp:positionH relativeFrom="margin">
                  <wp:posOffset>-530405</wp:posOffset>
                </wp:positionH>
                <wp:positionV relativeFrom="line">
                  <wp:posOffset>375920</wp:posOffset>
                </wp:positionV>
                <wp:extent cx="6786245" cy="0"/>
                <wp:effectExtent l="38100" t="38100" r="33655" b="76200"/>
                <wp:wrapTopAndBottom distT="152400" distB="152400"/>
                <wp:docPr id="1073741828" name="officeArt object"/>
                <wp:cNvGraphicFramePr/>
                <a:graphic xmlns:a="http://schemas.openxmlformats.org/drawingml/2006/main">
                  <a:graphicData uri="http://schemas.microsoft.com/office/word/2010/wordprocessingShape">
                    <wps:wsp>
                      <wps:cNvCnPr/>
                      <wps:spPr>
                        <a:xfrm flipV="1">
                          <a:off x="0" y="0"/>
                          <a:ext cx="6786245"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E2ED02" id="officeArt object" o:spid="_x0000_s1026" style="position:absolute;flip:y;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 from="-41.75pt,29.6pt" to="492.6pt,2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" strokecolor="#4f81bd [3204]" strokeweight="2pt">
                <v:shadow on="t" color="black" opacity="24903f" origin=",.5" offset="0,.55556mm"/>
                <w10:wrap type="topAndBottom" anchorx="margin" anchory="line"/>
              </v:line>
            </w:pict>
          </mc:Fallback>
        </mc:AlternateContent>
      </w:r>
      <w:r>
        <w:t>Colorado School of Medicine; Aurora, CO</w:t>
      </w:r>
    </w:p>
    <w:p w14:paraId="39F41F72" w14:textId="77777777" w:rsidR="00A37DFF" w:rsidRDefault="00AE60B6">
      <w:pPr>
        <w:pStyle w:val="Body"/>
        <w:numPr>
          <w:ilvl w:val="0"/>
          <w:numId w:val="3"/>
        </w:numPr>
        <w:rPr>
          <w:b/>
          <w:bCs/>
        </w:rPr>
      </w:pPr>
      <w:r>
        <w:rPr>
          <w:b/>
          <w:bCs/>
        </w:rPr>
        <w:t>Hospital, government or other professional positions</w:t>
      </w:r>
    </w:p>
    <w:p w14:paraId="65672750" w14:textId="77777777" w:rsidR="00A37DFF" w:rsidRDefault="00A37DFF">
      <w:pPr>
        <w:pStyle w:val="Body"/>
      </w:pPr>
    </w:p>
    <w:p w14:paraId="415C0C2B" w14:textId="77777777" w:rsidR="00A37DFF" w:rsidRDefault="00AE60B6">
      <w:pPr>
        <w:pStyle w:val="Body"/>
      </w:pPr>
      <w:r>
        <w:t>Associate Director, Center to Eliminate Health Disparities</w:t>
      </w:r>
      <w:r>
        <w:tab/>
      </w:r>
      <w:r>
        <w:tab/>
      </w:r>
      <w:r>
        <w:tab/>
        <w:t>2006-07</w:t>
      </w:r>
    </w:p>
    <w:p w14:paraId="034B9AE0" w14:textId="77777777" w:rsidR="00DB00C3" w:rsidRDefault="00AE60B6">
      <w:pPr>
        <w:pStyle w:val="Body"/>
      </w:pPr>
      <w:r>
        <w:t xml:space="preserve">University of Texas Medical Branch; </w:t>
      </w:r>
    </w:p>
    <w:p w14:paraId="06814145" w14:textId="77777777" w:rsidR="00A37DFF" w:rsidRDefault="00AE60B6">
      <w:pPr>
        <w:pStyle w:val="Body"/>
      </w:pPr>
      <w:r>
        <w:t>Galveston, TX</w:t>
      </w:r>
    </w:p>
    <w:p w14:paraId="27B1A8E5" w14:textId="77777777" w:rsidR="00A37DFF" w:rsidRDefault="00A37DFF">
      <w:pPr>
        <w:pStyle w:val="Body"/>
      </w:pPr>
    </w:p>
    <w:p w14:paraId="65A925D5" w14:textId="77777777" w:rsidR="00A37DFF" w:rsidRDefault="00AE60B6">
      <w:pPr>
        <w:pStyle w:val="Body"/>
      </w:pPr>
      <w:r>
        <w:t>Director, Community-based Mental Health Services and Policy</w:t>
      </w:r>
      <w:r>
        <w:tab/>
      </w:r>
      <w:r>
        <w:tab/>
        <w:t>2006-12</w:t>
      </w:r>
    </w:p>
    <w:p w14:paraId="251D465E" w14:textId="77777777" w:rsidR="00A37DFF" w:rsidRDefault="00AE60B6">
      <w:pPr>
        <w:pStyle w:val="Body"/>
      </w:pPr>
      <w:r>
        <w:t xml:space="preserve">University of Texas Medical Branch; Health Policy </w:t>
      </w:r>
    </w:p>
    <w:p w14:paraId="6F21482E" w14:textId="77777777" w:rsidR="00A37DFF" w:rsidRDefault="00AE60B6">
      <w:pPr>
        <w:pStyle w:val="Body"/>
      </w:pPr>
      <w:r>
        <w:t>and Legislative Affairs</w:t>
      </w:r>
    </w:p>
    <w:p w14:paraId="6ADB0A37" w14:textId="77777777" w:rsidR="00DB00C3" w:rsidRDefault="00DB00C3">
      <w:pPr>
        <w:pStyle w:val="Body"/>
      </w:pPr>
      <w:r>
        <w:t>Galveston, TX</w:t>
      </w:r>
    </w:p>
    <w:p w14:paraId="7023C368" w14:textId="77777777" w:rsidR="00A37DFF" w:rsidRDefault="00A37DFF">
      <w:pPr>
        <w:pStyle w:val="Body"/>
      </w:pPr>
    </w:p>
    <w:p w14:paraId="270C6E7C" w14:textId="5FBA7623" w:rsidR="00A37DFF" w:rsidRDefault="00AE60B6">
      <w:pPr>
        <w:pStyle w:val="Body"/>
      </w:pPr>
      <w:r>
        <w:t>Director, Telehealth Services</w:t>
      </w:r>
      <w:r w:rsidR="00DB00C3">
        <w:tab/>
      </w:r>
      <w:r w:rsidR="00DB00C3">
        <w:tab/>
      </w:r>
      <w:r w:rsidR="00E75D25">
        <w:tab/>
      </w:r>
      <w:r w:rsidR="00E75D25">
        <w:tab/>
      </w:r>
      <w:r w:rsidR="00E75D25">
        <w:tab/>
      </w:r>
      <w:r w:rsidR="00E75D25">
        <w:tab/>
      </w:r>
      <w:r w:rsidR="00E75D25">
        <w:tab/>
      </w:r>
      <w:r>
        <w:t>2012-</w:t>
      </w:r>
      <w:r w:rsidR="007556F8">
        <w:t>2020</w:t>
      </w:r>
    </w:p>
    <w:p w14:paraId="7C819A7D" w14:textId="1310A11A" w:rsidR="00E75D25" w:rsidRDefault="00E75D25">
      <w:pPr>
        <w:pStyle w:val="Body"/>
      </w:pPr>
      <w:r>
        <w:t>Children’s Hospital Colorado</w:t>
      </w:r>
    </w:p>
    <w:p w14:paraId="0493506C" w14:textId="0F52F4AF" w:rsidR="00A37DFF" w:rsidRDefault="00AE60B6">
      <w:pPr>
        <w:pStyle w:val="Body"/>
      </w:pPr>
      <w:r>
        <w:t>Aurora, CO</w:t>
      </w:r>
    </w:p>
    <w:p w14:paraId="52274484" w14:textId="477C6BBF" w:rsidR="007556F8" w:rsidRDefault="007556F8">
      <w:pPr>
        <w:pStyle w:val="Body"/>
      </w:pPr>
    </w:p>
    <w:p w14:paraId="71D6FA39" w14:textId="0001274F" w:rsidR="007556F8" w:rsidRDefault="007556F8" w:rsidP="007556F8">
      <w:pPr>
        <w:pStyle w:val="Body"/>
      </w:pPr>
      <w:r>
        <w:t>Director, Population Health Telemedicine and Care Innovation</w:t>
      </w:r>
      <w:r>
        <w:tab/>
      </w:r>
      <w:r>
        <w:tab/>
        <w:t>2020-present Children’s Hospital Colorado</w:t>
      </w:r>
      <w:r>
        <w:tab/>
      </w:r>
      <w:r>
        <w:tab/>
      </w:r>
    </w:p>
    <w:p w14:paraId="4051859F" w14:textId="77777777" w:rsidR="007556F8" w:rsidRDefault="007556F8" w:rsidP="007556F8">
      <w:pPr>
        <w:pStyle w:val="Body"/>
      </w:pPr>
      <w:r>
        <w:t>Aurora, CO</w:t>
      </w:r>
    </w:p>
    <w:p w14:paraId="2280EA78" w14:textId="77777777" w:rsidR="00A37DFF" w:rsidRDefault="00A37DFF">
      <w:pPr>
        <w:pStyle w:val="Body"/>
      </w:pPr>
    </w:p>
    <w:p w14:paraId="46AFD004" w14:textId="77777777" w:rsidR="00A37DFF" w:rsidRDefault="00AE60B6">
      <w:pPr>
        <w:pStyle w:val="Body"/>
        <w:numPr>
          <w:ilvl w:val="0"/>
          <w:numId w:val="3"/>
        </w:numPr>
        <w:rPr>
          <w:b/>
          <w:bCs/>
        </w:rPr>
      </w:pPr>
      <w:r>
        <w:rPr>
          <w:b/>
          <w:bCs/>
        </w:rPr>
        <w:t xml:space="preserve">Honors, special </w:t>
      </w:r>
      <w:proofErr w:type="gramStart"/>
      <w:r>
        <w:rPr>
          <w:b/>
          <w:bCs/>
        </w:rPr>
        <w:t>recognitions</w:t>
      </w:r>
      <w:proofErr w:type="gramEnd"/>
      <w:r>
        <w:rPr>
          <w:b/>
          <w:bCs/>
        </w:rPr>
        <w:t xml:space="preserve"> and awards</w:t>
      </w:r>
    </w:p>
    <w:p w14:paraId="61CBFBCC" w14:textId="77777777" w:rsidR="00A37DFF" w:rsidRDefault="00AE60B6">
      <w:pPr>
        <w:pStyle w:val="Default"/>
        <w:spacing w:after="240" w:line="360" w:lineRule="atLeast"/>
        <w:rPr>
          <w:rFonts w:ascii="Times" w:eastAsia="Times" w:hAnsi="Times" w:cs="Times"/>
          <w:i/>
          <w:iCs/>
          <w:sz w:val="24"/>
          <w:szCs w:val="24"/>
        </w:rPr>
      </w:pPr>
      <w:r>
        <w:rPr>
          <w:rFonts w:ascii="Times" w:hAnsi="Times"/>
          <w:i/>
          <w:iCs/>
          <w:sz w:val="24"/>
          <w:szCs w:val="24"/>
        </w:rPr>
        <w:t xml:space="preserve">Clinical, teaching, </w:t>
      </w:r>
      <w:proofErr w:type="gramStart"/>
      <w:r>
        <w:rPr>
          <w:rFonts w:ascii="Times" w:hAnsi="Times"/>
          <w:i/>
          <w:iCs/>
          <w:sz w:val="24"/>
          <w:szCs w:val="24"/>
        </w:rPr>
        <w:t>research</w:t>
      </w:r>
      <w:proofErr w:type="gramEnd"/>
      <w:r>
        <w:rPr>
          <w:rFonts w:ascii="Times" w:hAnsi="Times"/>
          <w:i/>
          <w:iCs/>
          <w:sz w:val="24"/>
          <w:szCs w:val="24"/>
        </w:rPr>
        <w:t xml:space="preserve"> or service awards </w:t>
      </w:r>
    </w:p>
    <w:p w14:paraId="3B76AC12" w14:textId="77777777" w:rsidR="005272D5" w:rsidRDefault="005272D5">
      <w:pPr>
        <w:pStyle w:val="EndnoteText"/>
        <w:widowControl/>
        <w:suppressAutoHyphens/>
        <w:rPr>
          <w:rFonts w:ascii="Times New Roman" w:hAnsi="Times New Roman"/>
        </w:rPr>
      </w:pPr>
    </w:p>
    <w:p w14:paraId="6987B2D9" w14:textId="6DC1B62C" w:rsidR="00A37DFF" w:rsidRDefault="00AE60B6">
      <w:pPr>
        <w:pStyle w:val="EndnoteText"/>
        <w:widowControl/>
        <w:suppressAutoHyphens/>
        <w:rPr>
          <w:rFonts w:ascii="Times New Roman" w:eastAsia="Times New Roman" w:hAnsi="Times New Roman" w:cs="Times New Roman"/>
        </w:rPr>
      </w:pPr>
      <w:r>
        <w:rPr>
          <w:rFonts w:ascii="Times New Roman" w:hAnsi="Times New Roman"/>
        </w:rPr>
        <w:t>Georgetown University L</w:t>
      </w:r>
      <w:r w:rsidR="00DB00C3">
        <w:rPr>
          <w:rFonts w:ascii="Times New Roman" w:hAnsi="Times New Roman"/>
        </w:rPr>
        <w:t>eadership Academy Award</w:t>
      </w:r>
      <w:r w:rsidR="00DB00C3">
        <w:rPr>
          <w:rFonts w:ascii="Times New Roman" w:hAnsi="Times New Roman"/>
        </w:rPr>
        <w:tab/>
      </w:r>
      <w:r w:rsidR="00DB00C3">
        <w:rPr>
          <w:rFonts w:ascii="Times New Roman" w:hAnsi="Times New Roman"/>
        </w:rPr>
        <w:tab/>
      </w:r>
      <w:r w:rsidR="00DB00C3">
        <w:rPr>
          <w:rFonts w:ascii="Times New Roman" w:hAnsi="Times New Roman"/>
        </w:rPr>
        <w:tab/>
      </w:r>
      <w:r>
        <w:rPr>
          <w:rFonts w:ascii="Times New Roman" w:hAnsi="Times New Roman"/>
        </w:rPr>
        <w:t>2009</w:t>
      </w:r>
    </w:p>
    <w:p w14:paraId="15E524B2" w14:textId="77777777" w:rsidR="00A37DFF" w:rsidRDefault="00AE60B6">
      <w:pPr>
        <w:pStyle w:val="EndnoteText"/>
        <w:widowControl/>
        <w:suppressAutoHyphens/>
        <w:rPr>
          <w:rFonts w:ascii="Times New Roman" w:eastAsia="Times New Roman" w:hAnsi="Times New Roman" w:cs="Times New Roman"/>
        </w:rPr>
      </w:pPr>
      <w:r>
        <w:rPr>
          <w:rFonts w:ascii="Times New Roman" w:hAnsi="Times New Roman"/>
        </w:rPr>
        <w:t>Nominee, American Psychiatric Association Gold Award</w:t>
      </w:r>
      <w:r>
        <w:rPr>
          <w:rFonts w:ascii="Times New Roman" w:hAnsi="Times New Roman"/>
        </w:rPr>
        <w:tab/>
      </w:r>
      <w:r>
        <w:rPr>
          <w:rFonts w:ascii="Times New Roman" w:hAnsi="Times New Roman"/>
        </w:rPr>
        <w:tab/>
      </w:r>
      <w:r>
        <w:rPr>
          <w:rFonts w:ascii="Times New Roman" w:hAnsi="Times New Roman"/>
        </w:rPr>
        <w:tab/>
        <w:t>2009</w:t>
      </w:r>
    </w:p>
    <w:p w14:paraId="12BD8FCB" w14:textId="77777777" w:rsidR="00A37DFF" w:rsidRDefault="00AE60B6">
      <w:pPr>
        <w:pStyle w:val="EndnoteText"/>
        <w:widowControl/>
        <w:suppressAutoHyphens/>
        <w:rPr>
          <w:rFonts w:ascii="Times New Roman" w:eastAsia="Times New Roman" w:hAnsi="Times New Roman" w:cs="Times New Roman"/>
        </w:rPr>
      </w:pPr>
      <w:r>
        <w:rPr>
          <w:rFonts w:ascii="Times New Roman" w:hAnsi="Times New Roman"/>
        </w:rPr>
        <w:t>Nominee, Annie E. Casey Foundation, Children and Family Fellowship</w:t>
      </w:r>
      <w:r>
        <w:rPr>
          <w:rFonts w:ascii="Times New Roman" w:hAnsi="Times New Roman"/>
        </w:rPr>
        <w:tab/>
        <w:t>2010</w:t>
      </w:r>
    </w:p>
    <w:p w14:paraId="0D420B08" w14:textId="77777777" w:rsidR="00A37DFF" w:rsidRDefault="00AE60B6">
      <w:pPr>
        <w:pStyle w:val="EndnoteText"/>
        <w:widowControl/>
        <w:suppressAutoHyphens/>
        <w:rPr>
          <w:rFonts w:ascii="Times New Roman" w:eastAsia="Times New Roman" w:hAnsi="Times New Roman" w:cs="Times New Roman"/>
        </w:rPr>
      </w:pPr>
      <w:r>
        <w:rPr>
          <w:rFonts w:ascii="Times New Roman" w:hAnsi="Times New Roman"/>
        </w:rPr>
        <w:t>Martin Luther King, Jr. University Community Service Award</w:t>
      </w:r>
      <w:r>
        <w:rPr>
          <w:rFonts w:ascii="Times New Roman" w:eastAsia="Times New Roman" w:hAnsi="Times New Roman" w:cs="Times New Roman"/>
        </w:rPr>
        <w:tab/>
      </w:r>
      <w:r>
        <w:rPr>
          <w:rFonts w:ascii="Times New Roman" w:eastAsia="Times New Roman" w:hAnsi="Times New Roman" w:cs="Times New Roman"/>
        </w:rPr>
        <w:tab/>
        <w:t>2011</w:t>
      </w:r>
    </w:p>
    <w:p w14:paraId="39ADF2CB" w14:textId="77777777" w:rsidR="00A37DFF" w:rsidRDefault="00AE60B6">
      <w:pPr>
        <w:pStyle w:val="EndnoteText"/>
        <w:widowControl/>
        <w:suppressAutoHyphens/>
      </w:pPr>
      <w:r>
        <w:rPr>
          <w:rFonts w:ascii="Times New Roman" w:hAnsi="Times New Roman"/>
        </w:rPr>
        <w:t>Nominee, American Telemedicine Association Innovator Award</w:t>
      </w:r>
      <w:r>
        <w:rPr>
          <w:rFonts w:ascii="Times New Roman" w:hAnsi="Times New Roman"/>
        </w:rPr>
        <w:tab/>
      </w:r>
      <w:r>
        <w:rPr>
          <w:rFonts w:ascii="Times New Roman" w:hAnsi="Times New Roman"/>
        </w:rPr>
        <w:tab/>
        <w:t>2011</w:t>
      </w:r>
    </w:p>
    <w:p w14:paraId="61483B1F" w14:textId="77777777" w:rsidR="00A37DFF" w:rsidRDefault="00AE60B6">
      <w:pPr>
        <w:pStyle w:val="EndnoteText"/>
        <w:widowControl/>
        <w:suppressAutoHyphens/>
        <w:rPr>
          <w:rFonts w:ascii="Times New Roman" w:eastAsia="Times New Roman" w:hAnsi="Times New Roman" w:cs="Times New Roman"/>
        </w:rPr>
      </w:pPr>
      <w:r>
        <w:rPr>
          <w:rFonts w:ascii="Times New Roman" w:hAnsi="Times New Roman"/>
        </w:rPr>
        <w:t>Leaders in Innovation Telehealth (LIT)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2017</w:t>
      </w:r>
    </w:p>
    <w:p w14:paraId="47E95ACF" w14:textId="77777777" w:rsidR="00A37DFF" w:rsidRDefault="00AE60B6">
      <w:pPr>
        <w:pStyle w:val="EndnoteText"/>
        <w:widowControl/>
        <w:suppressAutoHyphens/>
        <w:rPr>
          <w:rFonts w:ascii="Times New Roman" w:eastAsia="Times New Roman" w:hAnsi="Times New Roman" w:cs="Times New Roman"/>
        </w:rPr>
      </w:pPr>
      <w:proofErr w:type="spellStart"/>
      <w:r>
        <w:rPr>
          <w:rFonts w:ascii="Times New Roman" w:hAnsi="Times New Roman"/>
        </w:rPr>
        <w:t>Vidyo</w:t>
      </w:r>
      <w:proofErr w:type="spellEnd"/>
      <w:r>
        <w:rPr>
          <w:rFonts w:ascii="Times New Roman" w:hAnsi="Times New Roman"/>
        </w:rPr>
        <w:t>, Finalist, Leadership in Technology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2018</w:t>
      </w:r>
    </w:p>
    <w:p w14:paraId="5E4D98C1" w14:textId="77777777" w:rsidR="00A37DFF" w:rsidRDefault="00AE60B6">
      <w:pPr>
        <w:pStyle w:val="EndnoteText"/>
        <w:widowControl/>
        <w:suppressAutoHyphens/>
        <w:rPr>
          <w:rFonts w:ascii="Times New Roman" w:eastAsia="Times New Roman" w:hAnsi="Times New Roman" w:cs="Times New Roman"/>
        </w:rPr>
      </w:pPr>
      <w:r>
        <w:rPr>
          <w:rFonts w:ascii="Times New Roman" w:hAnsi="Times New Roman"/>
        </w:rPr>
        <w:t>NAPCRG</w:t>
      </w:r>
      <w:r w:rsidR="00B40D3B">
        <w:rPr>
          <w:rFonts w:ascii="Times New Roman" w:hAnsi="Times New Roman"/>
        </w:rPr>
        <w:t xml:space="preserve"> (National Association of Primary Care Research Group)</w:t>
      </w:r>
      <w:r w:rsidR="00B40D3B">
        <w:rPr>
          <w:rFonts w:ascii="Times New Roman" w:hAnsi="Times New Roman"/>
        </w:rPr>
        <w:tab/>
      </w:r>
      <w:r w:rsidR="00B40D3B">
        <w:rPr>
          <w:rFonts w:ascii="Times New Roman" w:hAnsi="Times New Roman"/>
        </w:rPr>
        <w:tab/>
      </w:r>
      <w:r w:rsidR="00B40D3B">
        <w:rPr>
          <w:rFonts w:ascii="Times New Roman" w:hAnsi="Times New Roman"/>
        </w:rPr>
        <w:tab/>
      </w:r>
      <w:r w:rsidR="00B40D3B">
        <w:rPr>
          <w:rFonts w:ascii="Times New Roman" w:hAnsi="Times New Roman"/>
        </w:rPr>
        <w:tab/>
      </w:r>
      <w:r>
        <w:rPr>
          <w:rFonts w:ascii="Times New Roman" w:hAnsi="Times New Roman"/>
        </w:rPr>
        <w:t xml:space="preserve"> Pearl Award, Research studies presented that will impact </w:t>
      </w:r>
    </w:p>
    <w:p w14:paraId="61EA10FB" w14:textId="31334D93" w:rsidR="00A37DFF" w:rsidRDefault="00AE60B6">
      <w:pPr>
        <w:pStyle w:val="EndnoteText"/>
        <w:widowControl/>
        <w:suppressAutoHyphens/>
        <w:rPr>
          <w:rFonts w:ascii="Times New Roman" w:hAnsi="Times New Roman"/>
        </w:rPr>
      </w:pPr>
      <w:r>
        <w:rPr>
          <w:rFonts w:ascii="Times New Roman" w:hAnsi="Times New Roman"/>
        </w:rPr>
        <w:t>clinical practice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2018</w:t>
      </w:r>
    </w:p>
    <w:p w14:paraId="0A4EAE5B" w14:textId="474DB267" w:rsidR="00C8136C" w:rsidRDefault="00C8136C">
      <w:pPr>
        <w:pStyle w:val="EndnoteText"/>
        <w:widowControl/>
        <w:suppressAutoHyphens/>
        <w:rPr>
          <w:rFonts w:ascii="Times New Roman" w:hAnsi="Times New Roman"/>
        </w:rPr>
      </w:pPr>
      <w:r>
        <w:rPr>
          <w:rFonts w:ascii="Times New Roman" w:hAnsi="Times New Roman"/>
        </w:rPr>
        <w:t>CU Innovation and Efficiency Award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2021</w:t>
      </w:r>
    </w:p>
    <w:p w14:paraId="0AC1F5CF" w14:textId="06BBD895" w:rsidR="00E75D25" w:rsidRDefault="0014471C">
      <w:pPr>
        <w:pStyle w:val="EndnoteText"/>
        <w:widowControl/>
        <w:suppressAutoHyphens/>
        <w:rPr>
          <w:rFonts w:ascii="Times New Roman" w:eastAsia="Times New Roman" w:hAnsi="Times New Roman" w:cs="Times New Roman"/>
        </w:rPr>
      </w:pPr>
      <w:r>
        <w:rPr>
          <w:rFonts w:ascii="Times New Roman" w:hAnsi="Times New Roman"/>
        </w:rPr>
        <w:t>Inductee</w:t>
      </w:r>
      <w:r w:rsidR="00E75D25">
        <w:rPr>
          <w:rFonts w:ascii="Times New Roman" w:hAnsi="Times New Roman"/>
        </w:rPr>
        <w:t>, A</w:t>
      </w:r>
      <w:r>
        <w:rPr>
          <w:rFonts w:ascii="Times New Roman" w:hAnsi="Times New Roman"/>
        </w:rPr>
        <w:t>merican Telemedicine Association College of</w:t>
      </w:r>
      <w:r w:rsidR="00E75D25">
        <w:rPr>
          <w:rFonts w:ascii="Times New Roman" w:hAnsi="Times New Roman"/>
        </w:rPr>
        <w:t xml:space="preserve"> Fellow</w:t>
      </w:r>
      <w:r>
        <w:rPr>
          <w:rFonts w:ascii="Times New Roman" w:hAnsi="Times New Roman"/>
        </w:rPr>
        <w:t>s</w:t>
      </w:r>
      <w:r w:rsidR="00E75D25">
        <w:rPr>
          <w:rFonts w:ascii="Times New Roman" w:hAnsi="Times New Roman"/>
        </w:rPr>
        <w:tab/>
      </w:r>
      <w:r>
        <w:rPr>
          <w:rFonts w:ascii="Times New Roman" w:hAnsi="Times New Roman"/>
        </w:rPr>
        <w:tab/>
      </w:r>
      <w:r w:rsidR="00E75D25">
        <w:rPr>
          <w:rFonts w:ascii="Times New Roman" w:hAnsi="Times New Roman"/>
        </w:rPr>
        <w:t>2022`</w:t>
      </w:r>
      <w:r w:rsidR="00E75D25">
        <w:rPr>
          <w:rFonts w:ascii="Times New Roman" w:hAnsi="Times New Roman"/>
        </w:rPr>
        <w:tab/>
      </w:r>
      <w:r w:rsidR="00E75D25">
        <w:rPr>
          <w:rFonts w:ascii="Times New Roman" w:hAnsi="Times New Roman"/>
        </w:rPr>
        <w:tab/>
      </w:r>
      <w:r w:rsidR="00E75D25">
        <w:rPr>
          <w:rFonts w:ascii="Times New Roman" w:hAnsi="Times New Roman"/>
        </w:rPr>
        <w:tab/>
      </w:r>
      <w:r w:rsidR="00E75D25">
        <w:rPr>
          <w:rFonts w:ascii="Times New Roman" w:hAnsi="Times New Roman"/>
        </w:rPr>
        <w:tab/>
      </w:r>
      <w:r w:rsidR="00E75D25">
        <w:rPr>
          <w:rFonts w:ascii="Times New Roman" w:hAnsi="Times New Roman"/>
        </w:rPr>
        <w:tab/>
      </w:r>
      <w:r w:rsidR="00E75D25">
        <w:rPr>
          <w:rFonts w:ascii="Times New Roman" w:hAnsi="Times New Roman"/>
        </w:rPr>
        <w:tab/>
      </w:r>
      <w:r w:rsidR="00E75D25">
        <w:rPr>
          <w:rFonts w:ascii="Times New Roman" w:hAnsi="Times New Roman"/>
        </w:rPr>
        <w:tab/>
      </w:r>
      <w:r w:rsidR="00E75D25">
        <w:rPr>
          <w:rFonts w:ascii="Times New Roman" w:hAnsi="Times New Roman"/>
        </w:rPr>
        <w:tab/>
      </w:r>
      <w:r w:rsidR="00E75D25">
        <w:rPr>
          <w:rFonts w:ascii="Times New Roman" w:hAnsi="Times New Roman"/>
        </w:rPr>
        <w:tab/>
      </w:r>
      <w:r w:rsidR="00E75D25">
        <w:rPr>
          <w:rFonts w:ascii="Times New Roman" w:hAnsi="Times New Roman"/>
        </w:rPr>
        <w:tab/>
      </w:r>
      <w:r w:rsidR="00E75D25">
        <w:rPr>
          <w:rFonts w:ascii="Times New Roman" w:hAnsi="Times New Roman"/>
        </w:rPr>
        <w:tab/>
      </w:r>
    </w:p>
    <w:p w14:paraId="1DF325AF" w14:textId="77777777" w:rsidR="00A37DFF" w:rsidRDefault="00AE60B6">
      <w:pPr>
        <w:pStyle w:val="Default"/>
        <w:spacing w:after="240" w:line="360" w:lineRule="atLeast"/>
        <w:rPr>
          <w:rFonts w:ascii="Times" w:eastAsia="Times" w:hAnsi="Times" w:cs="Times"/>
          <w:i/>
          <w:iCs/>
          <w:sz w:val="24"/>
          <w:szCs w:val="24"/>
        </w:rPr>
      </w:pPr>
      <w:r>
        <w:rPr>
          <w:rFonts w:ascii="Times" w:hAnsi="Times"/>
          <w:i/>
          <w:iCs/>
          <w:sz w:val="24"/>
          <w:szCs w:val="24"/>
        </w:rPr>
        <w:t xml:space="preserve">Fellowships </w:t>
      </w:r>
    </w:p>
    <w:p w14:paraId="13F964F2" w14:textId="77777777" w:rsidR="00A37DFF" w:rsidRDefault="00AE60B6">
      <w:pPr>
        <w:pStyle w:val="EndnoteText"/>
        <w:widowControl/>
        <w:suppressAutoHyphens/>
        <w:rPr>
          <w:rFonts w:ascii="Times New Roman" w:eastAsia="Times New Roman" w:hAnsi="Times New Roman" w:cs="Times New Roman"/>
        </w:rPr>
      </w:pPr>
      <w:r>
        <w:rPr>
          <w:rFonts w:ascii="Times New Roman" w:hAnsi="Times New Roman"/>
        </w:rPr>
        <w:t xml:space="preserve">NIH </w:t>
      </w:r>
      <w:r w:rsidR="00B40D3B">
        <w:rPr>
          <w:rFonts w:ascii="Times New Roman" w:hAnsi="Times New Roman"/>
        </w:rPr>
        <w:t xml:space="preserve">(National Institutes of Health) </w:t>
      </w:r>
      <w:r>
        <w:rPr>
          <w:rFonts w:ascii="Times New Roman" w:hAnsi="Times New Roman"/>
        </w:rPr>
        <w:t xml:space="preserve">Health of Older Minority </w:t>
      </w:r>
      <w:r w:rsidR="00B40D3B">
        <w:rPr>
          <w:rFonts w:ascii="Times New Roman" w:hAnsi="Times New Roman"/>
        </w:rPr>
        <w:tab/>
      </w:r>
      <w:r w:rsidR="00B40D3B">
        <w:rPr>
          <w:rFonts w:ascii="Times New Roman" w:hAnsi="Times New Roman"/>
        </w:rPr>
        <w:tab/>
      </w:r>
      <w:r w:rsidR="00B40D3B">
        <w:rPr>
          <w:rFonts w:ascii="Times New Roman" w:hAnsi="Times New Roman"/>
        </w:rPr>
        <w:tab/>
        <w:t xml:space="preserve"> </w:t>
      </w:r>
      <w:r>
        <w:rPr>
          <w:rFonts w:ascii="Times New Roman" w:hAnsi="Times New Roman"/>
        </w:rPr>
        <w:t>Studies pre-doctoral fellowship</w:t>
      </w:r>
      <w:r>
        <w:rPr>
          <w:rFonts w:ascii="Times New Roman" w:eastAsia="Times New Roman" w:hAnsi="Times New Roman" w:cs="Times New Roman"/>
        </w:rPr>
        <w:tab/>
      </w:r>
      <w:r>
        <w:rPr>
          <w:rFonts w:ascii="Times New Roman" w:eastAsia="Times New Roman" w:hAnsi="Times New Roman" w:cs="Times New Roman"/>
        </w:rPr>
        <w:tab/>
      </w:r>
      <w:r w:rsidR="00B40D3B">
        <w:rPr>
          <w:rFonts w:ascii="Times New Roman" w:eastAsia="Times New Roman" w:hAnsi="Times New Roman" w:cs="Times New Roman"/>
        </w:rPr>
        <w:tab/>
      </w:r>
      <w:r w:rsidR="00B40D3B">
        <w:rPr>
          <w:rFonts w:ascii="Times New Roman" w:eastAsia="Times New Roman" w:hAnsi="Times New Roman" w:cs="Times New Roman"/>
        </w:rPr>
        <w:tab/>
      </w:r>
      <w:r w:rsidR="00B40D3B">
        <w:rPr>
          <w:rFonts w:ascii="Times New Roman" w:eastAsia="Times New Roman" w:hAnsi="Times New Roman" w:cs="Times New Roman"/>
        </w:rPr>
        <w:tab/>
      </w:r>
      <w:r w:rsidR="00B40D3B">
        <w:rPr>
          <w:rFonts w:ascii="Times New Roman" w:eastAsia="Times New Roman" w:hAnsi="Times New Roman" w:cs="Times New Roman"/>
        </w:rPr>
        <w:tab/>
      </w:r>
      <w:r>
        <w:rPr>
          <w:rFonts w:ascii="Times New Roman" w:eastAsia="Times New Roman" w:hAnsi="Times New Roman" w:cs="Times New Roman"/>
        </w:rPr>
        <w:t>2003</w:t>
      </w:r>
      <w:r w:rsidR="00B40D3B">
        <w:rPr>
          <w:rFonts w:ascii="Times New Roman" w:eastAsia="Times New Roman" w:hAnsi="Times New Roman" w:cs="Times New Roman"/>
        </w:rPr>
        <w:t xml:space="preserve"> -2005</w:t>
      </w:r>
    </w:p>
    <w:p w14:paraId="61A25E7F" w14:textId="77777777" w:rsidR="00A37DFF" w:rsidRDefault="00A37DFF">
      <w:pPr>
        <w:pStyle w:val="EndnoteText"/>
        <w:widowControl/>
        <w:suppressAutoHyphens/>
        <w:rPr>
          <w:rFonts w:ascii="Times New Roman" w:eastAsia="Times New Roman" w:hAnsi="Times New Roman" w:cs="Times New Roman"/>
        </w:rPr>
      </w:pPr>
    </w:p>
    <w:p w14:paraId="2D100C06" w14:textId="77777777" w:rsidR="00A37DFF" w:rsidRDefault="00AE60B6">
      <w:pPr>
        <w:pStyle w:val="Body"/>
        <w:numPr>
          <w:ilvl w:val="0"/>
          <w:numId w:val="3"/>
        </w:numPr>
        <w:rPr>
          <w:b/>
          <w:bCs/>
        </w:rPr>
      </w:pPr>
      <w:r>
        <w:rPr>
          <w:b/>
          <w:bCs/>
        </w:rPr>
        <w:t>Consultancy Services</w:t>
      </w:r>
    </w:p>
    <w:p w14:paraId="5BAA0C82" w14:textId="77777777" w:rsidR="00A37DFF" w:rsidRDefault="00A37DFF">
      <w:pPr>
        <w:pStyle w:val="EndnoteText"/>
        <w:widowControl/>
        <w:suppressAutoHyphens/>
        <w:rPr>
          <w:rFonts w:ascii="Times New Roman" w:eastAsia="Times New Roman" w:hAnsi="Times New Roman" w:cs="Times New Roman"/>
        </w:rPr>
      </w:pPr>
    </w:p>
    <w:p w14:paraId="13E180E5" w14:textId="4B03DD55" w:rsidR="00093C15" w:rsidRDefault="00093C15" w:rsidP="00C8136C">
      <w:pPr>
        <w:pStyle w:val="Footer"/>
        <w:ind w:left="720"/>
        <w:rPr>
          <w:rFonts w:eastAsia="Arial Unicode MS" w:cs="Arial Unicode MS"/>
        </w:rPr>
      </w:pPr>
      <w:r>
        <w:rPr>
          <w:rFonts w:eastAsia="Arial Unicode MS" w:cs="Arial Unicode MS"/>
        </w:rPr>
        <w:t xml:space="preserve">CHILDREN’S HOSPITAL WISCONSIN, Content expert. Consultant to physician leadership for the statewide build-out of </w:t>
      </w:r>
      <w:proofErr w:type="spellStart"/>
      <w:r>
        <w:rPr>
          <w:rFonts w:eastAsia="Arial Unicode MS" w:cs="Arial Unicode MS"/>
        </w:rPr>
        <w:t>econsult</w:t>
      </w:r>
      <w:proofErr w:type="spellEnd"/>
      <w:r>
        <w:rPr>
          <w:rFonts w:eastAsia="Arial Unicode MS" w:cs="Arial Unicode MS"/>
        </w:rPr>
        <w:t xml:space="preserve"> system and Medicaid cost analyses. 2022.</w:t>
      </w:r>
    </w:p>
    <w:p w14:paraId="25CD31EF" w14:textId="77777777" w:rsidR="00093C15" w:rsidRDefault="00093C15" w:rsidP="00C8136C">
      <w:pPr>
        <w:pStyle w:val="Footer"/>
        <w:ind w:left="720"/>
        <w:rPr>
          <w:rFonts w:eastAsia="Arial Unicode MS" w:cs="Arial Unicode MS"/>
        </w:rPr>
      </w:pPr>
    </w:p>
    <w:p w14:paraId="0B6620BB" w14:textId="1833BCDF" w:rsidR="00C8136C" w:rsidRPr="00306A4C" w:rsidRDefault="00306A4C" w:rsidP="00C8136C">
      <w:pPr>
        <w:pStyle w:val="Footer"/>
        <w:ind w:left="720"/>
        <w:rPr>
          <w:rFonts w:eastAsia="Arial Unicode MS" w:cs="Arial Unicode MS"/>
        </w:rPr>
      </w:pPr>
      <w:r w:rsidRPr="00306A4C">
        <w:rPr>
          <w:rFonts w:eastAsia="Arial Unicode MS" w:cs="Arial Unicode MS"/>
        </w:rPr>
        <w:t>CAPE COD HEALTH</w:t>
      </w:r>
      <w:r w:rsidR="00C8136C" w:rsidRPr="00306A4C">
        <w:rPr>
          <w:rFonts w:eastAsia="Arial Unicode MS" w:cs="Arial Unicode MS"/>
        </w:rPr>
        <w:t>, Content expert. Consultant to physician leadership for the development of a telehealth strategy for the system. 20</w:t>
      </w:r>
      <w:r w:rsidRPr="00306A4C">
        <w:rPr>
          <w:rFonts w:eastAsia="Arial Unicode MS" w:cs="Arial Unicode MS"/>
        </w:rPr>
        <w:t>21</w:t>
      </w:r>
      <w:r w:rsidR="00C8136C" w:rsidRPr="00306A4C">
        <w:rPr>
          <w:rFonts w:eastAsia="Arial Unicode MS" w:cs="Arial Unicode MS"/>
        </w:rPr>
        <w:t>.</w:t>
      </w:r>
    </w:p>
    <w:p w14:paraId="3BF0B10B" w14:textId="1BC4C558" w:rsidR="00C8136C" w:rsidRPr="00857C99" w:rsidRDefault="00C8136C" w:rsidP="00C8136C">
      <w:pPr>
        <w:pStyle w:val="Footer"/>
        <w:ind w:left="720"/>
        <w:rPr>
          <w:rFonts w:eastAsia="Arial Unicode MS" w:cs="Arial Unicode MS"/>
        </w:rPr>
      </w:pPr>
    </w:p>
    <w:p w14:paraId="5CBC01D4" w14:textId="68054D8E" w:rsidR="00C8136C" w:rsidRDefault="00857C99" w:rsidP="00C8136C">
      <w:pPr>
        <w:pStyle w:val="Footer"/>
        <w:ind w:left="720"/>
        <w:rPr>
          <w:rFonts w:eastAsia="Arial Unicode MS" w:cs="Arial Unicode MS"/>
        </w:rPr>
      </w:pPr>
      <w:r w:rsidRPr="00857C99">
        <w:rPr>
          <w:rFonts w:eastAsia="Arial Unicode MS" w:cs="Arial Unicode MS"/>
        </w:rPr>
        <w:t>BAYLOR SCOTT &amp; WHITE</w:t>
      </w:r>
      <w:r w:rsidR="00C8136C" w:rsidRPr="00857C99">
        <w:rPr>
          <w:rFonts w:eastAsia="Arial Unicode MS" w:cs="Arial Unicode MS"/>
        </w:rPr>
        <w:t>, Consultant to physician leadership for the development of a</w:t>
      </w:r>
      <w:r w:rsidRPr="00857C99">
        <w:rPr>
          <w:rFonts w:eastAsia="Arial Unicode MS" w:cs="Arial Unicode MS"/>
        </w:rPr>
        <w:t xml:space="preserve">n </w:t>
      </w:r>
      <w:proofErr w:type="spellStart"/>
      <w:r w:rsidRPr="00857C99">
        <w:rPr>
          <w:rFonts w:eastAsia="Arial Unicode MS" w:cs="Arial Unicode MS"/>
        </w:rPr>
        <w:t>eConsult</w:t>
      </w:r>
      <w:proofErr w:type="spellEnd"/>
      <w:r w:rsidRPr="00857C99">
        <w:rPr>
          <w:rFonts w:eastAsia="Arial Unicode MS" w:cs="Arial Unicode MS"/>
        </w:rPr>
        <w:t xml:space="preserve"> </w:t>
      </w:r>
      <w:r w:rsidR="00C8136C" w:rsidRPr="00857C99">
        <w:rPr>
          <w:rFonts w:eastAsia="Arial Unicode MS" w:cs="Arial Unicode MS"/>
        </w:rPr>
        <w:t>strategy for the system. 20</w:t>
      </w:r>
      <w:r w:rsidRPr="00857C99">
        <w:rPr>
          <w:rFonts w:eastAsia="Arial Unicode MS" w:cs="Arial Unicode MS"/>
        </w:rPr>
        <w:t>21</w:t>
      </w:r>
      <w:r w:rsidR="00C8136C" w:rsidRPr="00857C99">
        <w:rPr>
          <w:rFonts w:eastAsia="Arial Unicode MS" w:cs="Arial Unicode MS"/>
        </w:rPr>
        <w:t>.</w:t>
      </w:r>
    </w:p>
    <w:p w14:paraId="2E7D4104" w14:textId="1633F6AB" w:rsidR="00E75D25" w:rsidRDefault="00E75D25" w:rsidP="00C8136C">
      <w:pPr>
        <w:pStyle w:val="Footer"/>
        <w:ind w:left="720"/>
        <w:rPr>
          <w:rFonts w:eastAsia="Arial Unicode MS" w:cs="Arial Unicode MS"/>
        </w:rPr>
      </w:pPr>
    </w:p>
    <w:p w14:paraId="628ACB25" w14:textId="45C82BC0" w:rsidR="00E75D25" w:rsidRDefault="00E75D25" w:rsidP="00C8136C">
      <w:pPr>
        <w:pStyle w:val="Footer"/>
        <w:ind w:left="720"/>
        <w:rPr>
          <w:rFonts w:eastAsia="Arial Unicode MS" w:cs="Arial Unicode MS"/>
        </w:rPr>
      </w:pPr>
      <w:r>
        <w:rPr>
          <w:rFonts w:eastAsia="Arial Unicode MS" w:cs="Arial Unicode MS"/>
        </w:rPr>
        <w:t>UNIVERSITY OF VIRGINIA SCHOOL OF MEDICINE, Consultant to physician leadership for the development of “PMCC-style Telehealth Approach”.</w:t>
      </w:r>
    </w:p>
    <w:p w14:paraId="66D38C58" w14:textId="77777777" w:rsidR="00C8136C" w:rsidRDefault="00C8136C" w:rsidP="00C8136C">
      <w:pPr>
        <w:pStyle w:val="Footer"/>
        <w:ind w:left="720"/>
        <w:rPr>
          <w:rFonts w:eastAsia="Arial Unicode MS" w:cs="Arial Unicode MS"/>
        </w:rPr>
      </w:pPr>
    </w:p>
    <w:p w14:paraId="25AEB843" w14:textId="49BFB7D2" w:rsidR="00C17A5B" w:rsidRDefault="00C17A5B" w:rsidP="00C8136C">
      <w:pPr>
        <w:pStyle w:val="Default"/>
        <w:ind w:left="720"/>
        <w:rPr>
          <w:rFonts w:asciiTheme="minorHAnsi" w:hAnsiTheme="minorHAnsi" w:cstheme="minorHAnsi"/>
          <w:sz w:val="24"/>
          <w:szCs w:val="24"/>
        </w:rPr>
      </w:pPr>
      <w:r>
        <w:rPr>
          <w:rFonts w:asciiTheme="minorHAnsi" w:hAnsiTheme="minorHAnsi" w:cstheme="minorHAnsi"/>
          <w:sz w:val="24"/>
          <w:szCs w:val="24"/>
        </w:rPr>
        <w:t>WYOMING MEDICAL CENTER. Consultant to development of Federal Communications Commission proposal in response to FCC Covid-19 Telemedicine Program Development Funding.</w:t>
      </w:r>
      <w:r w:rsidR="00277BDB">
        <w:rPr>
          <w:rFonts w:asciiTheme="minorHAnsi" w:hAnsiTheme="minorHAnsi" w:cstheme="minorHAnsi"/>
          <w:sz w:val="24"/>
          <w:szCs w:val="24"/>
        </w:rPr>
        <w:t xml:space="preserve"> 2020</w:t>
      </w:r>
    </w:p>
    <w:p w14:paraId="3ADF9E6F" w14:textId="77777777" w:rsidR="00C17A5B" w:rsidRDefault="00C17A5B" w:rsidP="004A5900">
      <w:pPr>
        <w:pStyle w:val="Default"/>
        <w:ind w:left="720"/>
        <w:rPr>
          <w:rFonts w:asciiTheme="minorHAnsi" w:hAnsiTheme="minorHAnsi" w:cstheme="minorHAnsi"/>
          <w:sz w:val="24"/>
          <w:szCs w:val="24"/>
        </w:rPr>
      </w:pPr>
    </w:p>
    <w:p w14:paraId="2FCDD5BA" w14:textId="77777777" w:rsidR="004A5900" w:rsidRDefault="004A5900" w:rsidP="004A5900">
      <w:pPr>
        <w:pStyle w:val="Default"/>
        <w:ind w:left="720"/>
        <w:rPr>
          <w:rFonts w:asciiTheme="minorHAnsi" w:hAnsiTheme="minorHAnsi" w:cstheme="minorHAnsi"/>
          <w:sz w:val="24"/>
          <w:szCs w:val="24"/>
        </w:rPr>
      </w:pPr>
      <w:r>
        <w:rPr>
          <w:rFonts w:asciiTheme="minorHAnsi" w:hAnsiTheme="minorHAnsi" w:cstheme="minorHAnsi"/>
          <w:sz w:val="24"/>
          <w:szCs w:val="24"/>
        </w:rPr>
        <w:t xml:space="preserve">ARKANSAS CHILDREN’S HOSPITAL. </w:t>
      </w:r>
      <w:bookmarkStart w:id="0" w:name="OLE_LINK3"/>
      <w:bookmarkStart w:id="1" w:name="OLE_LINK4"/>
      <w:r>
        <w:rPr>
          <w:rFonts w:asciiTheme="minorHAnsi" w:hAnsiTheme="minorHAnsi" w:cstheme="minorHAnsi"/>
          <w:sz w:val="24"/>
          <w:szCs w:val="24"/>
        </w:rPr>
        <w:t>Consultant to development of Federal Communications Commission proposal in response to FCC Covid-19 Telemedicine Program Development Funding.</w:t>
      </w:r>
      <w:bookmarkEnd w:id="0"/>
      <w:bookmarkEnd w:id="1"/>
      <w:r w:rsidR="00277BDB">
        <w:rPr>
          <w:rFonts w:asciiTheme="minorHAnsi" w:hAnsiTheme="minorHAnsi" w:cstheme="minorHAnsi"/>
          <w:sz w:val="24"/>
          <w:szCs w:val="24"/>
        </w:rPr>
        <w:t xml:space="preserve"> 2020</w:t>
      </w:r>
    </w:p>
    <w:p w14:paraId="068D0C67" w14:textId="77777777" w:rsidR="004A5900" w:rsidRDefault="004A5900" w:rsidP="004A5900">
      <w:pPr>
        <w:pStyle w:val="Default"/>
        <w:ind w:left="720"/>
        <w:rPr>
          <w:rFonts w:asciiTheme="minorHAnsi" w:hAnsiTheme="minorHAnsi" w:cstheme="minorHAnsi"/>
          <w:sz w:val="24"/>
          <w:szCs w:val="24"/>
        </w:rPr>
      </w:pPr>
    </w:p>
    <w:p w14:paraId="6C2177FF" w14:textId="77777777" w:rsidR="004A5900" w:rsidRDefault="004A5900" w:rsidP="004A5900">
      <w:pPr>
        <w:pStyle w:val="Default"/>
        <w:ind w:left="720"/>
        <w:rPr>
          <w:rFonts w:asciiTheme="minorHAnsi" w:hAnsiTheme="minorHAnsi" w:cstheme="minorHAnsi"/>
          <w:sz w:val="24"/>
          <w:szCs w:val="24"/>
        </w:rPr>
      </w:pPr>
      <w:r>
        <w:rPr>
          <w:rFonts w:asciiTheme="minorHAnsi" w:hAnsiTheme="minorHAnsi" w:cstheme="minorHAnsi"/>
          <w:sz w:val="24"/>
          <w:szCs w:val="24"/>
        </w:rPr>
        <w:t>MAINE PRIMARY CARE ASSOCIATION. Consultant to development of pediatric focused ECHO training series for integrating telemedicine into practice models.</w:t>
      </w:r>
      <w:r w:rsidR="00702948">
        <w:rPr>
          <w:rFonts w:asciiTheme="minorHAnsi" w:hAnsiTheme="minorHAnsi" w:cstheme="minorHAnsi"/>
          <w:sz w:val="24"/>
          <w:szCs w:val="24"/>
        </w:rPr>
        <w:t xml:space="preserve"> 2020.</w:t>
      </w:r>
    </w:p>
    <w:p w14:paraId="5B0574C3" w14:textId="77777777" w:rsidR="004A5900" w:rsidRDefault="004A5900" w:rsidP="004A5900">
      <w:pPr>
        <w:pStyle w:val="Default"/>
        <w:ind w:left="720"/>
        <w:rPr>
          <w:rFonts w:asciiTheme="minorHAnsi" w:hAnsiTheme="minorHAnsi" w:cstheme="minorHAnsi"/>
          <w:sz w:val="24"/>
          <w:szCs w:val="24"/>
        </w:rPr>
      </w:pPr>
    </w:p>
    <w:p w14:paraId="7B5D31E1" w14:textId="77777777" w:rsidR="00C2120F" w:rsidRPr="00237E3C" w:rsidRDefault="00C2120F" w:rsidP="00C2120F">
      <w:pPr>
        <w:pStyle w:val="Default"/>
        <w:ind w:firstLine="720"/>
        <w:rPr>
          <w:rFonts w:asciiTheme="minorHAnsi" w:hAnsiTheme="minorHAnsi" w:cstheme="minorHAnsi"/>
          <w:sz w:val="24"/>
          <w:szCs w:val="24"/>
        </w:rPr>
      </w:pPr>
      <w:r>
        <w:rPr>
          <w:rFonts w:asciiTheme="minorHAnsi" w:hAnsiTheme="minorHAnsi" w:cstheme="minorHAnsi"/>
          <w:sz w:val="24"/>
          <w:szCs w:val="24"/>
        </w:rPr>
        <w:lastRenderedPageBreak/>
        <w:t>UNIVERSITY OF</w:t>
      </w:r>
      <w:r w:rsidRPr="00237E3C">
        <w:rPr>
          <w:rFonts w:asciiTheme="minorHAnsi" w:hAnsiTheme="minorHAnsi" w:cstheme="minorHAnsi"/>
          <w:sz w:val="24"/>
          <w:szCs w:val="24"/>
        </w:rPr>
        <w:t xml:space="preserve"> </w:t>
      </w:r>
      <w:r>
        <w:rPr>
          <w:rFonts w:asciiTheme="minorHAnsi" w:hAnsiTheme="minorHAnsi" w:cstheme="minorHAnsi"/>
          <w:sz w:val="24"/>
          <w:szCs w:val="24"/>
        </w:rPr>
        <w:t>NEW HAMPSHIRE</w:t>
      </w:r>
      <w:r w:rsidRPr="00237E3C">
        <w:rPr>
          <w:rFonts w:asciiTheme="minorHAnsi" w:hAnsiTheme="minorHAnsi" w:cstheme="minorHAnsi"/>
          <w:sz w:val="24"/>
          <w:szCs w:val="24"/>
        </w:rPr>
        <w:t xml:space="preserve"> Consultant to development of integrated </w:t>
      </w:r>
      <w:r>
        <w:rPr>
          <w:rFonts w:asciiTheme="minorHAnsi" w:hAnsiTheme="minorHAnsi" w:cstheme="minorHAnsi"/>
          <w:sz w:val="24"/>
          <w:szCs w:val="24"/>
        </w:rPr>
        <w:tab/>
      </w:r>
      <w:r w:rsidRPr="00237E3C">
        <w:rPr>
          <w:rFonts w:asciiTheme="minorHAnsi" w:hAnsiTheme="minorHAnsi" w:cstheme="minorHAnsi"/>
          <w:sz w:val="24"/>
          <w:szCs w:val="24"/>
        </w:rPr>
        <w:t>telehealth and</w:t>
      </w:r>
      <w:r>
        <w:rPr>
          <w:rFonts w:asciiTheme="minorHAnsi" w:hAnsiTheme="minorHAnsi" w:cstheme="minorHAnsi"/>
          <w:sz w:val="24"/>
          <w:szCs w:val="24"/>
        </w:rPr>
        <w:t xml:space="preserve"> </w:t>
      </w:r>
      <w:r w:rsidRPr="00237E3C">
        <w:rPr>
          <w:rFonts w:asciiTheme="minorHAnsi" w:hAnsiTheme="minorHAnsi" w:cstheme="minorHAnsi"/>
          <w:sz w:val="24"/>
          <w:szCs w:val="24"/>
        </w:rPr>
        <w:t xml:space="preserve">ECHO </w:t>
      </w:r>
      <w:r w:rsidRPr="00237E3C">
        <w:rPr>
          <w:rFonts w:asciiTheme="minorHAnsi" w:hAnsiTheme="minorHAnsi" w:cstheme="minorHAnsi"/>
          <w:sz w:val="24"/>
          <w:szCs w:val="24"/>
        </w:rPr>
        <w:tab/>
        <w:t>System. 201</w:t>
      </w:r>
      <w:r>
        <w:rPr>
          <w:rFonts w:asciiTheme="minorHAnsi" w:hAnsiTheme="minorHAnsi" w:cstheme="minorHAnsi"/>
          <w:sz w:val="24"/>
          <w:szCs w:val="24"/>
        </w:rPr>
        <w:t>9</w:t>
      </w:r>
      <w:r w:rsidRPr="00237E3C">
        <w:rPr>
          <w:rFonts w:asciiTheme="minorHAnsi" w:hAnsiTheme="minorHAnsi" w:cstheme="minorHAnsi"/>
          <w:sz w:val="24"/>
          <w:szCs w:val="24"/>
        </w:rPr>
        <w:t>.</w:t>
      </w:r>
    </w:p>
    <w:p w14:paraId="414F8B29" w14:textId="77777777" w:rsidR="00C2120F" w:rsidRDefault="00C2120F" w:rsidP="00B40D3B">
      <w:pPr>
        <w:pStyle w:val="Footer"/>
        <w:ind w:left="720"/>
        <w:rPr>
          <w:rFonts w:eastAsia="Arial Unicode MS" w:cs="Arial Unicode MS"/>
        </w:rPr>
      </w:pPr>
    </w:p>
    <w:p w14:paraId="239A78A4" w14:textId="77777777" w:rsidR="00C2120F" w:rsidRDefault="00C2120F" w:rsidP="00B40D3B">
      <w:pPr>
        <w:pStyle w:val="Footer"/>
        <w:ind w:left="720"/>
        <w:rPr>
          <w:rFonts w:eastAsia="Arial Unicode MS" w:cs="Arial Unicode MS"/>
        </w:rPr>
      </w:pPr>
      <w:r>
        <w:rPr>
          <w:rFonts w:eastAsia="Arial Unicode MS" w:cs="Arial Unicode MS"/>
        </w:rPr>
        <w:t xml:space="preserve">RADY CHILDREN’S HOSPITAL, UNIVERSITY OF CALIFORNIA SAN DIEGO. Content expert. Consultant to physician leadership for the development of a telehealth </w:t>
      </w:r>
      <w:r>
        <w:rPr>
          <w:rFonts w:eastAsia="Arial Unicode MS" w:cs="Arial Unicode MS"/>
        </w:rPr>
        <w:tab/>
        <w:t>strategy for the system. 2019.</w:t>
      </w:r>
    </w:p>
    <w:p w14:paraId="7812EFC3" w14:textId="77777777" w:rsidR="00C2120F" w:rsidRDefault="00C2120F" w:rsidP="00B40D3B">
      <w:pPr>
        <w:pStyle w:val="Footer"/>
        <w:ind w:left="720"/>
        <w:rPr>
          <w:rFonts w:eastAsia="Arial Unicode MS" w:cs="Arial Unicode MS"/>
        </w:rPr>
      </w:pPr>
      <w:r>
        <w:rPr>
          <w:rFonts w:eastAsia="Arial Unicode MS" w:cs="Arial Unicode MS"/>
        </w:rPr>
        <w:tab/>
      </w:r>
      <w:r>
        <w:rPr>
          <w:rFonts w:eastAsia="Arial Unicode MS" w:cs="Arial Unicode MS"/>
        </w:rPr>
        <w:tab/>
      </w:r>
    </w:p>
    <w:p w14:paraId="0984F0EC" w14:textId="77777777" w:rsidR="00334A26" w:rsidRDefault="00334A26" w:rsidP="00B40D3B">
      <w:pPr>
        <w:pStyle w:val="Footer"/>
        <w:ind w:left="720"/>
        <w:rPr>
          <w:rFonts w:eastAsia="Arial Unicode MS" w:cs="Arial Unicode MS"/>
        </w:rPr>
      </w:pPr>
      <w:r>
        <w:rPr>
          <w:rFonts w:eastAsia="Arial Unicode MS" w:cs="Arial Unicode MS"/>
        </w:rPr>
        <w:t>TEXAS ASSOCIATION OF COMMUNITY HEALTH CENTERS. Consulta</w:t>
      </w:r>
      <w:r w:rsidR="00C2120F">
        <w:rPr>
          <w:rFonts w:eastAsia="Arial Unicode MS" w:cs="Arial Unicode MS"/>
        </w:rPr>
        <w:t xml:space="preserve">nt </w:t>
      </w:r>
      <w:r>
        <w:rPr>
          <w:rFonts w:eastAsia="Arial Unicode MS" w:cs="Arial Unicode MS"/>
        </w:rPr>
        <w:t>for ECHO spectrum model of care for Federally Qualified Health Center (FQHC) structure. 2018.</w:t>
      </w:r>
    </w:p>
    <w:p w14:paraId="4C1B428F" w14:textId="77777777" w:rsidR="00334A26" w:rsidRDefault="00334A26" w:rsidP="00B40D3B">
      <w:pPr>
        <w:pStyle w:val="Footer"/>
        <w:ind w:left="720"/>
        <w:rPr>
          <w:rFonts w:eastAsia="Arial Unicode MS" w:cs="Arial Unicode MS"/>
        </w:rPr>
      </w:pPr>
    </w:p>
    <w:p w14:paraId="4CD543F6" w14:textId="77777777" w:rsidR="00B40D3B" w:rsidRDefault="00B40D3B" w:rsidP="00B40D3B">
      <w:pPr>
        <w:pStyle w:val="Footer"/>
        <w:ind w:left="720"/>
        <w:rPr>
          <w:rFonts w:eastAsia="Arial Unicode MS" w:cs="Arial Unicode MS"/>
        </w:rPr>
      </w:pPr>
      <w:r>
        <w:rPr>
          <w:rFonts w:eastAsia="Arial Unicode MS" w:cs="Arial Unicode MS"/>
        </w:rPr>
        <w:t>DARTMOUTH SCHOOL OF MEDICINE. Consultant and trainer for ECHO spectrum model of care for SAMHSA (Substance Abuse and Mental Health Services Agency grant made to Dartmouth for multi-state trainings to manage Opiate Crisis.</w:t>
      </w:r>
      <w:r w:rsidR="00237E3C">
        <w:rPr>
          <w:rFonts w:eastAsia="Arial Unicode MS" w:cs="Arial Unicode MS"/>
        </w:rPr>
        <w:t xml:space="preserve"> 2018.</w:t>
      </w:r>
    </w:p>
    <w:p w14:paraId="2C9D104E" w14:textId="77777777" w:rsidR="00237E3C" w:rsidRDefault="00237E3C" w:rsidP="00B40D3B">
      <w:pPr>
        <w:pStyle w:val="Footer"/>
        <w:ind w:left="720"/>
        <w:rPr>
          <w:rFonts w:eastAsia="Arial Unicode MS" w:cs="Arial Unicode MS"/>
        </w:rPr>
      </w:pPr>
    </w:p>
    <w:p w14:paraId="2087554F" w14:textId="77777777" w:rsidR="00237E3C" w:rsidRDefault="00237E3C" w:rsidP="00B40D3B">
      <w:pPr>
        <w:pStyle w:val="Footer"/>
        <w:ind w:left="720"/>
        <w:rPr>
          <w:rFonts w:eastAsia="Arial Unicode MS" w:cs="Arial Unicode MS"/>
        </w:rPr>
      </w:pPr>
      <w:r>
        <w:rPr>
          <w:rFonts w:eastAsia="Arial Unicode MS" w:cs="Arial Unicode MS"/>
        </w:rPr>
        <w:t>VANDERBILT SCHOOL OF MEDICINE. Consultant to faculty for ECHO management of state-wide MAT (Medication Assisted Treatment) training. 2018</w:t>
      </w:r>
    </w:p>
    <w:p w14:paraId="02E06A6E" w14:textId="77777777" w:rsidR="00237E3C" w:rsidRDefault="00237E3C" w:rsidP="00B40D3B">
      <w:pPr>
        <w:pStyle w:val="Footer"/>
        <w:ind w:left="720"/>
        <w:rPr>
          <w:rFonts w:eastAsia="Arial Unicode MS" w:cs="Arial Unicode MS"/>
        </w:rPr>
      </w:pPr>
    </w:p>
    <w:p w14:paraId="765FB04F" w14:textId="77777777" w:rsidR="00237E3C" w:rsidRDefault="00237E3C" w:rsidP="00237E3C">
      <w:pPr>
        <w:pStyle w:val="Footer"/>
        <w:ind w:firstLine="720"/>
        <w:rPr>
          <w:rFonts w:eastAsia="Arial Unicode MS" w:cs="Arial Unicode MS"/>
        </w:rPr>
      </w:pPr>
      <w:r>
        <w:rPr>
          <w:rFonts w:eastAsia="Arial Unicode MS" w:cs="Arial Unicode MS"/>
        </w:rPr>
        <w:t xml:space="preserve">STATE OF OHIO NETWORK FOR CHILDREN’S BEHAVIORAL </w:t>
      </w:r>
      <w:r>
        <w:rPr>
          <w:rFonts w:eastAsia="Arial Unicode MS" w:cs="Arial Unicode MS"/>
        </w:rPr>
        <w:tab/>
      </w:r>
      <w:r>
        <w:rPr>
          <w:rFonts w:eastAsia="Arial Unicode MS" w:cs="Arial Unicode MS"/>
        </w:rPr>
        <w:tab/>
      </w:r>
      <w:r>
        <w:rPr>
          <w:rFonts w:eastAsia="Arial Unicode MS" w:cs="Arial Unicode MS"/>
        </w:rPr>
        <w:tab/>
        <w:t xml:space="preserve">HEALTH. Consultant and content expert for the development and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integration of ECHO into a statewide system of care. 2018.</w:t>
      </w:r>
    </w:p>
    <w:p w14:paraId="4FFBC94D" w14:textId="77777777" w:rsidR="00237E3C" w:rsidRDefault="00237E3C" w:rsidP="00237E3C">
      <w:pPr>
        <w:pStyle w:val="Footer"/>
      </w:pPr>
    </w:p>
    <w:p w14:paraId="09667075" w14:textId="77777777" w:rsidR="00237E3C" w:rsidRDefault="00237E3C" w:rsidP="00237E3C">
      <w:pPr>
        <w:pStyle w:val="Footer"/>
        <w:rPr>
          <w:rFonts w:eastAsia="Arial Unicode MS" w:cs="Arial Unicode MS"/>
        </w:rPr>
      </w:pPr>
      <w:r>
        <w:rPr>
          <w:rFonts w:eastAsia="Arial Unicode MS" w:cs="Arial Unicode MS"/>
        </w:rPr>
        <w:tab/>
        <w:t xml:space="preserve">BRIDGESPAN. Consultant and content expert at the request of the ECHO </w:t>
      </w:r>
      <w:r>
        <w:rPr>
          <w:rFonts w:eastAsia="Arial Unicode MS" w:cs="Arial Unicode MS"/>
        </w:rPr>
        <w:tab/>
      </w:r>
      <w:r>
        <w:rPr>
          <w:rFonts w:eastAsia="Arial Unicode MS" w:cs="Arial Unicode MS"/>
        </w:rPr>
        <w:tab/>
        <w:t>INSTITUTE regarding value-based care. 2018.</w:t>
      </w:r>
    </w:p>
    <w:p w14:paraId="39F4F80B" w14:textId="77777777" w:rsidR="00237E3C" w:rsidRDefault="00237E3C" w:rsidP="00B40D3B">
      <w:pPr>
        <w:pStyle w:val="Footer"/>
        <w:ind w:left="720"/>
        <w:rPr>
          <w:rFonts w:eastAsia="Arial Unicode MS" w:cs="Arial Unicode MS"/>
        </w:rPr>
      </w:pPr>
    </w:p>
    <w:p w14:paraId="05DC990A" w14:textId="77777777" w:rsidR="00237E3C" w:rsidRPr="00237E3C" w:rsidRDefault="00237E3C" w:rsidP="00237E3C">
      <w:pPr>
        <w:pStyle w:val="Default"/>
        <w:ind w:firstLine="720"/>
        <w:rPr>
          <w:rFonts w:asciiTheme="minorHAnsi" w:hAnsiTheme="minorHAnsi" w:cstheme="minorHAnsi"/>
          <w:sz w:val="24"/>
          <w:szCs w:val="24"/>
        </w:rPr>
      </w:pPr>
      <w:r w:rsidRPr="00237E3C">
        <w:rPr>
          <w:rFonts w:asciiTheme="minorHAnsi" w:hAnsiTheme="minorHAnsi" w:cstheme="minorHAnsi"/>
          <w:sz w:val="24"/>
          <w:szCs w:val="24"/>
        </w:rPr>
        <w:t>RWJ</w:t>
      </w:r>
      <w:r>
        <w:rPr>
          <w:rFonts w:asciiTheme="minorHAnsi" w:hAnsiTheme="minorHAnsi" w:cstheme="minorHAnsi"/>
          <w:sz w:val="24"/>
          <w:szCs w:val="24"/>
        </w:rPr>
        <w:t>/</w:t>
      </w:r>
      <w:r w:rsidRPr="00237E3C">
        <w:rPr>
          <w:rFonts w:asciiTheme="minorHAnsi" w:hAnsiTheme="minorHAnsi" w:cstheme="minorHAnsi"/>
          <w:sz w:val="24"/>
          <w:szCs w:val="24"/>
        </w:rPr>
        <w:t xml:space="preserve">BARNABAS RUTGERS HEALTH, STATE OF NEW JERSEY </w:t>
      </w:r>
    </w:p>
    <w:p w14:paraId="7AE7BC57" w14:textId="77777777" w:rsidR="00237E3C" w:rsidRPr="00237E3C" w:rsidRDefault="00237E3C" w:rsidP="00237E3C">
      <w:pPr>
        <w:pStyle w:val="Default"/>
        <w:ind w:firstLine="720"/>
        <w:rPr>
          <w:rFonts w:asciiTheme="minorHAnsi" w:hAnsiTheme="minorHAnsi" w:cstheme="minorHAnsi"/>
          <w:sz w:val="24"/>
          <w:szCs w:val="24"/>
        </w:rPr>
      </w:pPr>
      <w:r w:rsidRPr="00237E3C">
        <w:rPr>
          <w:rFonts w:asciiTheme="minorHAnsi" w:hAnsiTheme="minorHAnsi" w:cstheme="minorHAnsi"/>
          <w:sz w:val="24"/>
          <w:szCs w:val="24"/>
        </w:rPr>
        <w:t xml:space="preserve">Consultant to development of integrated telehealth and statewide ECHO </w:t>
      </w:r>
      <w:r w:rsidRPr="00237E3C">
        <w:rPr>
          <w:rFonts w:asciiTheme="minorHAnsi" w:hAnsiTheme="minorHAnsi" w:cstheme="minorHAnsi"/>
          <w:sz w:val="24"/>
          <w:szCs w:val="24"/>
        </w:rPr>
        <w:tab/>
        <w:t>System. 2018.</w:t>
      </w:r>
    </w:p>
    <w:p w14:paraId="27316026" w14:textId="77777777" w:rsidR="00237E3C" w:rsidRDefault="00237E3C" w:rsidP="00237E3C">
      <w:pPr>
        <w:pStyle w:val="Default"/>
        <w:ind w:firstLine="720"/>
      </w:pPr>
    </w:p>
    <w:p w14:paraId="2C42661A" w14:textId="77777777" w:rsidR="00B40D3B" w:rsidRDefault="00B40D3B" w:rsidP="00237E3C">
      <w:pPr>
        <w:pStyle w:val="Footer"/>
        <w:ind w:firstLine="720"/>
        <w:rPr>
          <w:rFonts w:eastAsia="Arial Unicode MS" w:cs="Arial Unicode MS"/>
        </w:rPr>
      </w:pPr>
      <w:r>
        <w:rPr>
          <w:rFonts w:eastAsia="Arial Unicode MS" w:cs="Arial Unicode MS"/>
        </w:rPr>
        <w:t xml:space="preserve">UNITED STATES SENATE: FINANCE COMMITTEE. Consultant and </w:t>
      </w:r>
      <w:r>
        <w:rPr>
          <w:rFonts w:eastAsia="Arial Unicode MS" w:cs="Arial Unicode MS"/>
        </w:rPr>
        <w:tab/>
      </w:r>
      <w:r>
        <w:rPr>
          <w:rFonts w:eastAsia="Arial Unicode MS" w:cs="Arial Unicode MS"/>
        </w:rPr>
        <w:tab/>
      </w:r>
      <w:r>
        <w:rPr>
          <w:rFonts w:eastAsia="Arial Unicode MS" w:cs="Arial Unicode MS"/>
        </w:rPr>
        <w:tab/>
        <w:t>expert testimony regarding ECHO and implications for Medicaid. 2018.</w:t>
      </w:r>
    </w:p>
    <w:p w14:paraId="0A53B430" w14:textId="77777777" w:rsidR="00B40D3B" w:rsidRDefault="00B40D3B" w:rsidP="00237E3C">
      <w:pPr>
        <w:pStyle w:val="Footer"/>
      </w:pPr>
    </w:p>
    <w:p w14:paraId="48344684" w14:textId="77777777" w:rsidR="00B40D3B" w:rsidRDefault="00B40D3B" w:rsidP="00237E3C">
      <w:pPr>
        <w:pStyle w:val="Footer"/>
        <w:rPr>
          <w:rFonts w:eastAsia="Arial Unicode MS" w:cs="Arial Unicode MS"/>
        </w:rPr>
      </w:pPr>
      <w:r>
        <w:rPr>
          <w:rFonts w:eastAsia="Arial Unicode MS" w:cs="Arial Unicode MS"/>
        </w:rPr>
        <w:tab/>
        <w:t xml:space="preserve">RAND CORPORATION. Consultant and content expert regarding ECHO </w:t>
      </w:r>
      <w:r>
        <w:rPr>
          <w:rFonts w:eastAsia="Arial Unicode MS" w:cs="Arial Unicode MS"/>
        </w:rPr>
        <w:tab/>
      </w:r>
      <w:r>
        <w:rPr>
          <w:rFonts w:eastAsia="Arial Unicode MS" w:cs="Arial Unicode MS"/>
        </w:rPr>
        <w:tab/>
      </w:r>
      <w:r>
        <w:rPr>
          <w:rFonts w:eastAsia="Arial Unicode MS" w:cs="Arial Unicode MS"/>
        </w:rPr>
        <w:tab/>
        <w:t xml:space="preserve">evaluation costs and models of consideration for ECHO Act Report to </w:t>
      </w:r>
      <w:r>
        <w:rPr>
          <w:rFonts w:eastAsia="Arial Unicode MS" w:cs="Arial Unicode MS"/>
        </w:rPr>
        <w:tab/>
      </w:r>
      <w:r>
        <w:rPr>
          <w:rFonts w:eastAsia="Arial Unicode MS" w:cs="Arial Unicode MS"/>
        </w:rPr>
        <w:tab/>
      </w:r>
      <w:r>
        <w:rPr>
          <w:rFonts w:eastAsia="Arial Unicode MS" w:cs="Arial Unicode MS"/>
        </w:rPr>
        <w:tab/>
        <w:t>Congress.</w:t>
      </w:r>
      <w:r w:rsidR="00C157B4">
        <w:rPr>
          <w:rFonts w:eastAsia="Arial Unicode MS" w:cs="Arial Unicode MS"/>
        </w:rPr>
        <w:t xml:space="preserve"> 2018</w:t>
      </w:r>
    </w:p>
    <w:p w14:paraId="18820ED2" w14:textId="77777777" w:rsidR="00B40D3B" w:rsidRDefault="00B40D3B" w:rsidP="00237E3C">
      <w:pPr>
        <w:pStyle w:val="Footer"/>
      </w:pPr>
    </w:p>
    <w:p w14:paraId="507F5219" w14:textId="77777777" w:rsidR="00B40D3B" w:rsidRDefault="00B40D3B" w:rsidP="00237E3C">
      <w:pPr>
        <w:pStyle w:val="Footer"/>
        <w:rPr>
          <w:rFonts w:eastAsia="Arial Unicode MS" w:cs="Arial Unicode MS"/>
        </w:rPr>
      </w:pPr>
      <w:r>
        <w:rPr>
          <w:rFonts w:eastAsia="Arial Unicode MS" w:cs="Arial Unicode MS"/>
        </w:rPr>
        <w:tab/>
        <w:t xml:space="preserve">UNIVERSITY OF SOUTHERN CALIFORNIA, KECK SCHOOL OF </w:t>
      </w:r>
      <w:r>
        <w:rPr>
          <w:rFonts w:eastAsia="Arial Unicode MS" w:cs="Arial Unicode MS"/>
        </w:rPr>
        <w:tab/>
      </w:r>
      <w:r>
        <w:rPr>
          <w:rFonts w:eastAsia="Arial Unicode MS" w:cs="Arial Unicode MS"/>
        </w:rPr>
        <w:tab/>
      </w:r>
      <w:r>
        <w:rPr>
          <w:rFonts w:eastAsia="Arial Unicode MS" w:cs="Arial Unicode MS"/>
        </w:rPr>
        <w:tab/>
        <w:t xml:space="preserve">MEDICINE: DEPT of NEUROLOGY. Content expert regarding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development of Epilepsy ECHO. 2018</w:t>
      </w:r>
    </w:p>
    <w:p w14:paraId="3F7D71AF" w14:textId="77777777" w:rsidR="00237E3C" w:rsidRDefault="00237E3C" w:rsidP="00237E3C">
      <w:pPr>
        <w:pStyle w:val="Footer"/>
        <w:rPr>
          <w:rFonts w:eastAsia="Arial Unicode MS" w:cs="Arial Unicode MS"/>
        </w:rPr>
      </w:pPr>
    </w:p>
    <w:p w14:paraId="4A7F0FEE" w14:textId="77777777" w:rsidR="00237E3C" w:rsidRDefault="00237E3C" w:rsidP="00237E3C">
      <w:pPr>
        <w:pStyle w:val="Footer"/>
        <w:ind w:firstLine="720"/>
        <w:rPr>
          <w:rFonts w:eastAsia="Arial Unicode MS" w:cs="Arial Unicode MS"/>
        </w:rPr>
      </w:pPr>
      <w:r>
        <w:rPr>
          <w:rFonts w:eastAsia="Arial Unicode MS" w:cs="Arial Unicode MS"/>
        </w:rPr>
        <w:t xml:space="preserve">ASSISTANT SECRETARY FOR PLANNING AND EVALUATION </w:t>
      </w:r>
      <w:r>
        <w:rPr>
          <w:rFonts w:eastAsia="Arial Unicode MS" w:cs="Arial Unicode MS"/>
        </w:rPr>
        <w:tab/>
      </w:r>
      <w:r>
        <w:rPr>
          <w:rFonts w:eastAsia="Arial Unicode MS" w:cs="Arial Unicode MS"/>
        </w:rPr>
        <w:tab/>
      </w:r>
      <w:r>
        <w:rPr>
          <w:rFonts w:eastAsia="Arial Unicode MS" w:cs="Arial Unicode MS"/>
        </w:rPr>
        <w:tab/>
        <w:t xml:space="preserve">(HHS). Content expert Consultant to the Deputy Assistant Secretary for </w:t>
      </w:r>
      <w:r>
        <w:rPr>
          <w:rFonts w:eastAsia="Arial Unicode MS" w:cs="Arial Unicode MS"/>
        </w:rPr>
        <w:tab/>
      </w:r>
      <w:r>
        <w:rPr>
          <w:rFonts w:eastAsia="Arial Unicode MS" w:cs="Arial Unicode MS"/>
        </w:rPr>
        <w:tab/>
      </w:r>
      <w:r>
        <w:rPr>
          <w:rFonts w:eastAsia="Arial Unicode MS" w:cs="Arial Unicode MS"/>
        </w:rPr>
        <w:tab/>
        <w:t xml:space="preserve">Health Policy on issues related to use of the ECHO model to develop </w:t>
      </w:r>
      <w:r>
        <w:rPr>
          <w:rFonts w:eastAsia="Arial Unicode MS" w:cs="Arial Unicode MS"/>
        </w:rPr>
        <w:tab/>
      </w:r>
      <w:r>
        <w:rPr>
          <w:rFonts w:eastAsia="Arial Unicode MS" w:cs="Arial Unicode MS"/>
        </w:rPr>
        <w:tab/>
      </w:r>
      <w:r>
        <w:rPr>
          <w:rFonts w:eastAsia="Arial Unicode MS" w:cs="Arial Unicode MS"/>
        </w:rPr>
        <w:tab/>
        <w:t>value-based care delivery models. 2017.</w:t>
      </w:r>
    </w:p>
    <w:p w14:paraId="0792F0A3" w14:textId="77777777" w:rsidR="00237E3C" w:rsidRDefault="00237E3C" w:rsidP="00237E3C">
      <w:pPr>
        <w:pStyle w:val="Footer"/>
        <w:ind w:firstLine="720"/>
        <w:rPr>
          <w:rFonts w:eastAsia="Arial Unicode MS" w:cs="Arial Unicode MS"/>
        </w:rPr>
      </w:pPr>
    </w:p>
    <w:p w14:paraId="2B264228" w14:textId="77777777" w:rsidR="00237E3C" w:rsidRDefault="00237E3C" w:rsidP="00237E3C">
      <w:pPr>
        <w:pStyle w:val="Footer"/>
        <w:ind w:firstLine="720"/>
        <w:rPr>
          <w:rFonts w:eastAsia="Arial Unicode MS" w:cs="Arial Unicode MS"/>
        </w:rPr>
      </w:pPr>
      <w:r>
        <w:rPr>
          <w:rFonts w:eastAsia="Arial Unicode MS" w:cs="Arial Unicode MS"/>
        </w:rPr>
        <w:lastRenderedPageBreak/>
        <w:t xml:space="preserve">VANDERBILT UNIVERSITY SCHOOL OF MEDICINE. Consultant and </w:t>
      </w:r>
      <w:r>
        <w:rPr>
          <w:rFonts w:eastAsia="Arial Unicode MS" w:cs="Arial Unicode MS"/>
        </w:rPr>
        <w:tab/>
      </w:r>
      <w:r>
        <w:rPr>
          <w:rFonts w:eastAsia="Arial Unicode MS" w:cs="Arial Unicode MS"/>
        </w:rPr>
        <w:tab/>
        <w:t xml:space="preserve">content expert for strategic planning process in developing ECHO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program, research plan and sustainability plan. 2017.</w:t>
      </w:r>
    </w:p>
    <w:p w14:paraId="75C4C10F" w14:textId="77777777" w:rsidR="00237E3C" w:rsidRDefault="00237E3C" w:rsidP="00237E3C">
      <w:pPr>
        <w:pStyle w:val="Footer"/>
      </w:pPr>
    </w:p>
    <w:p w14:paraId="182F5610" w14:textId="77777777" w:rsidR="00237E3C" w:rsidRDefault="00237E3C" w:rsidP="00237E3C">
      <w:pPr>
        <w:pStyle w:val="Footer"/>
        <w:rPr>
          <w:rFonts w:eastAsia="Arial Unicode MS" w:cs="Arial Unicode MS"/>
        </w:rPr>
      </w:pPr>
      <w:r>
        <w:rPr>
          <w:rFonts w:eastAsia="Arial Unicode MS" w:cs="Arial Unicode MS"/>
        </w:rPr>
        <w:tab/>
        <w:t xml:space="preserve">MAINE MEDICAL CENTER. Consultant and content expert for strategic </w:t>
      </w:r>
      <w:r>
        <w:rPr>
          <w:rFonts w:eastAsia="Arial Unicode MS" w:cs="Arial Unicode MS"/>
        </w:rPr>
        <w:tab/>
      </w:r>
      <w:r>
        <w:rPr>
          <w:rFonts w:eastAsia="Arial Unicode MS" w:cs="Arial Unicode MS"/>
        </w:rPr>
        <w:tab/>
      </w:r>
      <w:r>
        <w:rPr>
          <w:rFonts w:eastAsia="Arial Unicode MS" w:cs="Arial Unicode MS"/>
        </w:rPr>
        <w:tab/>
        <w:t>planning process in developing ECHO program. 2017.</w:t>
      </w:r>
    </w:p>
    <w:p w14:paraId="6B054FCB" w14:textId="77777777" w:rsidR="00237E3C" w:rsidRDefault="00237E3C" w:rsidP="00237E3C">
      <w:pPr>
        <w:pStyle w:val="Footer"/>
      </w:pPr>
    </w:p>
    <w:p w14:paraId="45D3107D" w14:textId="77777777" w:rsidR="00237E3C" w:rsidRDefault="00237E3C" w:rsidP="00237E3C">
      <w:pPr>
        <w:pStyle w:val="Footer"/>
        <w:rPr>
          <w:rFonts w:eastAsia="Arial Unicode MS" w:cs="Arial Unicode MS"/>
        </w:rPr>
      </w:pPr>
      <w:r>
        <w:rPr>
          <w:rFonts w:eastAsia="Arial Unicode MS" w:cs="Arial Unicode MS"/>
        </w:rPr>
        <w:tab/>
        <w:t xml:space="preserve">OREGON HEALTH SCIENCE UNIVERSITY. Consultant for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development of data management system for managing statewide ECHO </w:t>
      </w:r>
      <w:r>
        <w:rPr>
          <w:rFonts w:eastAsia="Arial Unicode MS" w:cs="Arial Unicode MS"/>
        </w:rPr>
        <w:tab/>
      </w:r>
      <w:r>
        <w:rPr>
          <w:rFonts w:eastAsia="Arial Unicode MS" w:cs="Arial Unicode MS"/>
        </w:rPr>
        <w:tab/>
      </w:r>
      <w:r>
        <w:rPr>
          <w:rFonts w:eastAsia="Arial Unicode MS" w:cs="Arial Unicode MS"/>
        </w:rPr>
        <w:tab/>
        <w:t>training system. 2017.</w:t>
      </w:r>
    </w:p>
    <w:p w14:paraId="4D2C5B0F" w14:textId="77777777" w:rsidR="00237E3C" w:rsidRDefault="00237E3C" w:rsidP="00237E3C">
      <w:pPr>
        <w:pStyle w:val="Footer"/>
      </w:pPr>
    </w:p>
    <w:p w14:paraId="39AE2B83" w14:textId="77777777" w:rsidR="00237E3C" w:rsidRDefault="00237E3C" w:rsidP="00237E3C">
      <w:pPr>
        <w:pStyle w:val="Footer"/>
        <w:rPr>
          <w:rFonts w:eastAsia="Arial Unicode MS" w:cs="Arial Unicode MS"/>
        </w:rPr>
      </w:pPr>
      <w:r>
        <w:rPr>
          <w:rFonts w:eastAsia="Arial Unicode MS" w:cs="Arial Unicode MS"/>
        </w:rPr>
        <w:tab/>
        <w:t xml:space="preserve">JOHNS HOPKINS UNIVERSITY SCHOOL OF MEDICINE. Content </w:t>
      </w:r>
      <w:r>
        <w:rPr>
          <w:rFonts w:eastAsia="Arial Unicode MS" w:cs="Arial Unicode MS"/>
        </w:rPr>
        <w:tab/>
      </w:r>
      <w:r>
        <w:rPr>
          <w:rFonts w:eastAsia="Arial Unicode MS" w:cs="Arial Unicode MS"/>
        </w:rPr>
        <w:tab/>
      </w:r>
      <w:r>
        <w:rPr>
          <w:rFonts w:eastAsia="Arial Unicode MS" w:cs="Arial Unicode MS"/>
        </w:rPr>
        <w:tab/>
        <w:t>expert in ECHO Program development. 2017.</w:t>
      </w:r>
    </w:p>
    <w:p w14:paraId="69C80AFE" w14:textId="77777777" w:rsidR="00237E3C" w:rsidRDefault="00237E3C" w:rsidP="00237E3C">
      <w:pPr>
        <w:pStyle w:val="Footer"/>
        <w:ind w:firstLine="720"/>
        <w:rPr>
          <w:rFonts w:eastAsia="Arial Unicode MS" w:cs="Arial Unicode MS"/>
        </w:rPr>
      </w:pPr>
    </w:p>
    <w:p w14:paraId="3A5A9A46" w14:textId="77777777" w:rsidR="00237E3C" w:rsidRDefault="00237E3C" w:rsidP="00237E3C">
      <w:pPr>
        <w:pStyle w:val="Footer"/>
        <w:ind w:firstLine="720"/>
        <w:rPr>
          <w:rFonts w:eastAsia="Arial Unicode MS" w:cs="Arial Unicode MS"/>
        </w:rPr>
      </w:pPr>
      <w:r>
        <w:rPr>
          <w:rFonts w:eastAsia="Arial Unicode MS" w:cs="Arial Unicode MS"/>
        </w:rPr>
        <w:t xml:space="preserve">UNIVERSITY OF NEVADA RENO SCHOOL OF MEDICINE.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Consultant to strategic planning process in developing ECHO program </w:t>
      </w:r>
      <w:r>
        <w:rPr>
          <w:rFonts w:eastAsia="Arial Unicode MS" w:cs="Arial Unicode MS"/>
        </w:rPr>
        <w:tab/>
      </w:r>
      <w:r>
        <w:rPr>
          <w:rFonts w:eastAsia="Arial Unicode MS" w:cs="Arial Unicode MS"/>
        </w:rPr>
        <w:tab/>
      </w:r>
      <w:r>
        <w:rPr>
          <w:rFonts w:eastAsia="Arial Unicode MS" w:cs="Arial Unicode MS"/>
        </w:rPr>
        <w:tab/>
        <w:t>research and sustainability. 2017.</w:t>
      </w:r>
    </w:p>
    <w:p w14:paraId="40DD4DC4" w14:textId="77777777" w:rsidR="00237E3C" w:rsidRDefault="00237E3C" w:rsidP="00237E3C">
      <w:pPr>
        <w:pStyle w:val="Footer"/>
        <w:rPr>
          <w:rFonts w:eastAsia="Arial Unicode MS" w:cs="Arial Unicode MS"/>
        </w:rPr>
      </w:pPr>
    </w:p>
    <w:p w14:paraId="04FD25FC" w14:textId="77777777" w:rsidR="00237E3C" w:rsidRDefault="00237E3C" w:rsidP="00237E3C">
      <w:pPr>
        <w:pStyle w:val="Footer"/>
        <w:ind w:firstLine="720"/>
        <w:rPr>
          <w:rFonts w:eastAsia="Arial Unicode MS" w:cs="Arial Unicode MS"/>
        </w:rPr>
      </w:pPr>
      <w:r>
        <w:rPr>
          <w:rFonts w:eastAsia="Arial Unicode MS" w:cs="Arial Unicode MS"/>
        </w:rPr>
        <w:t xml:space="preserve">IMMEDIATE OFFICE OF THE SECRETARY U.S. HEALTH AND </w:t>
      </w:r>
      <w:r>
        <w:rPr>
          <w:rFonts w:eastAsia="Arial Unicode MS" w:cs="Arial Unicode MS"/>
        </w:rPr>
        <w:tab/>
      </w:r>
      <w:r>
        <w:rPr>
          <w:rFonts w:eastAsia="Arial Unicode MS" w:cs="Arial Unicode MS"/>
        </w:rPr>
        <w:tab/>
      </w:r>
      <w:r>
        <w:rPr>
          <w:rFonts w:eastAsia="Arial Unicode MS" w:cs="Arial Unicode MS"/>
        </w:rPr>
        <w:tab/>
        <w:t xml:space="preserve">HUMAN SERVICES. Content expert for development of Secretary’s </w:t>
      </w:r>
      <w:r>
        <w:rPr>
          <w:rFonts w:eastAsia="Arial Unicode MS" w:cs="Arial Unicode MS"/>
        </w:rPr>
        <w:tab/>
      </w:r>
      <w:r>
        <w:rPr>
          <w:rFonts w:eastAsia="Arial Unicode MS" w:cs="Arial Unicode MS"/>
        </w:rPr>
        <w:tab/>
      </w:r>
      <w:r>
        <w:rPr>
          <w:rFonts w:eastAsia="Arial Unicode MS" w:cs="Arial Unicode MS"/>
        </w:rPr>
        <w:tab/>
        <w:t>report to Congress on state-based innovations in telemedicine. 2017.</w:t>
      </w:r>
    </w:p>
    <w:p w14:paraId="7EA6D67C" w14:textId="77777777" w:rsidR="00237E3C" w:rsidRDefault="00237E3C" w:rsidP="00237E3C">
      <w:pPr>
        <w:pStyle w:val="Footer"/>
        <w:rPr>
          <w:rFonts w:eastAsia="Arial Unicode MS" w:cs="Arial Unicode MS"/>
        </w:rPr>
      </w:pPr>
    </w:p>
    <w:p w14:paraId="617F5E1D" w14:textId="77777777" w:rsidR="00237E3C" w:rsidRDefault="00237E3C" w:rsidP="00237E3C">
      <w:pPr>
        <w:pStyle w:val="Footer"/>
        <w:ind w:firstLine="720"/>
        <w:rPr>
          <w:rFonts w:eastAsia="Arial Unicode MS" w:cs="Arial Unicode MS"/>
        </w:rPr>
      </w:pPr>
      <w:r>
        <w:rPr>
          <w:rFonts w:eastAsia="Arial Unicode MS" w:cs="Arial Unicode MS"/>
        </w:rPr>
        <w:t xml:space="preserve">THE NICHOLSON FOUNDATION and STATE OF NEW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JERSEY HEALTHCARE FINANCING AND POLICY. Consultant to </w:t>
      </w:r>
      <w:r>
        <w:rPr>
          <w:rFonts w:eastAsia="Arial Unicode MS" w:cs="Arial Unicode MS"/>
        </w:rPr>
        <w:tab/>
      </w:r>
      <w:r>
        <w:rPr>
          <w:rFonts w:eastAsia="Arial Unicode MS" w:cs="Arial Unicode MS"/>
        </w:rPr>
        <w:tab/>
      </w:r>
      <w:r>
        <w:rPr>
          <w:rFonts w:eastAsia="Arial Unicode MS" w:cs="Arial Unicode MS"/>
        </w:rPr>
        <w:tab/>
        <w:t xml:space="preserve">development of integrated telehealth and ECHO approach for State </w:t>
      </w:r>
      <w:r>
        <w:rPr>
          <w:rFonts w:eastAsia="Arial Unicode MS" w:cs="Arial Unicode MS"/>
        </w:rPr>
        <w:tab/>
      </w:r>
      <w:r>
        <w:rPr>
          <w:rFonts w:eastAsia="Arial Unicode MS" w:cs="Arial Unicode MS"/>
        </w:rPr>
        <w:tab/>
      </w:r>
      <w:r>
        <w:rPr>
          <w:rFonts w:eastAsia="Arial Unicode MS" w:cs="Arial Unicode MS"/>
        </w:rPr>
        <w:tab/>
        <w:t>Medicaid System. Two-days of meetings. 2017</w:t>
      </w:r>
    </w:p>
    <w:p w14:paraId="6E4A5D2B" w14:textId="77777777" w:rsidR="00237E3C" w:rsidRDefault="00237E3C" w:rsidP="00237E3C">
      <w:pPr>
        <w:pStyle w:val="Footer"/>
        <w:ind w:firstLine="720"/>
      </w:pPr>
    </w:p>
    <w:p w14:paraId="35E52445" w14:textId="77777777" w:rsidR="00237E3C" w:rsidRDefault="00237E3C" w:rsidP="00237E3C">
      <w:pPr>
        <w:pStyle w:val="Footer"/>
        <w:rPr>
          <w:rFonts w:eastAsia="Arial Unicode MS" w:cs="Arial Unicode MS"/>
        </w:rPr>
      </w:pPr>
      <w:r>
        <w:rPr>
          <w:rFonts w:eastAsia="Arial Unicode MS" w:cs="Arial Unicode MS"/>
        </w:rPr>
        <w:tab/>
        <w:t xml:space="preserve">THE CENTER FOR HEALTHCARE STRATEGIES. Content expert for </w:t>
      </w:r>
      <w:r>
        <w:rPr>
          <w:rFonts w:eastAsia="Arial Unicode MS" w:cs="Arial Unicode MS"/>
        </w:rPr>
        <w:tab/>
      </w:r>
      <w:r>
        <w:rPr>
          <w:rFonts w:eastAsia="Arial Unicode MS" w:cs="Arial Unicode MS"/>
        </w:rPr>
        <w:tab/>
      </w:r>
      <w:r>
        <w:rPr>
          <w:rFonts w:eastAsia="Arial Unicode MS" w:cs="Arial Unicode MS"/>
        </w:rPr>
        <w:tab/>
        <w:t>development of policy paper on use of ECHO for Medicaid reform. 2017.</w:t>
      </w:r>
    </w:p>
    <w:p w14:paraId="32AD4967" w14:textId="77777777" w:rsidR="00237E3C" w:rsidRDefault="00237E3C" w:rsidP="00237E3C">
      <w:pPr>
        <w:pStyle w:val="Footer"/>
        <w:ind w:firstLine="720"/>
        <w:rPr>
          <w:rFonts w:eastAsia="Arial Unicode MS" w:cs="Arial Unicode MS"/>
        </w:rPr>
      </w:pPr>
    </w:p>
    <w:p w14:paraId="3CE5C232" w14:textId="77777777" w:rsidR="00237E3C" w:rsidRDefault="00237E3C" w:rsidP="00237E3C">
      <w:pPr>
        <w:pStyle w:val="Footer"/>
        <w:ind w:firstLine="720"/>
        <w:rPr>
          <w:rFonts w:eastAsia="Arial Unicode MS" w:cs="Arial Unicode MS"/>
        </w:rPr>
      </w:pPr>
      <w:r>
        <w:rPr>
          <w:rFonts w:eastAsia="Arial Unicode MS" w:cs="Arial Unicode MS"/>
        </w:rPr>
        <w:t xml:space="preserve">DENVER HEALTH. Consultant to key development group on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development of telehealth strategy for medical system. One day meeting, </w:t>
      </w:r>
      <w:r>
        <w:rPr>
          <w:rFonts w:eastAsia="Arial Unicode MS" w:cs="Arial Unicode MS"/>
        </w:rPr>
        <w:tab/>
      </w:r>
      <w:r>
        <w:rPr>
          <w:rFonts w:eastAsia="Arial Unicode MS" w:cs="Arial Unicode MS"/>
        </w:rPr>
        <w:tab/>
      </w:r>
      <w:r>
        <w:rPr>
          <w:rFonts w:eastAsia="Arial Unicode MS" w:cs="Arial Unicode MS"/>
        </w:rPr>
        <w:tab/>
        <w:t>development of implementation strategy. 2016.</w:t>
      </w:r>
    </w:p>
    <w:p w14:paraId="5557C078" w14:textId="77777777" w:rsidR="00237E3C" w:rsidRDefault="00237E3C" w:rsidP="00237E3C">
      <w:pPr>
        <w:pStyle w:val="Footer"/>
        <w:ind w:firstLine="720"/>
      </w:pPr>
    </w:p>
    <w:p w14:paraId="227FA04D" w14:textId="77777777" w:rsidR="00237E3C" w:rsidRDefault="00237E3C" w:rsidP="00237E3C">
      <w:pPr>
        <w:pStyle w:val="Footer"/>
      </w:pPr>
      <w:r>
        <w:tab/>
      </w:r>
      <w:r>
        <w:rPr>
          <w:rFonts w:eastAsia="Arial Unicode MS" w:cs="Arial Unicode MS"/>
        </w:rPr>
        <w:t xml:space="preserve">UNIVERSITY OF COLORADO HEALTH. Content expert. Consultant to </w:t>
      </w:r>
      <w:r>
        <w:rPr>
          <w:rFonts w:eastAsia="Arial Unicode MS" w:cs="Arial Unicode MS"/>
        </w:rPr>
        <w:tab/>
      </w:r>
      <w:r>
        <w:rPr>
          <w:rFonts w:eastAsia="Arial Unicode MS" w:cs="Arial Unicode MS"/>
        </w:rPr>
        <w:tab/>
        <w:t xml:space="preserve">University Physicians Incorporated for the development of a telehealth </w:t>
      </w:r>
      <w:r>
        <w:rPr>
          <w:rFonts w:eastAsia="Arial Unicode MS" w:cs="Arial Unicode MS"/>
        </w:rPr>
        <w:tab/>
      </w:r>
      <w:r>
        <w:rPr>
          <w:rFonts w:eastAsia="Arial Unicode MS" w:cs="Arial Unicode MS"/>
        </w:rPr>
        <w:tab/>
      </w:r>
      <w:r>
        <w:rPr>
          <w:rFonts w:eastAsia="Arial Unicode MS" w:cs="Arial Unicode MS"/>
        </w:rPr>
        <w:tab/>
        <w:t xml:space="preserve">strategy for the system. Six months of key stakeholder interviews, focus </w:t>
      </w:r>
      <w:r>
        <w:rPr>
          <w:rFonts w:eastAsia="Arial Unicode MS" w:cs="Arial Unicode MS"/>
        </w:rPr>
        <w:tab/>
      </w:r>
      <w:r>
        <w:rPr>
          <w:rFonts w:eastAsia="Arial Unicode MS" w:cs="Arial Unicode MS"/>
        </w:rPr>
        <w:tab/>
      </w:r>
      <w:r>
        <w:rPr>
          <w:rFonts w:eastAsia="Arial Unicode MS" w:cs="Arial Unicode MS"/>
        </w:rPr>
        <w:tab/>
        <w:t>group development and interpretation and writing of report. 2013.</w:t>
      </w:r>
    </w:p>
    <w:p w14:paraId="1535623F" w14:textId="77777777" w:rsidR="00237E3C" w:rsidRDefault="00237E3C" w:rsidP="00237E3C">
      <w:pPr>
        <w:pStyle w:val="Footer"/>
        <w:ind w:firstLine="720"/>
        <w:rPr>
          <w:rFonts w:eastAsia="Arial Unicode MS" w:cs="Arial Unicode MS"/>
        </w:rPr>
      </w:pPr>
    </w:p>
    <w:p w14:paraId="3C06CE2C" w14:textId="77777777" w:rsidR="00237E3C" w:rsidRDefault="00237E3C" w:rsidP="00237E3C">
      <w:pPr>
        <w:pStyle w:val="Footer"/>
        <w:ind w:firstLine="720"/>
        <w:rPr>
          <w:rFonts w:eastAsia="Arial Unicode MS" w:cs="Arial Unicode MS"/>
        </w:rPr>
      </w:pPr>
      <w:r>
        <w:rPr>
          <w:rFonts w:eastAsia="Arial Unicode MS" w:cs="Arial Unicode MS"/>
        </w:rPr>
        <w:t xml:space="preserve">URBAN STRATEGIES/GALVESTON HOUSING AUTHORITY. </w:t>
      </w:r>
      <w:r>
        <w:rPr>
          <w:rFonts w:eastAsia="Arial Unicode MS" w:cs="Arial Unicode MS"/>
        </w:rPr>
        <w:tab/>
      </w:r>
      <w:r>
        <w:rPr>
          <w:rFonts w:eastAsia="Arial Unicode MS" w:cs="Arial Unicode MS"/>
        </w:rPr>
        <w:tab/>
      </w:r>
      <w:r>
        <w:rPr>
          <w:rFonts w:eastAsia="Arial Unicode MS" w:cs="Arial Unicode MS"/>
        </w:rPr>
        <w:tab/>
        <w:t xml:space="preserve">Consultant for the development of data management system. Six-months </w:t>
      </w:r>
      <w:r>
        <w:rPr>
          <w:rFonts w:eastAsia="Arial Unicode MS" w:cs="Arial Unicode MS"/>
        </w:rPr>
        <w:tab/>
      </w:r>
      <w:r>
        <w:rPr>
          <w:rFonts w:eastAsia="Arial Unicode MS" w:cs="Arial Unicode MS"/>
        </w:rPr>
        <w:tab/>
      </w:r>
      <w:r>
        <w:rPr>
          <w:rFonts w:eastAsia="Arial Unicode MS" w:cs="Arial Unicode MS"/>
        </w:rPr>
        <w:tab/>
        <w:t xml:space="preserve">of meeting with community stakeholders and development of plan to </w:t>
      </w:r>
      <w:r>
        <w:rPr>
          <w:rFonts w:eastAsia="Arial Unicode MS" w:cs="Arial Unicode MS"/>
        </w:rPr>
        <w:tab/>
      </w:r>
      <w:r>
        <w:rPr>
          <w:rFonts w:eastAsia="Arial Unicode MS" w:cs="Arial Unicode MS"/>
        </w:rPr>
        <w:tab/>
      </w:r>
      <w:r>
        <w:rPr>
          <w:rFonts w:eastAsia="Arial Unicode MS" w:cs="Arial Unicode MS"/>
        </w:rPr>
        <w:tab/>
        <w:t xml:space="preserve">replicate existing data management system to address public housing </w:t>
      </w:r>
      <w:r>
        <w:rPr>
          <w:rFonts w:eastAsia="Arial Unicode MS" w:cs="Arial Unicode MS"/>
        </w:rPr>
        <w:tab/>
      </w:r>
      <w:r>
        <w:rPr>
          <w:rFonts w:eastAsia="Arial Unicode MS" w:cs="Arial Unicode MS"/>
        </w:rPr>
        <w:tab/>
      </w:r>
      <w:r>
        <w:rPr>
          <w:rFonts w:eastAsia="Arial Unicode MS" w:cs="Arial Unicode MS"/>
        </w:rPr>
        <w:tab/>
        <w:t>re-qualification and re-integration. 2012.</w:t>
      </w:r>
    </w:p>
    <w:p w14:paraId="6C204C2B" w14:textId="77777777" w:rsidR="00237E3C" w:rsidRDefault="00237E3C" w:rsidP="00237E3C">
      <w:pPr>
        <w:pStyle w:val="Footer"/>
        <w:ind w:firstLine="720"/>
        <w:rPr>
          <w:rFonts w:eastAsia="Arial Unicode MS" w:cs="Arial Unicode MS"/>
        </w:rPr>
      </w:pPr>
    </w:p>
    <w:p w14:paraId="2E16F3D3" w14:textId="77777777" w:rsidR="00237E3C" w:rsidRDefault="00237E3C" w:rsidP="00237E3C">
      <w:pPr>
        <w:pStyle w:val="Footer"/>
        <w:ind w:firstLine="720"/>
        <w:rPr>
          <w:rFonts w:eastAsia="Arial Unicode MS" w:cs="Arial Unicode MS"/>
        </w:rPr>
      </w:pPr>
      <w:r>
        <w:rPr>
          <w:rFonts w:eastAsia="Arial Unicode MS" w:cs="Arial Unicode MS"/>
        </w:rPr>
        <w:lastRenderedPageBreak/>
        <w:t xml:space="preserve">TEXAS DEPARTMENT OF HEALTH AND HUMAN SERVICES. </w:t>
      </w:r>
      <w:r>
        <w:rPr>
          <w:rFonts w:eastAsia="Arial Unicode MS" w:cs="Arial Unicode MS"/>
        </w:rPr>
        <w:tab/>
      </w:r>
      <w:r>
        <w:rPr>
          <w:rFonts w:eastAsia="Arial Unicode MS" w:cs="Arial Unicode MS"/>
        </w:rPr>
        <w:tab/>
      </w:r>
      <w:r>
        <w:rPr>
          <w:rFonts w:eastAsia="Arial Unicode MS" w:cs="Arial Unicode MS"/>
        </w:rPr>
        <w:tab/>
        <w:t xml:space="preserve">Consultant for the development of Medicaid 1115 Waiver and submission </w:t>
      </w:r>
      <w:r>
        <w:rPr>
          <w:rFonts w:eastAsia="Arial Unicode MS" w:cs="Arial Unicode MS"/>
        </w:rPr>
        <w:tab/>
      </w:r>
      <w:r>
        <w:rPr>
          <w:rFonts w:eastAsia="Arial Unicode MS" w:cs="Arial Unicode MS"/>
        </w:rPr>
        <w:tab/>
      </w:r>
      <w:r>
        <w:rPr>
          <w:rFonts w:eastAsia="Arial Unicode MS" w:cs="Arial Unicode MS"/>
        </w:rPr>
        <w:tab/>
        <w:t>to Centers for Medicare and Medicaid. 2012.</w:t>
      </w:r>
    </w:p>
    <w:p w14:paraId="4194B633" w14:textId="77777777" w:rsidR="00237E3C" w:rsidRDefault="00237E3C" w:rsidP="00237E3C">
      <w:pPr>
        <w:pStyle w:val="Footer"/>
        <w:ind w:firstLine="720"/>
      </w:pPr>
    </w:p>
    <w:p w14:paraId="011EA67C" w14:textId="354B9D91" w:rsidR="00237E3C" w:rsidRDefault="00237E3C" w:rsidP="00237E3C">
      <w:pPr>
        <w:pStyle w:val="Footer"/>
        <w:ind w:firstLine="720"/>
        <w:rPr>
          <w:rFonts w:eastAsia="Arial Unicode MS" w:cs="Arial Unicode MS"/>
        </w:rPr>
      </w:pPr>
      <w:r>
        <w:rPr>
          <w:rFonts w:eastAsia="Arial Unicode MS" w:cs="Arial Unicode MS"/>
        </w:rPr>
        <w:t xml:space="preserve">WARE COUNTY, GEORGIA INDEPENDENT SCHOOL DISTRICT. </w:t>
      </w:r>
      <w:r>
        <w:rPr>
          <w:rFonts w:eastAsia="Arial Unicode MS" w:cs="Arial Unicode MS"/>
        </w:rPr>
        <w:tab/>
      </w:r>
      <w:r>
        <w:rPr>
          <w:rFonts w:eastAsia="Arial Unicode MS" w:cs="Arial Unicode MS"/>
        </w:rPr>
        <w:tab/>
      </w:r>
      <w:r>
        <w:rPr>
          <w:rFonts w:eastAsia="Arial Unicode MS" w:cs="Arial Unicode MS"/>
        </w:rPr>
        <w:tab/>
        <w:t xml:space="preserve">Consultant to strategic planning for development of School-based system </w:t>
      </w:r>
      <w:r>
        <w:rPr>
          <w:rFonts w:eastAsia="Arial Unicode MS" w:cs="Arial Unicode MS"/>
        </w:rPr>
        <w:tab/>
      </w:r>
      <w:r>
        <w:rPr>
          <w:rFonts w:eastAsia="Arial Unicode MS" w:cs="Arial Unicode MS"/>
        </w:rPr>
        <w:tab/>
      </w:r>
      <w:r>
        <w:rPr>
          <w:rFonts w:eastAsia="Arial Unicode MS" w:cs="Arial Unicode MS"/>
        </w:rPr>
        <w:tab/>
        <w:t xml:space="preserve">of care for integration of supportive services. One-week meeting with </w:t>
      </w:r>
      <w:r>
        <w:rPr>
          <w:rFonts w:eastAsia="Arial Unicode MS" w:cs="Arial Unicode MS"/>
        </w:rPr>
        <w:tab/>
      </w:r>
      <w:r>
        <w:rPr>
          <w:rFonts w:eastAsia="Arial Unicode MS" w:cs="Arial Unicode MS"/>
        </w:rPr>
        <w:tab/>
      </w:r>
      <w:r>
        <w:rPr>
          <w:rFonts w:eastAsia="Arial Unicode MS" w:cs="Arial Unicode MS"/>
        </w:rPr>
        <w:tab/>
        <w:t xml:space="preserve">community board, stakeholders and development of plan and written </w:t>
      </w:r>
      <w:r>
        <w:rPr>
          <w:rFonts w:eastAsia="Arial Unicode MS" w:cs="Arial Unicode MS"/>
        </w:rPr>
        <w:tab/>
      </w:r>
      <w:r>
        <w:rPr>
          <w:rFonts w:eastAsia="Arial Unicode MS" w:cs="Arial Unicode MS"/>
        </w:rPr>
        <w:tab/>
      </w:r>
      <w:r>
        <w:rPr>
          <w:rFonts w:eastAsia="Arial Unicode MS" w:cs="Arial Unicode MS"/>
        </w:rPr>
        <w:tab/>
        <w:t>report. 2011.</w:t>
      </w:r>
    </w:p>
    <w:p w14:paraId="0FE5A25D" w14:textId="77777777" w:rsidR="00237E3C" w:rsidRPr="00237E3C" w:rsidRDefault="00237E3C" w:rsidP="00237E3C">
      <w:pPr>
        <w:pStyle w:val="Footer"/>
        <w:ind w:firstLine="720"/>
        <w:rPr>
          <w:rFonts w:asciiTheme="minorHAnsi" w:hAnsiTheme="minorHAnsi" w:cstheme="minorHAnsi"/>
        </w:rPr>
      </w:pPr>
    </w:p>
    <w:p w14:paraId="77928FEB" w14:textId="77777777" w:rsidR="00237E3C" w:rsidRPr="00C2120F" w:rsidRDefault="00B40D3B" w:rsidP="00C2120F">
      <w:pPr>
        <w:pStyle w:val="Default"/>
        <w:rPr>
          <w:rFonts w:asciiTheme="minorHAnsi" w:hAnsiTheme="minorHAnsi" w:cstheme="minorHAnsi"/>
          <w:sz w:val="24"/>
          <w:szCs w:val="24"/>
        </w:rPr>
      </w:pPr>
      <w:r w:rsidRPr="00237E3C">
        <w:rPr>
          <w:rFonts w:asciiTheme="minorHAnsi" w:hAnsiTheme="minorHAnsi" w:cstheme="minorHAnsi"/>
          <w:sz w:val="24"/>
          <w:szCs w:val="24"/>
        </w:rPr>
        <w:tab/>
      </w:r>
      <w:r w:rsidR="00AE60B6" w:rsidRPr="00237E3C">
        <w:rPr>
          <w:rFonts w:asciiTheme="minorHAnsi" w:hAnsiTheme="minorHAnsi" w:cstheme="minorHAnsi"/>
          <w:sz w:val="24"/>
          <w:szCs w:val="24"/>
        </w:rPr>
        <w:t>THE GALVESTON TEXAS HOUS</w:t>
      </w:r>
      <w:r w:rsidR="00DB00C3" w:rsidRPr="00237E3C">
        <w:rPr>
          <w:rFonts w:asciiTheme="minorHAnsi" w:hAnsiTheme="minorHAnsi" w:cstheme="minorHAnsi"/>
          <w:sz w:val="24"/>
          <w:szCs w:val="24"/>
        </w:rPr>
        <w:t xml:space="preserve">ING AUTHORITY. Consultant to </w:t>
      </w:r>
      <w:r w:rsidR="00DB00C3" w:rsidRPr="00237E3C">
        <w:rPr>
          <w:rFonts w:asciiTheme="minorHAnsi" w:hAnsiTheme="minorHAnsi" w:cstheme="minorHAnsi"/>
          <w:sz w:val="24"/>
          <w:szCs w:val="24"/>
        </w:rPr>
        <w:tab/>
      </w:r>
      <w:r w:rsidR="00DB00C3" w:rsidRPr="00237E3C">
        <w:rPr>
          <w:rFonts w:asciiTheme="minorHAnsi" w:hAnsiTheme="minorHAnsi" w:cstheme="minorHAnsi"/>
          <w:sz w:val="24"/>
          <w:szCs w:val="24"/>
        </w:rPr>
        <w:tab/>
      </w:r>
      <w:r w:rsidR="00AE60B6" w:rsidRPr="00237E3C">
        <w:rPr>
          <w:rFonts w:asciiTheme="minorHAnsi" w:hAnsiTheme="minorHAnsi" w:cstheme="minorHAnsi"/>
          <w:sz w:val="24"/>
          <w:szCs w:val="24"/>
        </w:rPr>
        <w:t xml:space="preserve">strategic planning process for revitalization of public housing and </w:t>
      </w:r>
      <w:r w:rsidR="00AE60B6" w:rsidRPr="00237E3C">
        <w:rPr>
          <w:rFonts w:asciiTheme="minorHAnsi" w:hAnsiTheme="minorHAnsi" w:cstheme="minorHAnsi"/>
          <w:sz w:val="24"/>
          <w:szCs w:val="24"/>
        </w:rPr>
        <w:tab/>
      </w:r>
      <w:r w:rsidR="00AE60B6" w:rsidRPr="00237E3C">
        <w:rPr>
          <w:rFonts w:asciiTheme="minorHAnsi" w:hAnsiTheme="minorHAnsi" w:cstheme="minorHAnsi"/>
          <w:sz w:val="24"/>
          <w:szCs w:val="24"/>
        </w:rPr>
        <w:tab/>
      </w:r>
      <w:r w:rsidR="00AE60B6" w:rsidRPr="00237E3C">
        <w:rPr>
          <w:rFonts w:asciiTheme="minorHAnsi" w:hAnsiTheme="minorHAnsi" w:cstheme="minorHAnsi"/>
          <w:sz w:val="24"/>
          <w:szCs w:val="24"/>
        </w:rPr>
        <w:tab/>
      </w:r>
      <w:r w:rsidR="00AE60B6" w:rsidRPr="00237E3C">
        <w:rPr>
          <w:rFonts w:asciiTheme="minorHAnsi" w:hAnsiTheme="minorHAnsi" w:cstheme="minorHAnsi"/>
          <w:sz w:val="24"/>
          <w:szCs w:val="24"/>
        </w:rPr>
        <w:tab/>
        <w:t xml:space="preserve">integration of </w:t>
      </w:r>
      <w:r w:rsidR="00AE60B6" w:rsidRPr="00237E3C">
        <w:rPr>
          <w:rFonts w:asciiTheme="minorHAnsi" w:hAnsiTheme="minorHAnsi" w:cstheme="minorHAnsi"/>
          <w:sz w:val="24"/>
          <w:szCs w:val="24"/>
        </w:rPr>
        <w:tab/>
        <w:t xml:space="preserve">supportive services. Materials provided and use of </w:t>
      </w:r>
      <w:r w:rsidR="00AE60B6" w:rsidRPr="00237E3C">
        <w:rPr>
          <w:rFonts w:asciiTheme="minorHAnsi" w:hAnsiTheme="minorHAnsi" w:cstheme="minorHAnsi"/>
          <w:sz w:val="24"/>
          <w:szCs w:val="24"/>
        </w:rPr>
        <w:tab/>
      </w:r>
      <w:r w:rsidR="00AE60B6" w:rsidRPr="00237E3C">
        <w:rPr>
          <w:rFonts w:asciiTheme="minorHAnsi" w:hAnsiTheme="minorHAnsi" w:cstheme="minorHAnsi"/>
          <w:sz w:val="24"/>
          <w:szCs w:val="24"/>
        </w:rPr>
        <w:tab/>
      </w:r>
      <w:r w:rsidR="00AE60B6" w:rsidRPr="00237E3C">
        <w:rPr>
          <w:rFonts w:asciiTheme="minorHAnsi" w:hAnsiTheme="minorHAnsi" w:cstheme="minorHAnsi"/>
          <w:sz w:val="24"/>
          <w:szCs w:val="24"/>
        </w:rPr>
        <w:tab/>
      </w:r>
      <w:r w:rsidR="00AE60B6" w:rsidRPr="00237E3C">
        <w:rPr>
          <w:rFonts w:asciiTheme="minorHAnsi" w:hAnsiTheme="minorHAnsi" w:cstheme="minorHAnsi"/>
          <w:sz w:val="24"/>
          <w:szCs w:val="24"/>
        </w:rPr>
        <w:tab/>
        <w:t>developed web-based tool. 2011.</w:t>
      </w:r>
    </w:p>
    <w:p w14:paraId="4CA81050" w14:textId="77777777" w:rsidR="00237E3C" w:rsidRPr="00237E3C" w:rsidRDefault="00237E3C" w:rsidP="00237E3C">
      <w:pPr>
        <w:pStyle w:val="Footer"/>
        <w:rPr>
          <w:rFonts w:eastAsia="Arial Unicode MS" w:cs="Arial Unicode MS"/>
        </w:rPr>
      </w:pPr>
    </w:p>
    <w:p w14:paraId="66869883" w14:textId="77777777" w:rsidR="00A37DFF" w:rsidRDefault="00AE60B6" w:rsidP="00237E3C">
      <w:pPr>
        <w:pStyle w:val="Body"/>
        <w:numPr>
          <w:ilvl w:val="0"/>
          <w:numId w:val="3"/>
        </w:numPr>
        <w:rPr>
          <w:b/>
          <w:bCs/>
        </w:rPr>
      </w:pPr>
      <w:r>
        <w:rPr>
          <w:b/>
          <w:bCs/>
        </w:rPr>
        <w:t>Membership in professional organizations</w:t>
      </w:r>
    </w:p>
    <w:p w14:paraId="5495D66B" w14:textId="77777777" w:rsidR="00A37DFF" w:rsidRDefault="00A37DFF" w:rsidP="00237E3C">
      <w:pPr>
        <w:pStyle w:val="Footer"/>
      </w:pPr>
    </w:p>
    <w:p w14:paraId="134FB83E" w14:textId="77AF64DF" w:rsidR="00A37DFF" w:rsidRDefault="00AE60B6" w:rsidP="00237E3C">
      <w:pPr>
        <w:pStyle w:val="Body"/>
      </w:pPr>
      <w:r>
        <w:t>Life Member, Texas Exes Association</w:t>
      </w:r>
      <w:r>
        <w:tab/>
      </w:r>
      <w:r>
        <w:tab/>
      </w:r>
      <w:r>
        <w:tab/>
      </w:r>
      <w:r>
        <w:tab/>
      </w:r>
      <w:r>
        <w:tab/>
        <w:t>2003-</w:t>
      </w:r>
      <w:r w:rsidR="00E75D25">
        <w:t xml:space="preserve"> </w:t>
      </w:r>
      <w:r>
        <w:t>present</w:t>
      </w:r>
    </w:p>
    <w:p w14:paraId="7B1FCEC5" w14:textId="62DC023F" w:rsidR="00E75D25" w:rsidRDefault="00E75D25" w:rsidP="00237E3C">
      <w:pPr>
        <w:pStyle w:val="Body"/>
      </w:pPr>
      <w:r>
        <w:t>American Telemedicine Association</w:t>
      </w:r>
      <w:r>
        <w:tab/>
      </w:r>
      <w:r>
        <w:tab/>
      </w:r>
      <w:r>
        <w:tab/>
      </w:r>
      <w:r>
        <w:tab/>
      </w:r>
      <w:r>
        <w:tab/>
      </w:r>
      <w:r>
        <w:tab/>
        <w:t>2007 – present</w:t>
      </w:r>
    </w:p>
    <w:p w14:paraId="745BCF2E" w14:textId="77777777" w:rsidR="00A37DFF" w:rsidRDefault="00AE60B6" w:rsidP="00237E3C">
      <w:pPr>
        <w:pStyle w:val="Body"/>
      </w:pPr>
      <w:r>
        <w:t>Texas Public Health Association</w:t>
      </w:r>
      <w:r>
        <w:tab/>
      </w:r>
      <w:r>
        <w:tab/>
      </w:r>
      <w:r>
        <w:tab/>
      </w:r>
      <w:r>
        <w:tab/>
      </w:r>
      <w:r>
        <w:tab/>
      </w:r>
      <w:r>
        <w:tab/>
        <w:t>2008-2012</w:t>
      </w:r>
    </w:p>
    <w:p w14:paraId="0127FB72" w14:textId="77777777" w:rsidR="00A37DFF" w:rsidRDefault="00AE60B6" w:rsidP="00237E3C">
      <w:pPr>
        <w:pStyle w:val="Body"/>
      </w:pPr>
      <w:r>
        <w:t>American Public Health Association</w:t>
      </w:r>
      <w:r>
        <w:tab/>
      </w:r>
      <w:r>
        <w:tab/>
      </w:r>
      <w:r>
        <w:tab/>
      </w:r>
      <w:r>
        <w:tab/>
      </w:r>
      <w:r>
        <w:tab/>
      </w:r>
      <w:r>
        <w:tab/>
        <w:t>2010-present</w:t>
      </w:r>
    </w:p>
    <w:p w14:paraId="75E5EEE5" w14:textId="77777777" w:rsidR="00A37DFF" w:rsidRDefault="00AE60B6" w:rsidP="00237E3C">
      <w:pPr>
        <w:pStyle w:val="Body"/>
      </w:pPr>
      <w:r>
        <w:t>American Academy of Pediatrics</w:t>
      </w:r>
      <w:r>
        <w:tab/>
      </w:r>
      <w:r>
        <w:tab/>
      </w:r>
      <w:r>
        <w:tab/>
      </w:r>
      <w:r>
        <w:tab/>
      </w:r>
      <w:r>
        <w:tab/>
      </w:r>
      <w:r>
        <w:tab/>
        <w:t>2013-present</w:t>
      </w:r>
    </w:p>
    <w:p w14:paraId="110AC706" w14:textId="77777777" w:rsidR="00A37DFF" w:rsidRDefault="00AE60B6" w:rsidP="00237E3C">
      <w:pPr>
        <w:pStyle w:val="Body"/>
      </w:pPr>
      <w:r>
        <w:t>Colorado Public Health Association</w:t>
      </w:r>
      <w:r>
        <w:tab/>
      </w:r>
      <w:r>
        <w:tab/>
      </w:r>
      <w:r>
        <w:tab/>
      </w:r>
      <w:r>
        <w:tab/>
      </w:r>
      <w:r>
        <w:tab/>
      </w:r>
      <w:r>
        <w:tab/>
        <w:t>2013-present</w:t>
      </w:r>
    </w:p>
    <w:p w14:paraId="6581EB8C" w14:textId="444A05AB" w:rsidR="00A37DFF" w:rsidRDefault="00AE60B6" w:rsidP="00237E3C">
      <w:pPr>
        <w:pStyle w:val="Body"/>
      </w:pPr>
      <w:r>
        <w:t>Society of Physician Entrepreneurs</w:t>
      </w:r>
      <w:r>
        <w:tab/>
      </w:r>
      <w:r>
        <w:tab/>
      </w:r>
      <w:r>
        <w:tab/>
      </w:r>
      <w:r>
        <w:tab/>
      </w:r>
      <w:r>
        <w:tab/>
      </w:r>
      <w:r>
        <w:tab/>
        <w:t>2014-present</w:t>
      </w:r>
    </w:p>
    <w:p w14:paraId="66C853D6" w14:textId="1F6EDCF2" w:rsidR="001F6564" w:rsidRDefault="001F6564" w:rsidP="00237E3C">
      <w:pPr>
        <w:pStyle w:val="Body"/>
      </w:pPr>
      <w:r>
        <w:t>Association of American Medical Colleges</w:t>
      </w:r>
      <w:r>
        <w:tab/>
      </w:r>
      <w:r>
        <w:tab/>
      </w:r>
      <w:r>
        <w:tab/>
      </w:r>
      <w:r>
        <w:tab/>
      </w:r>
      <w:r>
        <w:tab/>
        <w:t>2016-present</w:t>
      </w:r>
    </w:p>
    <w:p w14:paraId="443646CE" w14:textId="77777777" w:rsidR="00A37DFF" w:rsidRDefault="00A37DFF" w:rsidP="00237E3C">
      <w:pPr>
        <w:pStyle w:val="Body"/>
      </w:pPr>
    </w:p>
    <w:p w14:paraId="523EC589" w14:textId="69BC40C6" w:rsidR="00A37DFF" w:rsidRPr="00E75D25" w:rsidRDefault="00AE60B6" w:rsidP="00237E3C">
      <w:pPr>
        <w:pStyle w:val="Body"/>
        <w:numPr>
          <w:ilvl w:val="0"/>
          <w:numId w:val="3"/>
        </w:numPr>
        <w:rPr>
          <w:b/>
          <w:bCs/>
        </w:rPr>
      </w:pPr>
      <w:r>
        <w:rPr>
          <w:b/>
          <w:bCs/>
        </w:rPr>
        <w:t>Major Committee and Service Responsibilities</w:t>
      </w:r>
    </w:p>
    <w:p w14:paraId="4D2CF9CD" w14:textId="77777777" w:rsidR="00A37DFF" w:rsidRDefault="00AE60B6" w:rsidP="00237E3C">
      <w:pPr>
        <w:pStyle w:val="Default"/>
        <w:spacing w:after="240" w:line="360" w:lineRule="atLeast"/>
        <w:rPr>
          <w:rFonts w:ascii="Times New Roman" w:eastAsia="Times New Roman" w:hAnsi="Times New Roman" w:cs="Times New Roman"/>
          <w:i/>
          <w:iCs/>
          <w:sz w:val="24"/>
          <w:szCs w:val="24"/>
          <w:u w:val="single"/>
        </w:rPr>
      </w:pPr>
      <w:r>
        <w:rPr>
          <w:rFonts w:ascii="Times New Roman" w:hAnsi="Times New Roman"/>
          <w:i/>
          <w:iCs/>
          <w:sz w:val="24"/>
          <w:szCs w:val="24"/>
          <w:u w:val="single"/>
        </w:rPr>
        <w:t>CU School of Medicine</w:t>
      </w:r>
    </w:p>
    <w:p w14:paraId="51780FED" w14:textId="77777777" w:rsidR="00A37DFF" w:rsidRDefault="00AE60B6" w:rsidP="00237E3C">
      <w:pPr>
        <w:pStyle w:val="Body"/>
      </w:pPr>
      <w:r>
        <w:t>Telehealth Strategy Work Group</w:t>
      </w:r>
      <w:r>
        <w:tab/>
      </w:r>
      <w:r>
        <w:tab/>
      </w:r>
      <w:r>
        <w:tab/>
      </w:r>
      <w:r>
        <w:tab/>
      </w:r>
      <w:r>
        <w:tab/>
      </w:r>
      <w:r>
        <w:tab/>
        <w:t>2012- present</w:t>
      </w:r>
    </w:p>
    <w:p w14:paraId="0607EADE" w14:textId="77777777" w:rsidR="00A37DFF" w:rsidRDefault="00AE60B6" w:rsidP="00237E3C">
      <w:pPr>
        <w:pStyle w:val="Body"/>
      </w:pPr>
      <w:r>
        <w:t>Colorado School of Public Health Population Health Committee</w:t>
      </w:r>
      <w:r>
        <w:tab/>
      </w:r>
      <w:r>
        <w:tab/>
        <w:t>2012- present</w:t>
      </w:r>
    </w:p>
    <w:p w14:paraId="78C9EC1C" w14:textId="3CBF0B9C" w:rsidR="00A37DFF" w:rsidRDefault="00AE60B6" w:rsidP="00237E3C">
      <w:pPr>
        <w:pStyle w:val="Body"/>
      </w:pPr>
      <w:r>
        <w:t xml:space="preserve">Strategic Planning Steering Committee Population Health </w:t>
      </w:r>
      <w:r>
        <w:tab/>
      </w:r>
      <w:r>
        <w:tab/>
      </w:r>
      <w:r>
        <w:tab/>
        <w:t>2014</w:t>
      </w:r>
      <w:r w:rsidR="00093C15">
        <w:t xml:space="preserve"> - 2015</w:t>
      </w:r>
    </w:p>
    <w:p w14:paraId="7A843684" w14:textId="7D174623" w:rsidR="00A37DFF" w:rsidRDefault="00AE60B6" w:rsidP="00237E3C">
      <w:pPr>
        <w:pStyle w:val="Body"/>
      </w:pPr>
      <w:r>
        <w:t>Colorado School of Medicine Scholarship Committee</w:t>
      </w:r>
      <w:r>
        <w:tab/>
      </w:r>
      <w:r>
        <w:tab/>
      </w:r>
      <w:r>
        <w:tab/>
        <w:t>2015 -</w:t>
      </w:r>
      <w:r w:rsidR="00093C15">
        <w:t xml:space="preserve"> 2018</w:t>
      </w:r>
    </w:p>
    <w:p w14:paraId="3D2C6841" w14:textId="0F7AFC5F" w:rsidR="004A5900" w:rsidRDefault="00AE60B6" w:rsidP="00C17A5B">
      <w:pPr>
        <w:pStyle w:val="Body"/>
      </w:pPr>
      <w:r>
        <w:t>Colorado Collaborative for Population Health</w:t>
      </w:r>
      <w:r>
        <w:tab/>
      </w:r>
      <w:r>
        <w:tab/>
      </w:r>
      <w:r>
        <w:tab/>
      </w:r>
      <w:r>
        <w:tab/>
        <w:t xml:space="preserve">2016 </w:t>
      </w:r>
      <w:r w:rsidR="00093C15">
        <w:t>-</w:t>
      </w:r>
      <w:r>
        <w:t xml:space="preserve"> </w:t>
      </w:r>
      <w:r w:rsidR="00FD3C6D">
        <w:t xml:space="preserve">  Department of Psychiatry Telehealth Committee</w:t>
      </w:r>
      <w:r w:rsidR="00FD3C6D">
        <w:tab/>
      </w:r>
      <w:r w:rsidR="00FD3C6D">
        <w:tab/>
      </w:r>
      <w:r w:rsidR="00FD3C6D">
        <w:tab/>
      </w:r>
      <w:r w:rsidR="00FD3C6D">
        <w:tab/>
        <w:t xml:space="preserve">2020 - </w:t>
      </w:r>
    </w:p>
    <w:p w14:paraId="6BA85AA8" w14:textId="0A9CBBD9" w:rsidR="00C17A5B" w:rsidRDefault="005272D5" w:rsidP="00C17A5B">
      <w:pPr>
        <w:pStyle w:val="Body"/>
      </w:pPr>
      <w:r>
        <w:t xml:space="preserve">Department of Pediatrics </w:t>
      </w:r>
      <w:r w:rsidR="00093C15">
        <w:t>mid-term P</w:t>
      </w:r>
      <w:r>
        <w:t>romotions Committee</w:t>
      </w:r>
      <w:r>
        <w:tab/>
      </w:r>
      <w:r>
        <w:tab/>
      </w:r>
      <w:r>
        <w:tab/>
        <w:t xml:space="preserve">2021 </w:t>
      </w:r>
      <w:r w:rsidR="00093C15">
        <w:t>-</w:t>
      </w:r>
    </w:p>
    <w:p w14:paraId="6E5BA4B0" w14:textId="3C9469B8" w:rsidR="00093C15" w:rsidRPr="00C17A5B" w:rsidRDefault="00093C15" w:rsidP="00C17A5B">
      <w:pPr>
        <w:pStyle w:val="Body"/>
      </w:pPr>
      <w:r>
        <w:t>Peer Mentored Care Collaborative Leadership Committee</w:t>
      </w:r>
      <w:r>
        <w:tab/>
      </w:r>
      <w:r>
        <w:tab/>
      </w:r>
      <w:r>
        <w:tab/>
        <w:t>2019 -</w:t>
      </w:r>
    </w:p>
    <w:p w14:paraId="34AABF17" w14:textId="77777777" w:rsidR="00A37DFF" w:rsidRDefault="00AE60B6" w:rsidP="00237E3C">
      <w:pPr>
        <w:pStyle w:val="Default"/>
        <w:spacing w:after="240" w:line="360" w:lineRule="atLeast"/>
        <w:rPr>
          <w:rFonts w:ascii="Times New Roman" w:eastAsia="Times New Roman" w:hAnsi="Times New Roman" w:cs="Times New Roman"/>
          <w:i/>
          <w:iCs/>
          <w:sz w:val="24"/>
          <w:szCs w:val="24"/>
          <w:u w:val="single"/>
        </w:rPr>
      </w:pPr>
      <w:r>
        <w:rPr>
          <w:rFonts w:ascii="Times New Roman" w:hAnsi="Times New Roman"/>
          <w:i/>
          <w:iCs/>
          <w:sz w:val="24"/>
          <w:szCs w:val="24"/>
          <w:u w:val="single"/>
        </w:rPr>
        <w:t>Children’s Hospital Colorado</w:t>
      </w:r>
    </w:p>
    <w:p w14:paraId="1571AA1A" w14:textId="77777777" w:rsidR="00A37DFF" w:rsidRDefault="00AE60B6" w:rsidP="00237E3C">
      <w:pPr>
        <w:pStyle w:val="Body"/>
      </w:pPr>
      <w:r>
        <w:t>Telehealth Strategy Work Group</w:t>
      </w:r>
      <w:r>
        <w:tab/>
      </w:r>
      <w:r>
        <w:tab/>
      </w:r>
      <w:r>
        <w:tab/>
      </w:r>
      <w:r>
        <w:tab/>
      </w:r>
      <w:r>
        <w:tab/>
      </w:r>
      <w:r>
        <w:tab/>
        <w:t>2012- present</w:t>
      </w:r>
    </w:p>
    <w:p w14:paraId="44976BA1" w14:textId="77777777" w:rsidR="00A37DFF" w:rsidRDefault="00AE60B6" w:rsidP="00237E3C">
      <w:pPr>
        <w:pStyle w:val="Body"/>
      </w:pPr>
      <w:r>
        <w:t>Monthly Leadership Team</w:t>
      </w:r>
      <w:r>
        <w:tab/>
      </w:r>
      <w:r>
        <w:tab/>
      </w:r>
      <w:r>
        <w:tab/>
      </w:r>
      <w:r>
        <w:tab/>
      </w:r>
      <w:r>
        <w:tab/>
      </w:r>
      <w:r>
        <w:tab/>
      </w:r>
      <w:r>
        <w:tab/>
        <w:t>2012- present</w:t>
      </w:r>
    </w:p>
    <w:p w14:paraId="0008E492" w14:textId="77777777" w:rsidR="00A37DFF" w:rsidRDefault="00AE60B6" w:rsidP="00237E3C">
      <w:pPr>
        <w:pStyle w:val="Body"/>
      </w:pPr>
      <w:r>
        <w:t xml:space="preserve">Strategic Planning Steering Committee Population Health </w:t>
      </w:r>
      <w:r>
        <w:tab/>
      </w:r>
      <w:r>
        <w:tab/>
      </w:r>
      <w:r>
        <w:tab/>
        <w:t>2014- 2015</w:t>
      </w:r>
    </w:p>
    <w:p w14:paraId="703569C9" w14:textId="77777777" w:rsidR="00A37DFF" w:rsidRDefault="00AE60B6" w:rsidP="00237E3C">
      <w:pPr>
        <w:pStyle w:val="Body"/>
      </w:pPr>
      <w:r>
        <w:t>Academic Leader, Access Advisor to Children’s Health Advocacy</w:t>
      </w:r>
      <w:r>
        <w:tab/>
      </w:r>
      <w:r>
        <w:tab/>
        <w:t xml:space="preserve">2014 - </w:t>
      </w:r>
      <w:r>
        <w:tab/>
      </w:r>
      <w:proofErr w:type="gramStart"/>
      <w:r>
        <w:tab/>
        <w:t xml:space="preserve">  Institute</w:t>
      </w:r>
      <w:proofErr w:type="gramEnd"/>
      <w:r>
        <w:t xml:space="preserve"> (CHAI)</w:t>
      </w:r>
    </w:p>
    <w:p w14:paraId="4354E3A7" w14:textId="7F2EB313" w:rsidR="00E87CFF" w:rsidRDefault="00AE60B6" w:rsidP="00E87CFF">
      <w:pPr>
        <w:pStyle w:val="Default"/>
        <w:rPr>
          <w:rFonts w:ascii="Times New Roman" w:hAnsi="Times New Roman"/>
          <w:sz w:val="24"/>
          <w:szCs w:val="24"/>
        </w:rPr>
      </w:pPr>
      <w:r>
        <w:rPr>
          <w:rFonts w:ascii="Times New Roman" w:hAnsi="Times New Roman"/>
          <w:sz w:val="24"/>
          <w:szCs w:val="24"/>
        </w:rPr>
        <w:t>Integrated Behavioral Health Training Group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2014- 2015             CHCO Strategy (Growth and Development subcommittee)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2014 -</w:t>
      </w:r>
      <w:r>
        <w:rPr>
          <w:rFonts w:ascii="Times New Roman" w:hAnsi="Times New Roman"/>
          <w:sz w:val="24"/>
          <w:szCs w:val="24"/>
        </w:rPr>
        <w:lastRenderedPageBreak/>
        <w:t>ACCESS Steering Committee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2015</w:t>
      </w:r>
      <w:r w:rsidR="00FD3C6D">
        <w:rPr>
          <w:rFonts w:ascii="Times New Roman" w:hAnsi="Times New Roman"/>
          <w:sz w:val="24"/>
          <w:szCs w:val="24"/>
        </w:rPr>
        <w:t xml:space="preserve"> - Telehealth Implementation Steering Committee</w:t>
      </w:r>
      <w:r w:rsidR="00FD3C6D">
        <w:rPr>
          <w:rFonts w:ascii="Times New Roman" w:hAnsi="Times New Roman"/>
          <w:sz w:val="24"/>
          <w:szCs w:val="24"/>
        </w:rPr>
        <w:tab/>
      </w:r>
      <w:r w:rsidR="00FD3C6D">
        <w:rPr>
          <w:rFonts w:ascii="Times New Roman" w:hAnsi="Times New Roman"/>
          <w:sz w:val="24"/>
          <w:szCs w:val="24"/>
        </w:rPr>
        <w:tab/>
      </w:r>
      <w:r w:rsidR="00FD3C6D">
        <w:rPr>
          <w:rFonts w:ascii="Times New Roman" w:hAnsi="Times New Roman"/>
          <w:sz w:val="24"/>
          <w:szCs w:val="24"/>
        </w:rPr>
        <w:tab/>
      </w:r>
      <w:r w:rsidR="00FD3C6D">
        <w:rPr>
          <w:rFonts w:ascii="Times New Roman" w:hAnsi="Times New Roman"/>
          <w:sz w:val="24"/>
          <w:szCs w:val="24"/>
        </w:rPr>
        <w:tab/>
        <w:t>2020</w:t>
      </w:r>
      <w:r w:rsidR="00E87CFF">
        <w:rPr>
          <w:rFonts w:ascii="Times New Roman" w:hAnsi="Times New Roman"/>
          <w:sz w:val="24"/>
          <w:szCs w:val="24"/>
        </w:rPr>
        <w:t xml:space="preserve"> -</w:t>
      </w:r>
    </w:p>
    <w:p w14:paraId="38CB335E" w14:textId="462AF713" w:rsidR="00E87CFF" w:rsidRDefault="00FD3C6D" w:rsidP="00E87CFF">
      <w:pPr>
        <w:pStyle w:val="Default"/>
        <w:rPr>
          <w:rFonts w:ascii="Times New Roman" w:hAnsi="Times New Roman"/>
          <w:sz w:val="24"/>
          <w:szCs w:val="24"/>
        </w:rPr>
      </w:pPr>
      <w:r>
        <w:rPr>
          <w:rFonts w:ascii="Times New Roman" w:hAnsi="Times New Roman"/>
          <w:sz w:val="24"/>
          <w:szCs w:val="24"/>
        </w:rPr>
        <w:t>Telehealth Core Team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2020 </w:t>
      </w:r>
      <w:r w:rsidR="00E87CFF">
        <w:rPr>
          <w:rFonts w:ascii="Times New Roman" w:hAnsi="Times New Roman"/>
          <w:sz w:val="24"/>
          <w:szCs w:val="24"/>
        </w:rPr>
        <w:t>-</w:t>
      </w:r>
      <w:r w:rsidR="00BD2FC6">
        <w:rPr>
          <w:rFonts w:ascii="Times New Roman" w:hAnsi="Times New Roman"/>
          <w:sz w:val="24"/>
          <w:szCs w:val="24"/>
        </w:rPr>
        <w:t xml:space="preserve"> 2021</w:t>
      </w:r>
    </w:p>
    <w:p w14:paraId="43F68F32" w14:textId="14744C11" w:rsidR="00E87CFF" w:rsidRDefault="00E87CFF" w:rsidP="00E87CFF">
      <w:pPr>
        <w:pStyle w:val="Default"/>
        <w:rPr>
          <w:rFonts w:ascii="Times New Roman" w:hAnsi="Times New Roman"/>
          <w:sz w:val="24"/>
          <w:szCs w:val="24"/>
        </w:rPr>
      </w:pPr>
      <w:r>
        <w:rPr>
          <w:rFonts w:ascii="Times New Roman" w:hAnsi="Times New Roman"/>
          <w:sz w:val="24"/>
          <w:szCs w:val="24"/>
        </w:rPr>
        <w:t>Telehealth Steering and Strategy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2020 - </w:t>
      </w:r>
    </w:p>
    <w:p w14:paraId="55B28F09" w14:textId="79555E61" w:rsidR="00E87CFF" w:rsidRDefault="00E87CFF" w:rsidP="00E87CFF">
      <w:pPr>
        <w:pStyle w:val="Default"/>
        <w:rPr>
          <w:rFonts w:ascii="Times New Roman" w:hAnsi="Times New Roman"/>
          <w:sz w:val="24"/>
          <w:szCs w:val="24"/>
        </w:rPr>
      </w:pPr>
      <w:r>
        <w:rPr>
          <w:rFonts w:ascii="Times New Roman" w:hAnsi="Times New Roman"/>
          <w:sz w:val="24"/>
          <w:szCs w:val="24"/>
        </w:rPr>
        <w:t>Telehealth Infrastructure Team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2020 - 2021</w:t>
      </w:r>
    </w:p>
    <w:p w14:paraId="72D185EE" w14:textId="77777777" w:rsidR="00E87CFF" w:rsidRDefault="00E87CFF" w:rsidP="00E87CFF">
      <w:pPr>
        <w:pStyle w:val="Default"/>
        <w:rPr>
          <w:rFonts w:ascii="Times New Roman" w:hAnsi="Times New Roman"/>
          <w:sz w:val="24"/>
          <w:szCs w:val="24"/>
        </w:rPr>
      </w:pPr>
    </w:p>
    <w:p w14:paraId="3F16265E" w14:textId="1EBDAA50" w:rsidR="00A37DFF" w:rsidRDefault="00AE60B6" w:rsidP="00237E3C">
      <w:pPr>
        <w:pStyle w:val="Default"/>
        <w:spacing w:after="240" w:line="360" w:lineRule="atLeast"/>
        <w:rPr>
          <w:rFonts w:ascii="Times New Roman" w:eastAsia="Times New Roman" w:hAnsi="Times New Roman" w:cs="Times New Roman"/>
          <w:i/>
          <w:iCs/>
          <w:sz w:val="24"/>
          <w:szCs w:val="24"/>
          <w:u w:val="single"/>
        </w:rPr>
      </w:pPr>
      <w:r>
        <w:rPr>
          <w:rFonts w:ascii="Times New Roman" w:hAnsi="Times New Roman"/>
          <w:i/>
          <w:iCs/>
          <w:sz w:val="24"/>
          <w:szCs w:val="24"/>
          <w:u w:val="single"/>
        </w:rPr>
        <w:t>External (Regional and National)</w:t>
      </w:r>
    </w:p>
    <w:p w14:paraId="4FCAC1F5" w14:textId="77777777" w:rsidR="00A37DFF" w:rsidRDefault="00AE60B6" w:rsidP="00237E3C">
      <w:pPr>
        <w:pStyle w:val="Body"/>
      </w:pPr>
      <w:r>
        <w:t>Colorado Primary Care Collaborative</w:t>
      </w:r>
      <w:r>
        <w:tab/>
      </w:r>
      <w:r>
        <w:tab/>
      </w:r>
      <w:r>
        <w:tab/>
      </w:r>
      <w:r>
        <w:tab/>
      </w:r>
      <w:r>
        <w:tab/>
        <w:t>2013-present</w:t>
      </w:r>
    </w:p>
    <w:p w14:paraId="307FBDBB" w14:textId="77777777" w:rsidR="00A37DFF" w:rsidRDefault="00AE60B6" w:rsidP="00237E3C">
      <w:pPr>
        <w:pStyle w:val="Body"/>
      </w:pPr>
      <w:r>
        <w:t xml:space="preserve">Colorado State Innovation Model </w:t>
      </w:r>
      <w:r>
        <w:tab/>
      </w:r>
      <w:r>
        <w:tab/>
      </w:r>
      <w:r>
        <w:tab/>
      </w:r>
      <w:r>
        <w:tab/>
      </w:r>
      <w:r>
        <w:tab/>
      </w:r>
      <w:r>
        <w:tab/>
        <w:t>2014-present</w:t>
      </w:r>
    </w:p>
    <w:p w14:paraId="2F9E6DBA" w14:textId="77777777" w:rsidR="00A37DFF" w:rsidRDefault="00AE60B6" w:rsidP="00237E3C">
      <w:pPr>
        <w:pStyle w:val="Body"/>
      </w:pPr>
      <w:r>
        <w:t>Colorado Telehealth Network Clinical Advisory Board</w:t>
      </w:r>
      <w:r>
        <w:tab/>
      </w:r>
      <w:r>
        <w:tab/>
      </w:r>
      <w:r>
        <w:tab/>
        <w:t>2014 - present</w:t>
      </w:r>
    </w:p>
    <w:p w14:paraId="6BE43449" w14:textId="77777777" w:rsidR="00A37DFF" w:rsidRDefault="00AE60B6" w:rsidP="00237E3C">
      <w:pPr>
        <w:pStyle w:val="Body"/>
      </w:pPr>
      <w:r>
        <w:t xml:space="preserve">American Telemedicine Association: SPROUT (Standardized Pediatric </w:t>
      </w:r>
      <w:r>
        <w:tab/>
      </w:r>
    </w:p>
    <w:p w14:paraId="2CB6CBCF" w14:textId="77777777" w:rsidR="00A37DFF" w:rsidRDefault="00AE60B6" w:rsidP="00237E3C">
      <w:pPr>
        <w:pStyle w:val="Body"/>
      </w:pPr>
      <w:r>
        <w:t xml:space="preserve">Research on Outcomes and Utilization of Telehealth) </w:t>
      </w:r>
      <w:r>
        <w:tab/>
      </w:r>
      <w:r>
        <w:tab/>
      </w:r>
      <w:r>
        <w:tab/>
        <w:t>2015- present:</w:t>
      </w:r>
    </w:p>
    <w:p w14:paraId="7BB57E44" w14:textId="77777777" w:rsidR="00A37DFF" w:rsidRDefault="00AE60B6" w:rsidP="00237E3C">
      <w:pPr>
        <w:pStyle w:val="Body"/>
      </w:pPr>
      <w:r>
        <w:t>American Academy of Pediatrics Mental Health Stakeholder Group</w:t>
      </w:r>
      <w:r>
        <w:tab/>
        <w:t>2016</w:t>
      </w:r>
    </w:p>
    <w:p w14:paraId="7CB9EE23" w14:textId="77777777" w:rsidR="00A37DFF" w:rsidRDefault="00AE60B6" w:rsidP="00237E3C">
      <w:pPr>
        <w:pStyle w:val="Body"/>
      </w:pPr>
      <w:r>
        <w:t>Colorado Telehealth Network, Telehealth Status Best Practice Review</w:t>
      </w:r>
      <w:r>
        <w:tab/>
        <w:t>2016</w:t>
      </w:r>
    </w:p>
    <w:p w14:paraId="03F1A33D" w14:textId="77777777" w:rsidR="00A37DFF" w:rsidRDefault="00AE60B6" w:rsidP="00237E3C">
      <w:pPr>
        <w:pStyle w:val="Body"/>
      </w:pPr>
      <w:r>
        <w:t xml:space="preserve">Colorado </w:t>
      </w:r>
    </w:p>
    <w:p w14:paraId="68100BA3" w14:textId="77777777" w:rsidR="00A37DFF" w:rsidRDefault="00AE60B6" w:rsidP="00237E3C">
      <w:pPr>
        <w:pStyle w:val="Body"/>
      </w:pPr>
      <w:r>
        <w:t>VIDYO National Healthcare Advisory Board</w:t>
      </w:r>
      <w:r>
        <w:tab/>
      </w:r>
      <w:r>
        <w:tab/>
      </w:r>
      <w:r>
        <w:tab/>
      </w:r>
      <w:r>
        <w:tab/>
        <w:t>2016- present</w:t>
      </w:r>
    </w:p>
    <w:p w14:paraId="4A9B5A0F" w14:textId="77777777" w:rsidR="00A37DFF" w:rsidRDefault="00AE60B6" w:rsidP="00237E3C">
      <w:pPr>
        <w:pStyle w:val="Body"/>
      </w:pPr>
      <w:r>
        <w:t>State Innovation Model (SIM) Provider Education Subcommittee</w:t>
      </w:r>
      <w:r>
        <w:tab/>
      </w:r>
      <w:r>
        <w:tab/>
        <w:t>2016-</w:t>
      </w:r>
      <w:r w:rsidR="00514D98">
        <w:t xml:space="preserve"> 2018</w:t>
      </w:r>
    </w:p>
    <w:p w14:paraId="44DAD63A" w14:textId="77777777" w:rsidR="00A37DFF" w:rsidRDefault="00AE60B6" w:rsidP="00237E3C">
      <w:pPr>
        <w:pStyle w:val="Body"/>
      </w:pPr>
      <w:r>
        <w:t>State Maternal Mental Health Steering Committee</w:t>
      </w:r>
      <w:r>
        <w:tab/>
      </w:r>
      <w:r>
        <w:tab/>
      </w:r>
      <w:r>
        <w:tab/>
      </w:r>
      <w:r>
        <w:tab/>
        <w:t>2017- present</w:t>
      </w:r>
    </w:p>
    <w:p w14:paraId="1A5954AD" w14:textId="77777777" w:rsidR="00A37DFF" w:rsidRDefault="00AE60B6" w:rsidP="00237E3C">
      <w:pPr>
        <w:pStyle w:val="Body"/>
      </w:pPr>
      <w:r>
        <w:t xml:space="preserve">State Innovation Model (SIM) Telehealth Advisory Committee </w:t>
      </w:r>
      <w:r>
        <w:tab/>
      </w:r>
      <w:r>
        <w:tab/>
        <w:t>2017-</w:t>
      </w:r>
      <w:r w:rsidR="00514D98">
        <w:t xml:space="preserve"> 2018</w:t>
      </w:r>
    </w:p>
    <w:p w14:paraId="70123002" w14:textId="77777777" w:rsidR="00A37DFF" w:rsidRDefault="00AE60B6" w:rsidP="00237E3C">
      <w:pPr>
        <w:pStyle w:val="Body"/>
      </w:pPr>
      <w:r>
        <w:t>State Innovation Learning Network</w:t>
      </w:r>
      <w:r>
        <w:tab/>
      </w:r>
      <w:r>
        <w:tab/>
      </w:r>
      <w:r>
        <w:tab/>
      </w:r>
      <w:r>
        <w:tab/>
      </w:r>
      <w:r>
        <w:tab/>
      </w:r>
      <w:r>
        <w:tab/>
        <w:t>2018- present</w:t>
      </w:r>
    </w:p>
    <w:p w14:paraId="04C8C1A7" w14:textId="77777777" w:rsidR="00A37DFF" w:rsidRDefault="00AE60B6" w:rsidP="00237E3C">
      <w:pPr>
        <w:pStyle w:val="Body"/>
      </w:pPr>
      <w:r>
        <w:t>State School-based Health Ce</w:t>
      </w:r>
      <w:r w:rsidR="00DB00C3">
        <w:t xml:space="preserve">nter Advisory Team, Colorado </w:t>
      </w:r>
      <w:r w:rsidR="00DB00C3">
        <w:tab/>
      </w:r>
      <w:r w:rsidR="00DB00C3">
        <w:tab/>
        <w:t xml:space="preserve">      </w:t>
      </w:r>
      <w:r>
        <w:t>Department of Public Health and the Environment</w:t>
      </w:r>
      <w:r>
        <w:tab/>
      </w:r>
      <w:r>
        <w:tab/>
      </w:r>
      <w:r>
        <w:tab/>
      </w:r>
      <w:r>
        <w:tab/>
        <w:t>2018-</w:t>
      </w:r>
    </w:p>
    <w:p w14:paraId="24B9E023" w14:textId="1D46E291" w:rsidR="00514D98" w:rsidRDefault="00514D98" w:rsidP="00237E3C">
      <w:pPr>
        <w:pStyle w:val="Body"/>
      </w:pPr>
      <w:r>
        <w:t>Specialty Access Stewardship Council</w:t>
      </w:r>
      <w:r>
        <w:tab/>
      </w:r>
      <w:r>
        <w:tab/>
      </w:r>
      <w:r>
        <w:tab/>
      </w:r>
      <w:r>
        <w:tab/>
      </w:r>
      <w:r>
        <w:tab/>
        <w:t>2018-</w:t>
      </w:r>
    </w:p>
    <w:p w14:paraId="1E651A32" w14:textId="03BF661F" w:rsidR="001F6564" w:rsidRDefault="00E75D25" w:rsidP="00237E3C">
      <w:pPr>
        <w:pStyle w:val="Body"/>
      </w:pPr>
      <w:r>
        <w:t xml:space="preserve">Association of American Medical Colleges </w:t>
      </w:r>
      <w:r w:rsidR="001F6564">
        <w:t xml:space="preserve">Project Core </w:t>
      </w:r>
      <w:r>
        <w:t>Health</w:t>
      </w:r>
      <w:r w:rsidR="001F6564">
        <w:t>care</w:t>
      </w:r>
      <w:r>
        <w:t xml:space="preserve"> </w:t>
      </w:r>
    </w:p>
    <w:p w14:paraId="0553A9DB" w14:textId="243B78F8" w:rsidR="00E75D25" w:rsidRDefault="00E75D25" w:rsidP="001F6564">
      <w:pPr>
        <w:pStyle w:val="Body"/>
      </w:pPr>
      <w:r>
        <w:t xml:space="preserve">Equity </w:t>
      </w:r>
      <w:r w:rsidR="001F6564">
        <w:t>Workgroup</w:t>
      </w:r>
      <w:r w:rsidR="001F6564">
        <w:tab/>
      </w:r>
      <w:r>
        <w:tab/>
      </w:r>
      <w:r>
        <w:tab/>
      </w:r>
      <w:r>
        <w:tab/>
      </w:r>
      <w:r>
        <w:tab/>
      </w:r>
      <w:r>
        <w:tab/>
      </w:r>
      <w:r>
        <w:tab/>
      </w:r>
      <w:r>
        <w:tab/>
        <w:t>2020 -</w:t>
      </w:r>
    </w:p>
    <w:p w14:paraId="09D86899" w14:textId="77777777" w:rsidR="00A37DFF" w:rsidRDefault="00AE60B6" w:rsidP="00237E3C">
      <w:pPr>
        <w:pStyle w:val="Body"/>
      </w:pPr>
      <w:r>
        <w:tab/>
      </w:r>
    </w:p>
    <w:p w14:paraId="4E316CCE" w14:textId="77777777" w:rsidR="00A37DFF" w:rsidRDefault="00AE60B6" w:rsidP="00237E3C">
      <w:pPr>
        <w:pStyle w:val="Body"/>
        <w:numPr>
          <w:ilvl w:val="0"/>
          <w:numId w:val="3"/>
        </w:numPr>
        <w:rPr>
          <w:b/>
          <w:bCs/>
        </w:rPr>
      </w:pPr>
      <w:r>
        <w:rPr>
          <w:b/>
          <w:bCs/>
        </w:rPr>
        <w:t xml:space="preserve"> Licensure </w:t>
      </w:r>
    </w:p>
    <w:p w14:paraId="5927EFA7" w14:textId="77777777" w:rsidR="00A37DFF" w:rsidRDefault="00AE60B6" w:rsidP="00237E3C">
      <w:pPr>
        <w:pStyle w:val="Body"/>
        <w:rPr>
          <w:i/>
          <w:iCs/>
        </w:rPr>
      </w:pPr>
      <w:r>
        <w:rPr>
          <w:i/>
          <w:iCs/>
        </w:rPr>
        <w:t>State Licensure</w:t>
      </w:r>
    </w:p>
    <w:p w14:paraId="6C21CB2F" w14:textId="77777777" w:rsidR="00A37DFF" w:rsidRDefault="00AE60B6" w:rsidP="00237E3C">
      <w:pPr>
        <w:pStyle w:val="Body"/>
        <w:rPr>
          <w:rFonts w:ascii="Times" w:eastAsia="Times" w:hAnsi="Times" w:cs="Times"/>
          <w:u w:val="single"/>
        </w:rPr>
      </w:pPr>
      <w:r>
        <w:rPr>
          <w:u w:val="single"/>
        </w:rPr>
        <w:t>Active:</w:t>
      </w:r>
    </w:p>
    <w:p w14:paraId="677CAB08" w14:textId="77777777" w:rsidR="00A37DFF" w:rsidRDefault="00AE60B6" w:rsidP="00237E3C">
      <w:pPr>
        <w:pStyle w:val="Body"/>
        <w:rPr>
          <w:rFonts w:ascii="Times" w:eastAsia="Times" w:hAnsi="Times" w:cs="Times"/>
        </w:rPr>
      </w:pPr>
      <w:r>
        <w:rPr>
          <w:rFonts w:ascii="Times" w:hAnsi="Times"/>
        </w:rPr>
        <w:t>Clinical Social Worker, State of Colorado - #CSW.09923071</w:t>
      </w:r>
    </w:p>
    <w:p w14:paraId="34BA2D8B" w14:textId="77777777" w:rsidR="00A37DFF" w:rsidRDefault="00AE60B6" w:rsidP="00237E3C">
      <w:pPr>
        <w:pStyle w:val="Body"/>
        <w:rPr>
          <w:rFonts w:ascii="Times" w:eastAsia="Times" w:hAnsi="Times" w:cs="Times"/>
          <w:u w:val="single"/>
        </w:rPr>
      </w:pPr>
      <w:r>
        <w:rPr>
          <w:rFonts w:ascii="Times" w:hAnsi="Times"/>
          <w:u w:val="single"/>
        </w:rPr>
        <w:t>Inactive:</w:t>
      </w:r>
    </w:p>
    <w:p w14:paraId="65720CF4" w14:textId="77777777" w:rsidR="00A37DFF" w:rsidRDefault="00AE60B6" w:rsidP="00237E3C">
      <w:pPr>
        <w:pStyle w:val="Body"/>
        <w:rPr>
          <w:rFonts w:ascii="Times" w:eastAsia="Times" w:hAnsi="Times" w:cs="Times"/>
        </w:rPr>
      </w:pPr>
      <w:r>
        <w:rPr>
          <w:rFonts w:ascii="Times" w:hAnsi="Times"/>
        </w:rPr>
        <w:t>Licensed Clinical Social Worker, State of Texas - #30811</w:t>
      </w:r>
    </w:p>
    <w:p w14:paraId="6367D636" w14:textId="77777777" w:rsidR="00A37DFF" w:rsidRDefault="00AE60B6" w:rsidP="00237E3C">
      <w:pPr>
        <w:pStyle w:val="Body"/>
        <w:rPr>
          <w:rFonts w:ascii="Times" w:eastAsia="Times" w:hAnsi="Times" w:cs="Times"/>
        </w:rPr>
      </w:pPr>
      <w:r>
        <w:rPr>
          <w:rFonts w:ascii="Times" w:hAnsi="Times"/>
        </w:rPr>
        <w:t>Approved Provider of Clinical Social Work Supervision, State of Texas</w:t>
      </w:r>
    </w:p>
    <w:p w14:paraId="2191D333" w14:textId="77777777" w:rsidR="00A37DFF" w:rsidRDefault="00A37DFF" w:rsidP="00237E3C">
      <w:pPr>
        <w:pStyle w:val="Body"/>
        <w:rPr>
          <w:rFonts w:ascii="Times" w:eastAsia="Times" w:hAnsi="Times" w:cs="Times"/>
        </w:rPr>
      </w:pPr>
    </w:p>
    <w:p w14:paraId="72600F7C" w14:textId="77777777" w:rsidR="00A37DFF" w:rsidRDefault="00C157B4" w:rsidP="00237E3C">
      <w:pPr>
        <w:pStyle w:val="Body"/>
        <w:rPr>
          <w:rFonts w:ascii="Times" w:eastAsia="Times" w:hAnsi="Times" w:cs="Times"/>
          <w:b/>
          <w:bCs/>
        </w:rPr>
      </w:pPr>
      <w:r>
        <w:rPr>
          <w:rFonts w:ascii="Times" w:hAnsi="Times"/>
          <w:b/>
          <w:bCs/>
        </w:rPr>
        <w:t>9</w:t>
      </w:r>
      <w:r w:rsidR="00AE60B6">
        <w:rPr>
          <w:rFonts w:ascii="Times" w:hAnsi="Times"/>
          <w:b/>
          <w:bCs/>
        </w:rPr>
        <w:t xml:space="preserve">. </w:t>
      </w:r>
      <w:r>
        <w:rPr>
          <w:rFonts w:ascii="Times" w:hAnsi="Times"/>
          <w:b/>
          <w:bCs/>
        </w:rPr>
        <w:t xml:space="preserve">  </w:t>
      </w:r>
      <w:r w:rsidR="00AE60B6">
        <w:rPr>
          <w:rFonts w:ascii="Times" w:hAnsi="Times"/>
          <w:b/>
          <w:bCs/>
        </w:rPr>
        <w:t>Inventions, Intellectual Property, Patents</w:t>
      </w:r>
    </w:p>
    <w:p w14:paraId="6A3EFE95" w14:textId="77777777" w:rsidR="00514D98" w:rsidRDefault="00514D98" w:rsidP="00237E3C">
      <w:pPr>
        <w:pStyle w:val="Body"/>
        <w:rPr>
          <w:rFonts w:ascii="Times" w:hAnsi="Times"/>
        </w:rPr>
      </w:pPr>
    </w:p>
    <w:p w14:paraId="0DB981C2" w14:textId="273D486B" w:rsidR="00A37DFF" w:rsidRDefault="00EE661C" w:rsidP="00237E3C">
      <w:pPr>
        <w:pStyle w:val="Body"/>
        <w:rPr>
          <w:rFonts w:ascii="Times" w:hAnsi="Times"/>
        </w:rPr>
      </w:pPr>
      <w:r>
        <w:rPr>
          <w:rFonts w:ascii="Times" w:hAnsi="Times"/>
        </w:rPr>
        <w:t xml:space="preserve">ECHO Connect - </w:t>
      </w:r>
      <w:r w:rsidR="00AE60B6">
        <w:rPr>
          <w:rFonts w:ascii="Times" w:hAnsi="Times"/>
        </w:rPr>
        <w:t>ECHO Colorado Data, Recruitment and Session Management System</w:t>
      </w:r>
    </w:p>
    <w:p w14:paraId="20B3AAF9" w14:textId="55778522" w:rsidR="00DB00C3" w:rsidRDefault="00DB00C3" w:rsidP="00237E3C">
      <w:pPr>
        <w:pStyle w:val="Body"/>
        <w:rPr>
          <w:rFonts w:ascii="Times" w:hAnsi="Times"/>
        </w:rPr>
      </w:pPr>
      <w:r>
        <w:rPr>
          <w:rFonts w:ascii="Times" w:hAnsi="Times"/>
        </w:rPr>
        <w:t>Connect.ECHOColorado.org</w:t>
      </w:r>
    </w:p>
    <w:p w14:paraId="653B4523" w14:textId="2DD83D1D" w:rsidR="00EE661C" w:rsidRDefault="00EE661C" w:rsidP="00237E3C">
      <w:pPr>
        <w:pStyle w:val="Body"/>
        <w:rPr>
          <w:rFonts w:ascii="Times" w:hAnsi="Times"/>
        </w:rPr>
      </w:pPr>
    </w:p>
    <w:p w14:paraId="5BAD3C81" w14:textId="037ADF02" w:rsidR="00EE661C" w:rsidRDefault="00EE661C" w:rsidP="00237E3C">
      <w:pPr>
        <w:pStyle w:val="Body"/>
        <w:rPr>
          <w:rFonts w:ascii="Times" w:hAnsi="Times"/>
        </w:rPr>
      </w:pPr>
      <w:r>
        <w:rPr>
          <w:rFonts w:ascii="Times" w:hAnsi="Times"/>
        </w:rPr>
        <w:t>ECHO Connect 2.0 – upgraded Session Management System and subscription model. Shared construction and administrative support with Dartmouth Hitchcock Medical Center, University of Virginia School of Medicine and Oregon Health Sciences University</w:t>
      </w:r>
    </w:p>
    <w:p w14:paraId="27B2CE7A" w14:textId="1BC9F5F1" w:rsidR="00A37DFF" w:rsidRDefault="00A37DFF" w:rsidP="00237E3C">
      <w:pPr>
        <w:pStyle w:val="Body"/>
        <w:rPr>
          <w:rFonts w:ascii="Times" w:eastAsia="Times" w:hAnsi="Times" w:cs="Times"/>
        </w:rPr>
      </w:pPr>
    </w:p>
    <w:p w14:paraId="2DECEA74" w14:textId="74EB3E0D" w:rsidR="00EE661C" w:rsidRDefault="00EE661C" w:rsidP="00237E3C">
      <w:pPr>
        <w:pStyle w:val="Body"/>
        <w:rPr>
          <w:rFonts w:ascii="Times" w:eastAsia="Times" w:hAnsi="Times" w:cs="Times"/>
        </w:rPr>
      </w:pPr>
    </w:p>
    <w:p w14:paraId="7FB877B9" w14:textId="77777777" w:rsidR="00EE661C" w:rsidRDefault="00EE661C" w:rsidP="00237E3C">
      <w:pPr>
        <w:pStyle w:val="Body"/>
        <w:rPr>
          <w:rFonts w:ascii="Times" w:eastAsia="Times" w:hAnsi="Times" w:cs="Times"/>
        </w:rPr>
      </w:pPr>
    </w:p>
    <w:p w14:paraId="11A7E4C2" w14:textId="77777777" w:rsidR="00A37DFF" w:rsidRDefault="00AE60B6" w:rsidP="00237E3C">
      <w:pPr>
        <w:pStyle w:val="Body"/>
        <w:rPr>
          <w:b/>
          <w:bCs/>
        </w:rPr>
      </w:pPr>
      <w:r>
        <w:rPr>
          <w:rFonts w:ascii="Times" w:hAnsi="Times"/>
          <w:b/>
          <w:bCs/>
        </w:rPr>
        <w:t xml:space="preserve">11. </w:t>
      </w:r>
      <w:r>
        <w:rPr>
          <w:b/>
          <w:bCs/>
        </w:rPr>
        <w:t>Review and Referee Work</w:t>
      </w:r>
    </w:p>
    <w:p w14:paraId="70FF900F" w14:textId="77777777" w:rsidR="00A37DFF" w:rsidRDefault="00A37DFF" w:rsidP="00237E3C">
      <w:pPr>
        <w:pStyle w:val="Body"/>
        <w:rPr>
          <w:i/>
          <w:iCs/>
        </w:rPr>
      </w:pPr>
    </w:p>
    <w:p w14:paraId="17468863" w14:textId="77777777" w:rsidR="00A37DFF" w:rsidRDefault="00AE60B6" w:rsidP="00237E3C">
      <w:pPr>
        <w:pStyle w:val="Body"/>
        <w:rPr>
          <w:i/>
          <w:iCs/>
        </w:rPr>
      </w:pPr>
      <w:r>
        <w:rPr>
          <w:i/>
          <w:iCs/>
        </w:rPr>
        <w:t>Ad hoc reviewer</w:t>
      </w:r>
    </w:p>
    <w:p w14:paraId="07EAF80A" w14:textId="77777777" w:rsidR="00A37DFF" w:rsidRDefault="00AE60B6" w:rsidP="00237E3C">
      <w:pPr>
        <w:pStyle w:val="Body"/>
        <w:rPr>
          <w:u w:val="single"/>
        </w:rPr>
      </w:pPr>
      <w:r>
        <w:rPr>
          <w:u w:val="single"/>
        </w:rPr>
        <w:t>Journals</w:t>
      </w:r>
    </w:p>
    <w:p w14:paraId="5C3A4257" w14:textId="77777777" w:rsidR="00A37DFF" w:rsidRDefault="00AE60B6" w:rsidP="00237E3C">
      <w:pPr>
        <w:pStyle w:val="Body"/>
      </w:pPr>
      <w:r>
        <w:t>Journal of Rural Health</w:t>
      </w:r>
    </w:p>
    <w:p w14:paraId="420FF1FA" w14:textId="77777777" w:rsidR="00A37DFF" w:rsidRDefault="00AE60B6" w:rsidP="00237E3C">
      <w:pPr>
        <w:pStyle w:val="Body"/>
      </w:pPr>
      <w:r>
        <w:t>Journal of Telemedicine and Telecare</w:t>
      </w:r>
    </w:p>
    <w:p w14:paraId="78C2CCA6" w14:textId="77777777" w:rsidR="00A37DFF" w:rsidRDefault="00AE60B6" w:rsidP="00237E3C">
      <w:pPr>
        <w:pStyle w:val="Body"/>
      </w:pPr>
      <w:r>
        <w:t>American Journal of Men’s Health</w:t>
      </w:r>
    </w:p>
    <w:p w14:paraId="6431EB6C" w14:textId="77777777" w:rsidR="00A37DFF" w:rsidRDefault="00AE60B6" w:rsidP="00237E3C">
      <w:pPr>
        <w:pStyle w:val="Body"/>
      </w:pPr>
      <w:r>
        <w:t>Medical Care</w:t>
      </w:r>
    </w:p>
    <w:p w14:paraId="6A217675" w14:textId="760DCBD6" w:rsidR="001552C6" w:rsidRDefault="001552C6" w:rsidP="00237E3C">
      <w:pPr>
        <w:pStyle w:val="Body"/>
      </w:pPr>
      <w:r>
        <w:t>Journal of Patient Experience</w:t>
      </w:r>
    </w:p>
    <w:p w14:paraId="20CA59BF" w14:textId="77777777" w:rsidR="00A37DFF" w:rsidRDefault="00A37DFF" w:rsidP="00237E3C">
      <w:pPr>
        <w:pStyle w:val="Body"/>
      </w:pPr>
    </w:p>
    <w:p w14:paraId="0DE1B5CD" w14:textId="77777777" w:rsidR="00A37DFF" w:rsidRDefault="00AE60B6" w:rsidP="00237E3C">
      <w:pPr>
        <w:pStyle w:val="Body"/>
        <w:rPr>
          <w:b/>
          <w:bCs/>
          <w:u w:val="single"/>
        </w:rPr>
      </w:pPr>
      <w:r>
        <w:rPr>
          <w:b/>
          <w:bCs/>
        </w:rPr>
        <w:t>12. Invited extramural lectures, presentations and visiting professorships</w:t>
      </w:r>
    </w:p>
    <w:p w14:paraId="270842E7" w14:textId="77777777" w:rsidR="00A37DFF" w:rsidRDefault="00A37DFF" w:rsidP="00237E3C">
      <w:pPr>
        <w:pStyle w:val="Body"/>
      </w:pPr>
    </w:p>
    <w:p w14:paraId="02FB7210" w14:textId="77777777" w:rsidR="00A37DFF" w:rsidRDefault="00AE60B6" w:rsidP="00237E3C">
      <w:pPr>
        <w:pStyle w:val="Body"/>
        <w:rPr>
          <w:u w:val="single"/>
        </w:rPr>
      </w:pPr>
      <w:r>
        <w:rPr>
          <w:u w:val="single"/>
        </w:rPr>
        <w:t>Local (within home institution):</w:t>
      </w:r>
    </w:p>
    <w:p w14:paraId="035370A3" w14:textId="77777777" w:rsidR="00A37DFF" w:rsidRDefault="00A37DFF" w:rsidP="00237E3C">
      <w:pPr>
        <w:pStyle w:val="Footer"/>
      </w:pPr>
    </w:p>
    <w:p w14:paraId="3314BFC3" w14:textId="77777777" w:rsidR="00A37DFF" w:rsidRDefault="00AE60B6">
      <w:pPr>
        <w:pStyle w:val="ListParagraph"/>
        <w:numPr>
          <w:ilvl w:val="0"/>
          <w:numId w:val="5"/>
        </w:numPr>
      </w:pPr>
      <w:r>
        <w:rPr>
          <w:b/>
          <w:bCs/>
        </w:rPr>
        <w:t xml:space="preserve">Thomas, J.F. </w:t>
      </w:r>
      <w:r>
        <w:t>(2015). Invited testimony to support Colorado House of Representatives Bill 1029. Invited testimony to the State of Colorado House of Representatives.</w:t>
      </w:r>
    </w:p>
    <w:p w14:paraId="3E0D5C33" w14:textId="77777777" w:rsidR="00A37DFF" w:rsidRDefault="00AE60B6">
      <w:pPr>
        <w:pStyle w:val="ListParagraph"/>
        <w:numPr>
          <w:ilvl w:val="0"/>
          <w:numId w:val="5"/>
        </w:numPr>
      </w:pPr>
      <w:r>
        <w:rPr>
          <w:b/>
          <w:bCs/>
        </w:rPr>
        <w:t>Thomas, J.F.</w:t>
      </w:r>
      <w:r>
        <w:t xml:space="preserve"> (2016). </w:t>
      </w:r>
      <w:r>
        <w:rPr>
          <w:i/>
          <w:iCs/>
        </w:rPr>
        <w:t>Telehealth for management of pediatric chronic health conditions.</w:t>
      </w:r>
      <w:r>
        <w:t xml:space="preserve"> Invited presentation Nurse School Health Program Meeting, Aurora, CO. </w:t>
      </w:r>
    </w:p>
    <w:p w14:paraId="2196E3DA" w14:textId="77777777" w:rsidR="00A37DFF" w:rsidRDefault="00AE60B6">
      <w:pPr>
        <w:pStyle w:val="ListParagraph"/>
        <w:numPr>
          <w:ilvl w:val="0"/>
          <w:numId w:val="5"/>
        </w:numPr>
      </w:pPr>
      <w:r>
        <w:rPr>
          <w:b/>
          <w:bCs/>
        </w:rPr>
        <w:t>Thomas, J.F.</w:t>
      </w:r>
      <w:r>
        <w:t xml:space="preserve"> (2016). </w:t>
      </w:r>
      <w:r>
        <w:rPr>
          <w:i/>
          <w:iCs/>
        </w:rPr>
        <w:t>Integrated telehealth delivery for continuation of care with primary care medical homes.</w:t>
      </w:r>
      <w:r>
        <w:t xml:space="preserve"> Invited presentation to Children’s Hospital Colorado Clinical Faculty Affairs Committee. Aurora, Colorado.</w:t>
      </w:r>
    </w:p>
    <w:p w14:paraId="2AAABE50" w14:textId="1A10005F" w:rsidR="007476FF" w:rsidRDefault="00AE60B6" w:rsidP="007556F8">
      <w:pPr>
        <w:pStyle w:val="ListParagraph"/>
        <w:numPr>
          <w:ilvl w:val="0"/>
          <w:numId w:val="5"/>
        </w:numPr>
      </w:pPr>
      <w:r>
        <w:rPr>
          <w:b/>
          <w:bCs/>
        </w:rPr>
        <w:t xml:space="preserve">Thomas, J.F. </w:t>
      </w:r>
      <w:r>
        <w:t xml:space="preserve">(2016). </w:t>
      </w:r>
      <w:r>
        <w:rPr>
          <w:i/>
          <w:iCs/>
        </w:rPr>
        <w:t>School-based community service access plan</w:t>
      </w:r>
      <w:r>
        <w:t>. Invited presentation Children’s Colorado Board of Advisors Spring meeting.</w:t>
      </w:r>
    </w:p>
    <w:p w14:paraId="588DFA31" w14:textId="77777777" w:rsidR="00A37DFF" w:rsidRDefault="00AE60B6">
      <w:pPr>
        <w:pStyle w:val="ListParagraph"/>
        <w:numPr>
          <w:ilvl w:val="0"/>
          <w:numId w:val="5"/>
        </w:numPr>
      </w:pPr>
      <w:r>
        <w:t xml:space="preserve">Steinberg, E., Buchanan, C., Kelly, S., </w:t>
      </w:r>
      <w:r>
        <w:rPr>
          <w:b/>
          <w:bCs/>
        </w:rPr>
        <w:t xml:space="preserve">Thomas, J.F. </w:t>
      </w:r>
      <w:r>
        <w:t xml:space="preserve">(2016). </w:t>
      </w:r>
      <w:r>
        <w:rPr>
          <w:i/>
          <w:iCs/>
        </w:rPr>
        <w:t xml:space="preserve">“Teens, telehealth, </w:t>
      </w:r>
      <w:r>
        <w:rPr>
          <w:i/>
          <w:iCs/>
        </w:rPr>
        <w:tab/>
        <w:t xml:space="preserve">and transplants: pilot of an adherence intervention for adolescent solid organ transplant recipients”.  </w:t>
      </w:r>
      <w:r>
        <w:t>Invited presentation for Pediatric Mental Health Institute Grand Rounds. Children’s Hospital Colorado, Aurora, CO.</w:t>
      </w:r>
    </w:p>
    <w:p w14:paraId="59C3FDCB" w14:textId="77777777" w:rsidR="00A37DFF" w:rsidRDefault="00AE60B6">
      <w:pPr>
        <w:pStyle w:val="ListParagraph"/>
        <w:numPr>
          <w:ilvl w:val="0"/>
          <w:numId w:val="5"/>
        </w:numPr>
      </w:pPr>
      <w:r>
        <w:rPr>
          <w:b/>
          <w:bCs/>
        </w:rPr>
        <w:t>Thomas, J.F.</w:t>
      </w:r>
      <w:r>
        <w:t xml:space="preserve"> Improving access to specialty care. Invited presentation to Aurora Health Specialty Care Access Task Force. Aurora, CO.</w:t>
      </w:r>
    </w:p>
    <w:p w14:paraId="4EEC4656" w14:textId="77777777" w:rsidR="00A37DFF" w:rsidRDefault="00AE60B6">
      <w:pPr>
        <w:pStyle w:val="ListParagraph"/>
        <w:numPr>
          <w:ilvl w:val="0"/>
          <w:numId w:val="5"/>
        </w:numPr>
      </w:pPr>
      <w:r>
        <w:rPr>
          <w:b/>
          <w:bCs/>
        </w:rPr>
        <w:t>Thomas, J.F.</w:t>
      </w:r>
      <w:r>
        <w:t xml:space="preserve"> (2016). Colorado Telehealth status and best practices. Invited panel presentation at Colorado State Innovation Model Annual Users Conference, 2016. Aurora, CO.</w:t>
      </w:r>
    </w:p>
    <w:p w14:paraId="5953392B" w14:textId="77777777" w:rsidR="00A37DFF" w:rsidRDefault="00AE60B6">
      <w:pPr>
        <w:pStyle w:val="ListParagraph"/>
        <w:numPr>
          <w:ilvl w:val="0"/>
          <w:numId w:val="5"/>
        </w:numPr>
      </w:pPr>
      <w:r>
        <w:t>Guest Lecturer, Course: Developing a Research Proposal, University of Colorado School of Public Health.</w:t>
      </w:r>
    </w:p>
    <w:p w14:paraId="68C4FDFC" w14:textId="77777777" w:rsidR="00A37DFF" w:rsidRDefault="00AE60B6">
      <w:pPr>
        <w:pStyle w:val="ListParagraph"/>
        <w:numPr>
          <w:ilvl w:val="0"/>
          <w:numId w:val="5"/>
        </w:numPr>
      </w:pPr>
      <w:r>
        <w:t xml:space="preserve">Shore, J., </w:t>
      </w:r>
      <w:proofErr w:type="spellStart"/>
      <w:r>
        <w:t>Deutchman</w:t>
      </w:r>
      <w:proofErr w:type="spellEnd"/>
      <w:r>
        <w:t xml:space="preserve">, M.E., </w:t>
      </w:r>
      <w:r>
        <w:rPr>
          <w:b/>
          <w:bCs/>
        </w:rPr>
        <w:t xml:space="preserve">Thomas, J.F. </w:t>
      </w:r>
      <w:r>
        <w:t>(2017). Broad approach to practice of medicine in Colorado. Invited lecture University of Colorado School of Medicine Family Medicine Department Rural Grand Rounds.</w:t>
      </w:r>
    </w:p>
    <w:p w14:paraId="6850A4CE" w14:textId="77777777" w:rsidR="00A37DFF" w:rsidRDefault="00AE60B6">
      <w:pPr>
        <w:pStyle w:val="ListParagraph"/>
        <w:numPr>
          <w:ilvl w:val="0"/>
          <w:numId w:val="5"/>
        </w:numPr>
      </w:pPr>
      <w:r>
        <w:rPr>
          <w:b/>
          <w:bCs/>
        </w:rPr>
        <w:t>Thomas, J.F.</w:t>
      </w:r>
      <w:r>
        <w:t xml:space="preserve"> (2017). Tele-enabled care in school-based health centers. Invited keynote speech at 2017 Colorado School-based Health Center annual meeting.</w:t>
      </w:r>
    </w:p>
    <w:p w14:paraId="78CF6121" w14:textId="77777777" w:rsidR="00A37DFF" w:rsidRDefault="00AE60B6">
      <w:pPr>
        <w:pStyle w:val="ListParagraph"/>
        <w:numPr>
          <w:ilvl w:val="0"/>
          <w:numId w:val="5"/>
        </w:numPr>
      </w:pPr>
      <w:r>
        <w:rPr>
          <w:b/>
          <w:bCs/>
        </w:rPr>
        <w:t>Thomas, J.F.,</w:t>
      </w:r>
      <w:r>
        <w:t xml:space="preserve"> </w:t>
      </w:r>
      <w:proofErr w:type="spellStart"/>
      <w:r>
        <w:t>Lippolis</w:t>
      </w:r>
      <w:proofErr w:type="spellEnd"/>
      <w:r>
        <w:t xml:space="preserve">, S., &amp; </w:t>
      </w:r>
      <w:proofErr w:type="spellStart"/>
      <w:r>
        <w:t>Hagland</w:t>
      </w:r>
      <w:proofErr w:type="spellEnd"/>
      <w:r>
        <w:t>, M. (2017). Advancing your Telehealth strategy to deliver value-based care, better serve at-risk populations and increase efficiencies. Invited panelist for 2017 Denver Health IT Summit.</w:t>
      </w:r>
    </w:p>
    <w:p w14:paraId="46CE1737" w14:textId="77777777" w:rsidR="00A37DFF" w:rsidRDefault="00AE60B6" w:rsidP="00DB00C3">
      <w:pPr>
        <w:pStyle w:val="ListParagraph"/>
        <w:numPr>
          <w:ilvl w:val="0"/>
          <w:numId w:val="5"/>
        </w:numPr>
      </w:pPr>
      <w:r>
        <w:rPr>
          <w:b/>
          <w:bCs/>
        </w:rPr>
        <w:lastRenderedPageBreak/>
        <w:t>Thomas, J.F.</w:t>
      </w:r>
      <w:r>
        <w:t xml:space="preserve"> Using telehealth to serve children with special healthcare needs. JFK-HCP Annual Webinar Series. 2017.</w:t>
      </w:r>
    </w:p>
    <w:p w14:paraId="6B5D65EE" w14:textId="73F2E024" w:rsidR="00A37DFF" w:rsidRDefault="00AE60B6">
      <w:pPr>
        <w:pStyle w:val="ListParagraph"/>
        <w:numPr>
          <w:ilvl w:val="0"/>
          <w:numId w:val="5"/>
        </w:numPr>
      </w:pPr>
      <w:r>
        <w:rPr>
          <w:b/>
          <w:bCs/>
        </w:rPr>
        <w:t>Thomas, JF.</w:t>
      </w:r>
      <w:r>
        <w:t xml:space="preserve"> Children’s Hospital Colorado Telehealth: Strategies for Patient </w:t>
      </w:r>
      <w:r w:rsidR="00E75D25">
        <w:t>Engagement</w:t>
      </w:r>
      <w:r>
        <w:t>. Invited presentation to Children’s Hospital Family Advisory Council. 2017.</w:t>
      </w:r>
    </w:p>
    <w:p w14:paraId="791C4A34" w14:textId="77777777" w:rsidR="00A37DFF" w:rsidRDefault="00AE60B6">
      <w:pPr>
        <w:pStyle w:val="ListParagraph"/>
        <w:numPr>
          <w:ilvl w:val="0"/>
          <w:numId w:val="5"/>
        </w:numPr>
      </w:pPr>
      <w:r>
        <w:rPr>
          <w:b/>
          <w:bCs/>
        </w:rPr>
        <w:t>Thomas, J.F.,</w:t>
      </w:r>
      <w:r>
        <w:t xml:space="preserve"> Fritsch, S., Butterfield, A., Ayelet, T., </w:t>
      </w:r>
      <w:proofErr w:type="spellStart"/>
      <w:r>
        <w:t>Novins</w:t>
      </w:r>
      <w:proofErr w:type="spellEnd"/>
      <w:r>
        <w:t>, D. (2017). Invited presentation to Children’s Hospital Colorado Referring Physician Advisory Board. Aurora, CO.</w:t>
      </w:r>
    </w:p>
    <w:p w14:paraId="4D5798B6" w14:textId="77777777" w:rsidR="00A37DFF" w:rsidRDefault="00AE60B6">
      <w:pPr>
        <w:pStyle w:val="ListParagraph"/>
        <w:numPr>
          <w:ilvl w:val="0"/>
          <w:numId w:val="5"/>
        </w:numPr>
      </w:pPr>
      <w:r>
        <w:rPr>
          <w:b/>
          <w:bCs/>
        </w:rPr>
        <w:t>Thomas, J.F.</w:t>
      </w:r>
      <w:r>
        <w:t xml:space="preserve"> Importance of philanthropy in developing telehealth strategies. Children’s Hospital Leadership Gifts Council Meeting. 2018.</w:t>
      </w:r>
    </w:p>
    <w:p w14:paraId="348A66A5" w14:textId="77777777" w:rsidR="00A37DFF" w:rsidRDefault="00AE60B6">
      <w:pPr>
        <w:pStyle w:val="ListParagraph"/>
        <w:numPr>
          <w:ilvl w:val="0"/>
          <w:numId w:val="5"/>
        </w:numPr>
      </w:pPr>
      <w:r>
        <w:rPr>
          <w:b/>
          <w:bCs/>
        </w:rPr>
        <w:t>Thomas, J.F.</w:t>
      </w:r>
      <w:r>
        <w:t xml:space="preserve"> (2018). Invited faculty, 2018 Childhood Diabetes Prevention Day. Barbara Davis Center University of Colorado Anschutz Campus.</w:t>
      </w:r>
    </w:p>
    <w:p w14:paraId="3C908A54" w14:textId="77777777" w:rsidR="000B403C" w:rsidRDefault="000B403C">
      <w:pPr>
        <w:pStyle w:val="ListParagraph"/>
        <w:numPr>
          <w:ilvl w:val="0"/>
          <w:numId w:val="5"/>
        </w:numPr>
      </w:pPr>
      <w:r>
        <w:rPr>
          <w:b/>
          <w:bCs/>
        </w:rPr>
        <w:t>Thomas, J.</w:t>
      </w:r>
      <w:r>
        <w:t>F. (2019). Invited panelist for Colorado Health Information Strategy meeting.</w:t>
      </w:r>
    </w:p>
    <w:p w14:paraId="10178FCF" w14:textId="77777777" w:rsidR="00C17A5B" w:rsidRDefault="00C17A5B" w:rsidP="00C17A5B">
      <w:pPr>
        <w:pStyle w:val="ListParagraph"/>
        <w:numPr>
          <w:ilvl w:val="0"/>
          <w:numId w:val="5"/>
        </w:numPr>
      </w:pPr>
      <w:r>
        <w:rPr>
          <w:b/>
          <w:bCs/>
        </w:rPr>
        <w:t>Thomas, J.</w:t>
      </w:r>
      <w:r>
        <w:t xml:space="preserve">F. (2020). Invited presentation to Children’s Hospital Family Council: Telehealth growth during COVID-19.  </w:t>
      </w:r>
    </w:p>
    <w:p w14:paraId="72F4C320" w14:textId="77777777" w:rsidR="00C17A5B" w:rsidRDefault="00C17A5B" w:rsidP="00C17A5B">
      <w:pPr>
        <w:pStyle w:val="ListParagraph"/>
        <w:numPr>
          <w:ilvl w:val="0"/>
          <w:numId w:val="5"/>
        </w:numPr>
      </w:pPr>
      <w:r>
        <w:rPr>
          <w:b/>
          <w:bCs/>
        </w:rPr>
        <w:t>Thomas, J.</w:t>
      </w:r>
      <w:r>
        <w:t xml:space="preserve">F. (2019). </w:t>
      </w:r>
      <w:bookmarkStart w:id="2" w:name="OLE_LINK5"/>
      <w:bookmarkStart w:id="3" w:name="OLE_LINK6"/>
      <w:r>
        <w:t>Invited presentation to University of Colorado School of Medicine Clinical Leadership Council: Development of PMCC Strategy.</w:t>
      </w:r>
      <w:bookmarkEnd w:id="2"/>
      <w:bookmarkEnd w:id="3"/>
    </w:p>
    <w:p w14:paraId="32EE950B" w14:textId="77777777" w:rsidR="00C17A5B" w:rsidRDefault="00C17A5B" w:rsidP="00C17A5B">
      <w:pPr>
        <w:pStyle w:val="ListParagraph"/>
        <w:numPr>
          <w:ilvl w:val="0"/>
          <w:numId w:val="5"/>
        </w:numPr>
      </w:pPr>
      <w:r>
        <w:rPr>
          <w:b/>
          <w:bCs/>
        </w:rPr>
        <w:t>Thomas, J.</w:t>
      </w:r>
      <w:r>
        <w:t>F. (2019). Invited presentation to University of Colorado School of Medicine Clinical Leadership Council: Development of Children’s Hospital Telemedicine Strategy.</w:t>
      </w:r>
    </w:p>
    <w:p w14:paraId="05D88890" w14:textId="753354AC" w:rsidR="00FD3C6D" w:rsidRDefault="00FD3C6D" w:rsidP="00C17A5B">
      <w:pPr>
        <w:pStyle w:val="ListParagraph"/>
        <w:numPr>
          <w:ilvl w:val="0"/>
          <w:numId w:val="5"/>
        </w:numPr>
      </w:pPr>
      <w:r>
        <w:rPr>
          <w:b/>
          <w:bCs/>
        </w:rPr>
        <w:t>Thomas, J.</w:t>
      </w:r>
      <w:r>
        <w:t>F. (2020). Invited presentation to Children’s Hospital Colorado School Health Nurse Leadership: Systems of Change and Cultural Adaptation.</w:t>
      </w:r>
    </w:p>
    <w:p w14:paraId="51D1709F" w14:textId="6E7BF598" w:rsidR="00F542E9" w:rsidRDefault="005272D5" w:rsidP="00F542E9">
      <w:pPr>
        <w:pStyle w:val="ListParagraph"/>
        <w:numPr>
          <w:ilvl w:val="0"/>
          <w:numId w:val="5"/>
        </w:numPr>
      </w:pPr>
      <w:r w:rsidRPr="005272D5">
        <w:t>Pearson, D., Thompson, M., &amp;</w:t>
      </w:r>
      <w:r>
        <w:rPr>
          <w:b/>
          <w:bCs/>
        </w:rPr>
        <w:t xml:space="preserve"> </w:t>
      </w:r>
      <w:r w:rsidR="00F542E9">
        <w:rPr>
          <w:b/>
          <w:bCs/>
        </w:rPr>
        <w:t>Thomas, J.</w:t>
      </w:r>
      <w:r w:rsidR="00F542E9">
        <w:t>F. (20</w:t>
      </w:r>
      <w:r>
        <w:t>21</w:t>
      </w:r>
      <w:r w:rsidR="00F542E9">
        <w:t xml:space="preserve">). Invited presentation to University of Colorado School of Medicine Clinical Leadership Council: </w:t>
      </w:r>
      <w:r>
        <w:t>Update on Peer Mentored Care Collaborative.</w:t>
      </w:r>
    </w:p>
    <w:p w14:paraId="2489B444" w14:textId="49797F39" w:rsidR="00E75D25" w:rsidRDefault="00E75D25" w:rsidP="00F542E9">
      <w:pPr>
        <w:pStyle w:val="ListParagraph"/>
        <w:numPr>
          <w:ilvl w:val="0"/>
          <w:numId w:val="5"/>
        </w:numPr>
      </w:pPr>
      <w:r>
        <w:rPr>
          <w:b/>
          <w:bCs/>
        </w:rPr>
        <w:t xml:space="preserve">Thomas, J.F. </w:t>
      </w:r>
      <w:r>
        <w:t>(2022). Invited presentation to Children’s Hospital Colorado leadership. Population-health approach to pediatric behavioral health pilot with Pediatric Care Network.</w:t>
      </w:r>
    </w:p>
    <w:p w14:paraId="5EFBAD50" w14:textId="77777777" w:rsidR="00A37DFF" w:rsidRDefault="00A37DFF">
      <w:pPr>
        <w:pStyle w:val="ListParagraph"/>
        <w:ind w:left="0"/>
      </w:pPr>
    </w:p>
    <w:p w14:paraId="7834CE52" w14:textId="77777777" w:rsidR="00A37DFF" w:rsidRDefault="00AE60B6">
      <w:pPr>
        <w:pStyle w:val="Body"/>
        <w:rPr>
          <w:u w:val="single"/>
        </w:rPr>
      </w:pPr>
      <w:r>
        <w:rPr>
          <w:u w:val="single"/>
        </w:rPr>
        <w:t>Regional:</w:t>
      </w:r>
    </w:p>
    <w:p w14:paraId="1CDC0E16" w14:textId="77777777" w:rsidR="00A37DFF" w:rsidRDefault="00A37DFF">
      <w:pPr>
        <w:pStyle w:val="Body"/>
      </w:pPr>
    </w:p>
    <w:p w14:paraId="411523DB" w14:textId="77777777" w:rsidR="00A37DFF" w:rsidRDefault="00AE60B6">
      <w:pPr>
        <w:pStyle w:val="Body"/>
      </w:pPr>
      <w:r>
        <w:t xml:space="preserve">      1.</w:t>
      </w:r>
      <w:r>
        <w:tab/>
        <w:t xml:space="preserve">      </w:t>
      </w:r>
      <w:r>
        <w:rPr>
          <w:b/>
          <w:bCs/>
          <w:lang w:val="da-DK"/>
        </w:rPr>
        <w:t>Thomas, J.F.</w:t>
      </w:r>
      <w:r>
        <w:t xml:space="preserve"> (2014). </w:t>
      </w:r>
      <w:r>
        <w:rPr>
          <w:i/>
          <w:iCs/>
        </w:rPr>
        <w:t>Telemedicine as a tool for population health</w:t>
      </w:r>
      <w:r>
        <w:t xml:space="preserve">.  Invited </w:t>
      </w:r>
      <w:r>
        <w:tab/>
      </w:r>
      <w:r>
        <w:tab/>
        <w:t xml:space="preserve">      presentation to the Colorado Chapter HIMSS Fall Educational Conference. </w:t>
      </w:r>
      <w:r>
        <w:tab/>
        <w:t xml:space="preserve">    </w:t>
      </w:r>
      <w:r>
        <w:tab/>
        <w:t xml:space="preserve">      </w:t>
      </w:r>
      <w:r>
        <w:rPr>
          <w:lang w:val="pt-PT"/>
        </w:rPr>
        <w:t>Denver, Colorado.</w:t>
      </w:r>
    </w:p>
    <w:p w14:paraId="630D556F" w14:textId="77777777" w:rsidR="00A37DFF" w:rsidRDefault="00DB00C3" w:rsidP="00DB00C3">
      <w:pPr>
        <w:pStyle w:val="Body"/>
        <w:ind w:left="1080" w:hanging="720"/>
      </w:pPr>
      <w:r>
        <w:t>2.</w:t>
      </w:r>
      <w:r>
        <w:tab/>
      </w:r>
      <w:r w:rsidR="00AE60B6">
        <w:rPr>
          <w:b/>
          <w:bCs/>
          <w:lang w:val="da-DK"/>
        </w:rPr>
        <w:t>Thomas, J.F.</w:t>
      </w:r>
      <w:r w:rsidR="00AE60B6">
        <w:t xml:space="preserve"> (2014). </w:t>
      </w:r>
      <w:r w:rsidR="00AE60B6">
        <w:rPr>
          <w:i/>
          <w:iCs/>
        </w:rPr>
        <w:t>Access to specialty care for children and youth</w:t>
      </w:r>
      <w:r>
        <w:t xml:space="preserve">. Invited </w:t>
      </w:r>
      <w:r w:rsidR="00AE60B6">
        <w:t>presentation to the Colorado Community Medi</w:t>
      </w:r>
      <w:r>
        <w:t xml:space="preserve">cal Home Forum. Denver, </w:t>
      </w:r>
      <w:r w:rsidR="00AE60B6">
        <w:rPr>
          <w:lang w:val="pt-PT"/>
        </w:rPr>
        <w:t>Colorado.</w:t>
      </w:r>
    </w:p>
    <w:p w14:paraId="11936B1A" w14:textId="77777777" w:rsidR="00A37DFF" w:rsidRDefault="00AE60B6">
      <w:pPr>
        <w:pStyle w:val="Body"/>
      </w:pPr>
      <w:r>
        <w:t xml:space="preserve">      3.</w:t>
      </w:r>
      <w:r>
        <w:tab/>
        <w:t xml:space="preserve">       </w:t>
      </w:r>
      <w:r>
        <w:rPr>
          <w:b/>
          <w:bCs/>
          <w:lang w:val="da-DK"/>
        </w:rPr>
        <w:t>Thomas, J.F.</w:t>
      </w:r>
      <w:r>
        <w:t xml:space="preserve"> (2014). </w:t>
      </w:r>
      <w:r>
        <w:rPr>
          <w:i/>
          <w:iCs/>
        </w:rPr>
        <w:t xml:space="preserve">Managing populations: maximizing technology. </w:t>
      </w:r>
      <w:r>
        <w:t xml:space="preserve">Invited </w:t>
      </w:r>
      <w:r>
        <w:tab/>
        <w:t xml:space="preserve">       panelist. American College of Healthcare Executives Annual Conference. </w:t>
      </w:r>
      <w:r>
        <w:tab/>
      </w:r>
      <w:r>
        <w:tab/>
        <w:t xml:space="preserve">       B</w:t>
      </w:r>
      <w:proofErr w:type="spellStart"/>
      <w:r>
        <w:rPr>
          <w:lang w:val="pt-PT"/>
        </w:rPr>
        <w:t>eaver</w:t>
      </w:r>
      <w:proofErr w:type="spellEnd"/>
      <w:r>
        <w:rPr>
          <w:lang w:val="pt-PT"/>
        </w:rPr>
        <w:t xml:space="preserve"> </w:t>
      </w:r>
      <w:proofErr w:type="spellStart"/>
      <w:r>
        <w:rPr>
          <w:lang w:val="pt-PT"/>
        </w:rPr>
        <w:t>Creek</w:t>
      </w:r>
      <w:proofErr w:type="spellEnd"/>
      <w:r>
        <w:rPr>
          <w:lang w:val="pt-PT"/>
        </w:rPr>
        <w:t>, Colorado.</w:t>
      </w:r>
    </w:p>
    <w:p w14:paraId="5F808DE0" w14:textId="77777777" w:rsidR="00A37DFF" w:rsidRDefault="00AE60B6">
      <w:pPr>
        <w:pStyle w:val="Body"/>
      </w:pPr>
      <w:r>
        <w:t xml:space="preserve">      4.</w:t>
      </w:r>
      <w:r>
        <w:tab/>
        <w:t xml:space="preserve">      </w:t>
      </w:r>
      <w:r>
        <w:rPr>
          <w:lang w:val="nl-NL"/>
        </w:rPr>
        <w:t xml:space="preserve">Bishop, E., Piepenbrink, M., Thomas, K., </w:t>
      </w:r>
      <w:proofErr w:type="spellStart"/>
      <w:r>
        <w:rPr>
          <w:lang w:val="nl-NL"/>
        </w:rPr>
        <w:t>and</w:t>
      </w:r>
      <w:proofErr w:type="spellEnd"/>
      <w:r>
        <w:rPr>
          <w:lang w:val="nl-NL"/>
        </w:rPr>
        <w:t xml:space="preserve"> </w:t>
      </w:r>
      <w:r>
        <w:rPr>
          <w:b/>
          <w:bCs/>
          <w:lang w:val="da-DK"/>
        </w:rPr>
        <w:t>Thomas, J.F.</w:t>
      </w:r>
      <w:r>
        <w:t xml:space="preserve"> (2016). </w:t>
      </w:r>
      <w:r>
        <w:tab/>
      </w:r>
      <w:r>
        <w:tab/>
      </w:r>
      <w:r>
        <w:tab/>
        <w:t xml:space="preserve">      </w:t>
      </w:r>
      <w:r>
        <w:rPr>
          <w:i/>
          <w:iCs/>
        </w:rPr>
        <w:t xml:space="preserve">Evaluating a multi-organizational collaborative program with limited </w:t>
      </w:r>
      <w:r>
        <w:rPr>
          <w:i/>
          <w:iCs/>
        </w:rPr>
        <w:tab/>
      </w:r>
      <w:r>
        <w:rPr>
          <w:i/>
          <w:iCs/>
        </w:rPr>
        <w:tab/>
      </w:r>
      <w:r>
        <w:rPr>
          <w:i/>
          <w:iCs/>
        </w:rPr>
        <w:tab/>
        <w:t xml:space="preserve">      resources. </w:t>
      </w:r>
      <w:r>
        <w:t xml:space="preserve">Abstract accepted for poster presentation at Public Health in the </w:t>
      </w:r>
      <w:r>
        <w:tab/>
      </w:r>
      <w:r>
        <w:tab/>
        <w:t xml:space="preserve">      Rockies Annual Conference, 2016. Breckenridge, CO.</w:t>
      </w:r>
    </w:p>
    <w:p w14:paraId="61CFA483" w14:textId="77777777" w:rsidR="00A37DFF" w:rsidRDefault="00AE60B6">
      <w:pPr>
        <w:pStyle w:val="Body"/>
      </w:pPr>
      <w:r>
        <w:lastRenderedPageBreak/>
        <w:t xml:space="preserve">      5.</w:t>
      </w:r>
      <w:r>
        <w:tab/>
        <w:t xml:space="preserve">     </w:t>
      </w:r>
      <w:r>
        <w:rPr>
          <w:b/>
          <w:bCs/>
        </w:rPr>
        <w:t xml:space="preserve"> </w:t>
      </w:r>
      <w:r>
        <w:rPr>
          <w:b/>
          <w:bCs/>
          <w:lang w:val="da-DK"/>
        </w:rPr>
        <w:t xml:space="preserve">Thomas, J.F. </w:t>
      </w:r>
      <w:r>
        <w:t xml:space="preserve">&amp; Thomas, K. </w:t>
      </w:r>
      <w:r>
        <w:rPr>
          <w:i/>
          <w:iCs/>
        </w:rPr>
        <w:t>ECHO for outreach to rural communities.</w:t>
      </w:r>
      <w:r>
        <w:t xml:space="preserve"> </w:t>
      </w:r>
      <w:r>
        <w:tab/>
      </w:r>
      <w:r>
        <w:tab/>
        <w:t xml:space="preserve">      Panel presentation at Engaging Communities in Education and Research </w:t>
      </w:r>
      <w:r>
        <w:tab/>
      </w:r>
      <w:r>
        <w:tab/>
        <w:t xml:space="preserve">   </w:t>
      </w:r>
      <w:proofErr w:type="gramStart"/>
      <w:r>
        <w:t xml:space="preserve">   (</w:t>
      </w:r>
      <w:proofErr w:type="gramEnd"/>
      <w:r>
        <w:t>ECER) Conference, 2016. Breckenridge, CO.</w:t>
      </w:r>
    </w:p>
    <w:p w14:paraId="75E72322" w14:textId="77777777" w:rsidR="00A37DFF" w:rsidRDefault="00AE60B6">
      <w:pPr>
        <w:pStyle w:val="Body"/>
      </w:pPr>
      <w:r>
        <w:t xml:space="preserve">      </w:t>
      </w:r>
      <w:r w:rsidR="00896479" w:rsidRPr="00896479">
        <w:rPr>
          <w:bCs/>
        </w:rPr>
        <w:t>6</w:t>
      </w:r>
      <w:r>
        <w:t>.</w:t>
      </w:r>
      <w:r>
        <w:tab/>
        <w:t xml:space="preserve">      Guest Faculty, SW Colorado Area Health Education Council Healthcare </w:t>
      </w:r>
      <w:r>
        <w:tab/>
      </w:r>
      <w:r>
        <w:tab/>
        <w:t xml:space="preserve">      Careers Summer Camp.</w:t>
      </w:r>
    </w:p>
    <w:p w14:paraId="3F3BBE9F" w14:textId="77777777" w:rsidR="00A37DFF" w:rsidRDefault="00AE60B6">
      <w:pPr>
        <w:pStyle w:val="Body"/>
      </w:pPr>
      <w:r>
        <w:t xml:space="preserve">      </w:t>
      </w:r>
      <w:r w:rsidR="00896479">
        <w:t>7</w:t>
      </w:r>
      <w:r>
        <w:t xml:space="preserve">. </w:t>
      </w:r>
      <w:r>
        <w:tab/>
        <w:t xml:space="preserve">      </w:t>
      </w:r>
      <w:r>
        <w:rPr>
          <w:b/>
          <w:bCs/>
          <w:lang w:val="da-DK"/>
        </w:rPr>
        <w:t>Thomas, J.F.</w:t>
      </w:r>
      <w:r>
        <w:t xml:space="preserve"> (2016). Technology for faculty development and telehealth </w:t>
      </w:r>
      <w:r>
        <w:tab/>
      </w:r>
      <w:r>
        <w:tab/>
        <w:t xml:space="preserve">      education. Invited presentation to CHCO Medical Education Group. Aurora, </w:t>
      </w:r>
      <w:r>
        <w:tab/>
      </w:r>
      <w:r>
        <w:tab/>
        <w:t xml:space="preserve">      CO.</w:t>
      </w:r>
    </w:p>
    <w:p w14:paraId="720CA98F" w14:textId="77777777" w:rsidR="00A37DFF" w:rsidRDefault="00AE60B6">
      <w:pPr>
        <w:pStyle w:val="Body"/>
      </w:pPr>
      <w:r>
        <w:t xml:space="preserve">      </w:t>
      </w:r>
      <w:r w:rsidR="00896479">
        <w:t>8</w:t>
      </w:r>
      <w:r>
        <w:t>.</w:t>
      </w:r>
      <w:r>
        <w:tab/>
        <w:t xml:space="preserve">      </w:t>
      </w:r>
      <w:r>
        <w:rPr>
          <w:b/>
          <w:bCs/>
          <w:lang w:val="da-DK"/>
        </w:rPr>
        <w:t>Thomas, J.F.</w:t>
      </w:r>
      <w:r>
        <w:t xml:space="preserve"> (2016). </w:t>
      </w:r>
      <w:r>
        <w:rPr>
          <w:i/>
          <w:iCs/>
        </w:rPr>
        <w:t xml:space="preserve">Colorado ECHO: its role </w:t>
      </w:r>
      <w:r w:rsidR="00DB00C3">
        <w:rPr>
          <w:i/>
          <w:iCs/>
        </w:rPr>
        <w:t xml:space="preserve">in expanding care and </w:t>
      </w:r>
      <w:r w:rsidR="00DB00C3">
        <w:rPr>
          <w:i/>
          <w:iCs/>
        </w:rPr>
        <w:tab/>
      </w:r>
      <w:r w:rsidR="00DB00C3">
        <w:rPr>
          <w:i/>
          <w:iCs/>
        </w:rPr>
        <w:tab/>
        <w:t xml:space="preserve">      </w:t>
      </w:r>
      <w:r>
        <w:rPr>
          <w:i/>
          <w:iCs/>
          <w:lang w:val="it-IT"/>
        </w:rPr>
        <w:t xml:space="preserve">expertise </w:t>
      </w:r>
      <w:proofErr w:type="spellStart"/>
      <w:r>
        <w:rPr>
          <w:i/>
          <w:iCs/>
          <w:lang w:val="it-IT"/>
        </w:rPr>
        <w:t>into</w:t>
      </w:r>
      <w:proofErr w:type="spellEnd"/>
      <w:r>
        <w:rPr>
          <w:i/>
          <w:iCs/>
          <w:lang w:val="it-IT"/>
        </w:rPr>
        <w:t xml:space="preserve"> </w:t>
      </w:r>
      <w:proofErr w:type="spellStart"/>
      <w:r>
        <w:rPr>
          <w:i/>
          <w:iCs/>
          <w:lang w:val="it-IT"/>
        </w:rPr>
        <w:t>rural</w:t>
      </w:r>
      <w:proofErr w:type="spellEnd"/>
      <w:r>
        <w:rPr>
          <w:i/>
          <w:iCs/>
          <w:lang w:val="it-IT"/>
        </w:rPr>
        <w:t xml:space="preserve"> Colorado. </w:t>
      </w:r>
      <w:r>
        <w:t xml:space="preserve">Invited session presentation to Colorado Rural </w:t>
      </w:r>
      <w:r>
        <w:tab/>
      </w:r>
      <w:r>
        <w:tab/>
        <w:t xml:space="preserve">       Health Center’s 17</w:t>
      </w:r>
      <w:r>
        <w:rPr>
          <w:vertAlign w:val="superscript"/>
        </w:rPr>
        <w:t>th</w:t>
      </w:r>
      <w:r>
        <w:rPr>
          <w:lang w:val="it-IT"/>
        </w:rPr>
        <w:t xml:space="preserve"> </w:t>
      </w:r>
      <w:proofErr w:type="spellStart"/>
      <w:r>
        <w:rPr>
          <w:lang w:val="it-IT"/>
        </w:rPr>
        <w:t>Annual</w:t>
      </w:r>
      <w:proofErr w:type="spellEnd"/>
      <w:r>
        <w:rPr>
          <w:lang w:val="it-IT"/>
        </w:rPr>
        <w:t xml:space="preserve"> Forum. Lakewood, Colorado.</w:t>
      </w:r>
      <w:r>
        <w:tab/>
      </w:r>
    </w:p>
    <w:p w14:paraId="6AD1BDF2" w14:textId="77777777" w:rsidR="00A37DFF" w:rsidRDefault="00AE60B6">
      <w:pPr>
        <w:pStyle w:val="Body"/>
      </w:pPr>
      <w:r>
        <w:t xml:space="preserve">      </w:t>
      </w:r>
      <w:r w:rsidR="00896479">
        <w:t>9</w:t>
      </w:r>
      <w:r>
        <w:t>.</w:t>
      </w:r>
      <w:r>
        <w:tab/>
        <w:t xml:space="preserve">      </w:t>
      </w:r>
      <w:r>
        <w:rPr>
          <w:lang w:val="nl-NL"/>
        </w:rPr>
        <w:t xml:space="preserve">Thomas, K., </w:t>
      </w:r>
      <w:proofErr w:type="spellStart"/>
      <w:r>
        <w:rPr>
          <w:lang w:val="nl-NL"/>
        </w:rPr>
        <w:t>Kazanjian</w:t>
      </w:r>
      <w:proofErr w:type="spellEnd"/>
      <w:r>
        <w:rPr>
          <w:lang w:val="nl-NL"/>
        </w:rPr>
        <w:t xml:space="preserve">, M., Bishop, E., Piepenbrink, M., </w:t>
      </w:r>
      <w:proofErr w:type="spellStart"/>
      <w:r>
        <w:rPr>
          <w:lang w:val="nl-NL"/>
        </w:rPr>
        <w:t>and</w:t>
      </w:r>
      <w:proofErr w:type="spellEnd"/>
      <w:r>
        <w:rPr>
          <w:lang w:val="nl-NL"/>
        </w:rPr>
        <w:t xml:space="preserve"> </w:t>
      </w:r>
      <w:r>
        <w:rPr>
          <w:b/>
          <w:bCs/>
          <w:lang w:val="da-DK"/>
        </w:rPr>
        <w:t>Thomas, J.F.</w:t>
      </w:r>
      <w:r>
        <w:t xml:space="preserve"> </w:t>
      </w:r>
      <w:r>
        <w:tab/>
      </w:r>
      <w:r>
        <w:tab/>
        <w:t xml:space="preserve">      (2016). </w:t>
      </w:r>
      <w:r>
        <w:rPr>
          <w:i/>
          <w:iCs/>
        </w:rPr>
        <w:t>ECHO Colorado:</w:t>
      </w:r>
      <w:r w:rsidR="00DB00C3">
        <w:rPr>
          <w:i/>
          <w:iCs/>
        </w:rPr>
        <w:t xml:space="preserve"> </w:t>
      </w:r>
      <w:r>
        <w:rPr>
          <w:i/>
          <w:iCs/>
        </w:rPr>
        <w:t xml:space="preserve">Creating a platform for engaged partnerships. </w:t>
      </w:r>
      <w:r>
        <w:rPr>
          <w:i/>
          <w:iCs/>
        </w:rPr>
        <w:tab/>
      </w:r>
      <w:r>
        <w:rPr>
          <w:i/>
          <w:iCs/>
        </w:rPr>
        <w:tab/>
        <w:t xml:space="preserve">      </w:t>
      </w:r>
      <w:r>
        <w:t xml:space="preserve">Abstract accepted for poster presentation at Public Health in the Rockies </w:t>
      </w:r>
      <w:r>
        <w:tab/>
        <w:t xml:space="preserve">     </w:t>
      </w:r>
      <w:r>
        <w:tab/>
        <w:t xml:space="preserve">      Annual Conference, 2016. Breckenridge, CO.</w:t>
      </w:r>
    </w:p>
    <w:p w14:paraId="0B70D571" w14:textId="77777777" w:rsidR="00A37DFF" w:rsidRDefault="00AE60B6">
      <w:pPr>
        <w:pStyle w:val="Body"/>
      </w:pPr>
      <w:r>
        <w:t xml:space="preserve">      </w:t>
      </w:r>
      <w:r w:rsidR="00896479">
        <w:t>10</w:t>
      </w:r>
      <w:r>
        <w:t>.</w:t>
      </w:r>
      <w:r>
        <w:tab/>
        <w:t xml:space="preserve">      Paul, S. &amp; </w:t>
      </w:r>
      <w:r>
        <w:rPr>
          <w:b/>
          <w:bCs/>
          <w:lang w:val="da-DK"/>
        </w:rPr>
        <w:t>Thomas, J.F.</w:t>
      </w:r>
      <w:r>
        <w:t xml:space="preserve"> (2016). </w:t>
      </w:r>
      <w:r>
        <w:rPr>
          <w:i/>
          <w:iCs/>
        </w:rPr>
        <w:t xml:space="preserve">Implementing telemedicine into the </w:t>
      </w:r>
      <w:r>
        <w:rPr>
          <w:i/>
          <w:iCs/>
        </w:rPr>
        <w:tab/>
      </w:r>
      <w:r>
        <w:rPr>
          <w:i/>
          <w:iCs/>
        </w:rPr>
        <w:tab/>
      </w:r>
      <w:r>
        <w:rPr>
          <w:i/>
          <w:iCs/>
        </w:rPr>
        <w:tab/>
        <w:t xml:space="preserve">      Children’s Immunodeficiency Program (CHIP) clinic. </w:t>
      </w:r>
      <w:r>
        <w:t xml:space="preserve">Abstract accepted for </w:t>
      </w:r>
      <w:r>
        <w:tab/>
      </w:r>
      <w:r>
        <w:tab/>
        <w:t xml:space="preserve">      poster presentation at Children’s Hospital QI and Qdoba Conference, 2016. </w:t>
      </w:r>
      <w:r>
        <w:tab/>
      </w:r>
      <w:r>
        <w:tab/>
        <w:t xml:space="preserve">      Aurora, CO.</w:t>
      </w:r>
    </w:p>
    <w:p w14:paraId="02B91284" w14:textId="77777777" w:rsidR="00A37DFF" w:rsidRDefault="00AE60B6">
      <w:pPr>
        <w:pStyle w:val="Body"/>
      </w:pPr>
      <w:r>
        <w:t xml:space="preserve">      1</w:t>
      </w:r>
      <w:r w:rsidR="00896479">
        <w:t>1</w:t>
      </w:r>
      <w:r>
        <w:t>.</w:t>
      </w:r>
      <w:r>
        <w:tab/>
        <w:t xml:space="preserve">      Thomas, K. &amp; </w:t>
      </w:r>
      <w:r>
        <w:rPr>
          <w:b/>
          <w:bCs/>
          <w:lang w:val="da-DK"/>
        </w:rPr>
        <w:t xml:space="preserve">Thomas, J.F. </w:t>
      </w:r>
      <w:r>
        <w:t xml:space="preserve">(2016). </w:t>
      </w:r>
      <w:r>
        <w:rPr>
          <w:i/>
          <w:iCs/>
        </w:rPr>
        <w:t xml:space="preserve">ECHO Colorado: Its role in improving </w:t>
      </w:r>
      <w:r>
        <w:rPr>
          <w:i/>
          <w:iCs/>
        </w:rPr>
        <w:tab/>
      </w:r>
      <w:r>
        <w:rPr>
          <w:i/>
          <w:iCs/>
        </w:rPr>
        <w:tab/>
        <w:t xml:space="preserve">      healthcare access in rural and underserved areas.</w:t>
      </w:r>
      <w:r>
        <w:t xml:space="preserve"> Abstract accepted for </w:t>
      </w:r>
      <w:r>
        <w:tab/>
      </w:r>
      <w:r>
        <w:tab/>
        <w:t xml:space="preserve">      poster presentation at American Public Health Association 144</w:t>
      </w:r>
      <w:r>
        <w:rPr>
          <w:vertAlign w:val="superscript"/>
        </w:rPr>
        <w:t>th</w:t>
      </w:r>
      <w:r>
        <w:t xml:space="preserve"> Annual </w:t>
      </w:r>
      <w:r>
        <w:tab/>
      </w:r>
      <w:r>
        <w:tab/>
        <w:t xml:space="preserve">      Meeting and Expo, October 30-November 2, 2016, Denver, Colorado.</w:t>
      </w:r>
    </w:p>
    <w:p w14:paraId="110809DA" w14:textId="77777777" w:rsidR="00A37DFF" w:rsidRDefault="00AE60B6">
      <w:pPr>
        <w:pStyle w:val="Body"/>
      </w:pPr>
      <w:r>
        <w:t xml:space="preserve">      1</w:t>
      </w:r>
      <w:r w:rsidR="00896479">
        <w:t>2</w:t>
      </w:r>
      <w:r>
        <w:t>.</w:t>
      </w:r>
      <w:r>
        <w:tab/>
        <w:t xml:space="preserve">      </w:t>
      </w:r>
      <w:r>
        <w:rPr>
          <w:lang w:val="nl-NL"/>
        </w:rPr>
        <w:t xml:space="preserve">Bishop, E., Piepenbrink, M., Thomas, K., </w:t>
      </w:r>
      <w:proofErr w:type="spellStart"/>
      <w:r>
        <w:rPr>
          <w:lang w:val="nl-NL"/>
        </w:rPr>
        <w:t>and</w:t>
      </w:r>
      <w:proofErr w:type="spellEnd"/>
      <w:r>
        <w:rPr>
          <w:lang w:val="nl-NL"/>
        </w:rPr>
        <w:t xml:space="preserve"> </w:t>
      </w:r>
      <w:r>
        <w:rPr>
          <w:b/>
          <w:bCs/>
          <w:lang w:val="da-DK"/>
        </w:rPr>
        <w:t>Thomas, J.F.</w:t>
      </w:r>
      <w:r>
        <w:t xml:space="preserve"> (2017). </w:t>
      </w:r>
      <w:r>
        <w:rPr>
          <w:i/>
          <w:iCs/>
        </w:rPr>
        <w:t xml:space="preserve">ECHO </w:t>
      </w:r>
      <w:r>
        <w:rPr>
          <w:i/>
          <w:iCs/>
        </w:rPr>
        <w:tab/>
      </w:r>
      <w:r>
        <w:rPr>
          <w:i/>
          <w:iCs/>
        </w:rPr>
        <w:tab/>
        <w:t xml:space="preserve">      Colorado: a multi-organizational effort to improve public health. </w:t>
      </w:r>
      <w:r>
        <w:rPr>
          <w:lang w:val="fr-FR"/>
        </w:rPr>
        <w:t xml:space="preserve">Abstract </w:t>
      </w:r>
    </w:p>
    <w:p w14:paraId="7C6EB700" w14:textId="77777777" w:rsidR="00A37DFF" w:rsidRDefault="00AE60B6">
      <w:pPr>
        <w:pStyle w:val="Body"/>
      </w:pPr>
      <w:r>
        <w:tab/>
        <w:t xml:space="preserve">      accepted for poster presentation at Public Health in the Rockies Annual </w:t>
      </w:r>
      <w:r>
        <w:tab/>
      </w:r>
      <w:r>
        <w:tab/>
        <w:t xml:space="preserve">      </w:t>
      </w:r>
      <w:proofErr w:type="spellStart"/>
      <w:r>
        <w:rPr>
          <w:lang w:val="fr-FR"/>
        </w:rPr>
        <w:t>Conference</w:t>
      </w:r>
      <w:proofErr w:type="spellEnd"/>
      <w:r>
        <w:rPr>
          <w:lang w:val="fr-FR"/>
        </w:rPr>
        <w:t>, 201</w:t>
      </w:r>
      <w:r>
        <w:t>7</w:t>
      </w:r>
      <w:r>
        <w:rPr>
          <w:lang w:val="de-DE"/>
        </w:rPr>
        <w:t xml:space="preserve">. </w:t>
      </w:r>
      <w:proofErr w:type="spellStart"/>
      <w:r>
        <w:rPr>
          <w:lang w:val="de-DE"/>
        </w:rPr>
        <w:t>Breckenridge</w:t>
      </w:r>
      <w:proofErr w:type="spellEnd"/>
      <w:r>
        <w:rPr>
          <w:lang w:val="de-DE"/>
        </w:rPr>
        <w:t>, CO.</w:t>
      </w:r>
    </w:p>
    <w:p w14:paraId="3E6F84CB" w14:textId="5FFD8F0B" w:rsidR="00A37DFF" w:rsidRDefault="00DB00C3" w:rsidP="00DB00C3">
      <w:pPr>
        <w:pStyle w:val="Body"/>
        <w:ind w:left="1080" w:hanging="720"/>
      </w:pPr>
      <w:r>
        <w:t>1</w:t>
      </w:r>
      <w:r w:rsidR="00F542E9">
        <w:t>3</w:t>
      </w:r>
      <w:r>
        <w:t>.</w:t>
      </w:r>
      <w:r>
        <w:tab/>
      </w:r>
      <w:r w:rsidR="00AE60B6">
        <w:t xml:space="preserve">Anderson, J., Guthrie, M., </w:t>
      </w:r>
      <w:proofErr w:type="spellStart"/>
      <w:r w:rsidR="00AE60B6">
        <w:t>Shimasaki</w:t>
      </w:r>
      <w:proofErr w:type="spellEnd"/>
      <w:r>
        <w:t xml:space="preserve">, S., Bishop, E., </w:t>
      </w:r>
      <w:proofErr w:type="spellStart"/>
      <w:r>
        <w:t>Kuba</w:t>
      </w:r>
      <w:proofErr w:type="spellEnd"/>
      <w:r>
        <w:t xml:space="preserve">, M., and </w:t>
      </w:r>
      <w:r>
        <w:rPr>
          <w:b/>
          <w:bCs/>
        </w:rPr>
        <w:t xml:space="preserve">Thomas, </w:t>
      </w:r>
      <w:r w:rsidR="00AE60B6">
        <w:rPr>
          <w:b/>
          <w:bCs/>
        </w:rPr>
        <w:t>J.F.</w:t>
      </w:r>
      <w:r w:rsidR="00AE60B6">
        <w:t xml:space="preserve"> (2018). </w:t>
      </w:r>
      <w:r w:rsidR="00AE60B6">
        <w:rPr>
          <w:i/>
          <w:iCs/>
        </w:rPr>
        <w:t>Using the ECHO model for improved dia</w:t>
      </w:r>
      <w:r>
        <w:rPr>
          <w:i/>
          <w:iCs/>
        </w:rPr>
        <w:t xml:space="preserve">betes care in Federally </w:t>
      </w:r>
      <w:r w:rsidR="00AE60B6">
        <w:rPr>
          <w:i/>
          <w:iCs/>
        </w:rPr>
        <w:t>Qualified Health Centers.</w:t>
      </w:r>
      <w:r w:rsidR="00AE60B6">
        <w:t xml:space="preserve"> Abstract accepted for paper</w:t>
      </w:r>
      <w:r>
        <w:t xml:space="preserve"> presentation at Public </w:t>
      </w:r>
      <w:r w:rsidR="00AE60B6">
        <w:t>Health in the Rockies Annual Conference, 2018. Keystone, CO.</w:t>
      </w:r>
    </w:p>
    <w:p w14:paraId="57463B15" w14:textId="7022B472" w:rsidR="00A37DFF" w:rsidRDefault="00AE60B6">
      <w:pPr>
        <w:pStyle w:val="Body"/>
      </w:pPr>
      <w:r>
        <w:t xml:space="preserve">      1</w:t>
      </w:r>
      <w:r w:rsidR="00F542E9">
        <w:t>4</w:t>
      </w:r>
      <w:r>
        <w:t>.</w:t>
      </w:r>
      <w:r>
        <w:tab/>
        <w:t xml:space="preserve">      Thomas, K. &amp; </w:t>
      </w:r>
      <w:r>
        <w:rPr>
          <w:b/>
          <w:bCs/>
          <w:lang w:val="da-DK"/>
        </w:rPr>
        <w:t>Thomas, J.F.</w:t>
      </w:r>
      <w:r>
        <w:rPr>
          <w:b/>
          <w:bCs/>
        </w:rPr>
        <w:t xml:space="preserve"> </w:t>
      </w:r>
      <w:r>
        <w:t xml:space="preserve">(2018). </w:t>
      </w:r>
      <w:r>
        <w:rPr>
          <w:i/>
          <w:iCs/>
        </w:rPr>
        <w:t xml:space="preserve">Colorado ECHO: What is an ECHO? </w:t>
      </w:r>
      <w:r>
        <w:rPr>
          <w:i/>
          <w:iCs/>
        </w:rPr>
        <w:tab/>
      </w:r>
      <w:r>
        <w:rPr>
          <w:i/>
          <w:iCs/>
        </w:rPr>
        <w:tab/>
        <w:t xml:space="preserve">   </w:t>
      </w:r>
      <w:r>
        <w:t xml:space="preserve">   Invited talk at Annual Engaging Community in Education and Research </w:t>
      </w:r>
      <w:r>
        <w:tab/>
      </w:r>
      <w:r>
        <w:tab/>
        <w:t xml:space="preserve">   </w:t>
      </w:r>
      <w:proofErr w:type="gramStart"/>
      <w:r>
        <w:t xml:space="preserve">   (</w:t>
      </w:r>
      <w:proofErr w:type="gramEnd"/>
      <w:r>
        <w:t>ACER) Conference. Keystone, CO.</w:t>
      </w:r>
    </w:p>
    <w:p w14:paraId="3C557E94" w14:textId="38BDEF00" w:rsidR="00A37DFF" w:rsidRDefault="00AE60B6">
      <w:pPr>
        <w:pStyle w:val="Body"/>
      </w:pPr>
      <w:r>
        <w:t xml:space="preserve">      1</w:t>
      </w:r>
      <w:r w:rsidR="00F542E9">
        <w:t>5</w:t>
      </w:r>
      <w:r>
        <w:t>.</w:t>
      </w:r>
      <w:r>
        <w:tab/>
        <w:t xml:space="preserve">      Shore, J., Bailey, W. &amp; </w:t>
      </w:r>
      <w:r>
        <w:rPr>
          <w:b/>
          <w:bCs/>
          <w:lang w:val="da-DK"/>
        </w:rPr>
        <w:t>Thomas, J.F.</w:t>
      </w:r>
      <w:r>
        <w:rPr>
          <w:b/>
          <w:bCs/>
        </w:rPr>
        <w:t xml:space="preserve"> </w:t>
      </w:r>
      <w:r>
        <w:t xml:space="preserve">(2018). </w:t>
      </w:r>
      <w:r>
        <w:rPr>
          <w:i/>
          <w:iCs/>
        </w:rPr>
        <w:t xml:space="preserve">Telehealth update for Colorado. </w:t>
      </w:r>
      <w:r>
        <w:rPr>
          <w:i/>
          <w:iCs/>
        </w:rPr>
        <w:tab/>
        <w:t xml:space="preserve">      </w:t>
      </w:r>
      <w:r>
        <w:t xml:space="preserve">Invited talk at Annual Engaging Community in Education and Research </w:t>
      </w:r>
      <w:r>
        <w:tab/>
      </w:r>
      <w:r>
        <w:tab/>
        <w:t xml:space="preserve">   </w:t>
      </w:r>
      <w:proofErr w:type="gramStart"/>
      <w:r>
        <w:t xml:space="preserve">   (</w:t>
      </w:r>
      <w:proofErr w:type="gramEnd"/>
      <w:r>
        <w:t>ACER) Conference. Keystone, CO.</w:t>
      </w:r>
    </w:p>
    <w:p w14:paraId="36E5C776" w14:textId="2E040624" w:rsidR="00A37DFF" w:rsidRDefault="00AE60B6">
      <w:pPr>
        <w:pStyle w:val="Body"/>
      </w:pPr>
      <w:r>
        <w:t xml:space="preserve">      1</w:t>
      </w:r>
      <w:r w:rsidR="00F542E9">
        <w:t>6</w:t>
      </w:r>
      <w:r>
        <w:t>.</w:t>
      </w:r>
      <w:r>
        <w:tab/>
        <w:t xml:space="preserve">      Blum, J., </w:t>
      </w:r>
      <w:proofErr w:type="spellStart"/>
      <w:r>
        <w:t>Zittleman</w:t>
      </w:r>
      <w:proofErr w:type="spellEnd"/>
      <w:r>
        <w:t xml:space="preserve">, L., </w:t>
      </w:r>
      <w:r>
        <w:rPr>
          <w:b/>
          <w:bCs/>
        </w:rPr>
        <w:t xml:space="preserve">Thomas, J.F. </w:t>
      </w:r>
      <w:r>
        <w:t xml:space="preserve">Howell, D., </w:t>
      </w:r>
      <w:proofErr w:type="spellStart"/>
      <w:r>
        <w:t>Curcija</w:t>
      </w:r>
      <w:proofErr w:type="spellEnd"/>
      <w:r>
        <w:t xml:space="preserve">, K., Sutter, C., </w:t>
      </w:r>
      <w:r>
        <w:tab/>
      </w:r>
      <w:r>
        <w:tab/>
        <w:t xml:space="preserve">      Jarrell, L., Garcia, R., Ancona, J., Brown-Levey, S., Johnson-Esparza, Y., </w:t>
      </w:r>
      <w:r>
        <w:tab/>
        <w:t xml:space="preserve">      </w:t>
      </w:r>
      <w:r>
        <w:tab/>
        <w:t xml:space="preserve">      Westfall, J. (2018). </w:t>
      </w:r>
      <w:r>
        <w:rPr>
          <w:i/>
          <w:iCs/>
        </w:rPr>
        <w:t xml:space="preserve">A comprehensive curriculum in medication assisted </w:t>
      </w:r>
      <w:r>
        <w:rPr>
          <w:i/>
          <w:iCs/>
        </w:rPr>
        <w:tab/>
      </w:r>
      <w:r>
        <w:rPr>
          <w:i/>
          <w:iCs/>
        </w:rPr>
        <w:tab/>
        <w:t xml:space="preserve">      treatment for Opioid use disorder for primary care and behavioral health </w:t>
      </w:r>
      <w:r>
        <w:rPr>
          <w:i/>
          <w:iCs/>
        </w:rPr>
        <w:tab/>
      </w:r>
      <w:r>
        <w:rPr>
          <w:i/>
          <w:iCs/>
        </w:rPr>
        <w:tab/>
        <w:t xml:space="preserve">      practice teams: IT MATTTRs Colorado. </w:t>
      </w:r>
      <w:r>
        <w:t>Abstract accepted as Program/</w:t>
      </w:r>
      <w:r>
        <w:tab/>
      </w:r>
      <w:r>
        <w:tab/>
      </w:r>
      <w:r>
        <w:tab/>
        <w:t xml:space="preserve">      Research “Showcase” Session at Public Health in the Rockies Annual </w:t>
      </w:r>
      <w:r>
        <w:tab/>
      </w:r>
      <w:r>
        <w:tab/>
      </w:r>
      <w:r>
        <w:tab/>
        <w:t xml:space="preserve">      Conference. Copper Mountain, CO.</w:t>
      </w:r>
    </w:p>
    <w:p w14:paraId="2821CF96" w14:textId="0D781B2B" w:rsidR="00F31CA4" w:rsidRDefault="00F31CA4">
      <w:pPr>
        <w:pStyle w:val="Body"/>
      </w:pPr>
      <w:r>
        <w:t xml:space="preserve">    1</w:t>
      </w:r>
      <w:r w:rsidR="00F542E9">
        <w:t>7</w:t>
      </w:r>
      <w:r>
        <w:t>.</w:t>
      </w:r>
      <w:r>
        <w:tab/>
        <w:t xml:space="preserve">      </w:t>
      </w:r>
      <w:r w:rsidR="008E3B9E">
        <w:rPr>
          <w:b/>
          <w:bCs/>
          <w:lang w:val="da-DK"/>
        </w:rPr>
        <w:t>Thomas, J.F</w:t>
      </w:r>
      <w:r w:rsidR="008E3B9E">
        <w:t xml:space="preserve">. </w:t>
      </w:r>
      <w:r>
        <w:t xml:space="preserve">and </w:t>
      </w:r>
      <w:proofErr w:type="spellStart"/>
      <w:r>
        <w:t>Frunzi</w:t>
      </w:r>
      <w:proofErr w:type="spellEnd"/>
      <w:r>
        <w:t xml:space="preserve">, G. (2019). Northeast Colorado Telehealth Summit. </w:t>
      </w:r>
      <w:r>
        <w:tab/>
      </w:r>
      <w:r>
        <w:tab/>
        <w:t xml:space="preserve">      Invited panelist. Sterling, CO.</w:t>
      </w:r>
    </w:p>
    <w:p w14:paraId="34257F8A" w14:textId="720C9FD1" w:rsidR="008E3B9E" w:rsidRDefault="008E3B9E" w:rsidP="00277BDB">
      <w:pPr>
        <w:pStyle w:val="Body"/>
        <w:ind w:left="1080" w:hanging="840"/>
      </w:pPr>
      <w:r>
        <w:lastRenderedPageBreak/>
        <w:t>1</w:t>
      </w:r>
      <w:r w:rsidR="00F542E9">
        <w:t>8</w:t>
      </w:r>
      <w:r>
        <w:t>.</w:t>
      </w:r>
      <w:r>
        <w:tab/>
      </w:r>
      <w:r>
        <w:rPr>
          <w:b/>
          <w:bCs/>
          <w:lang w:val="da-DK"/>
        </w:rPr>
        <w:t>Thomas, J.F</w:t>
      </w:r>
      <w:r>
        <w:t>.</w:t>
      </w:r>
      <w:r w:rsidR="00E53FE4">
        <w:t xml:space="preserve"> &amp; Thompson, M. (2020). Aurora Health Alliance and Mile </w:t>
      </w:r>
      <w:r w:rsidR="00E53FE4">
        <w:tab/>
        <w:t xml:space="preserve">                                                              High Alliance E-consult webinar series. Invited panelist.</w:t>
      </w:r>
    </w:p>
    <w:p w14:paraId="6857DEED" w14:textId="63999725" w:rsidR="00F542E9" w:rsidRDefault="00F542E9" w:rsidP="00F542E9">
      <w:pPr>
        <w:pStyle w:val="Body"/>
        <w:ind w:left="1080" w:hanging="840"/>
      </w:pPr>
      <w:r>
        <w:t>19.</w:t>
      </w:r>
      <w:r>
        <w:tab/>
        <w:t xml:space="preserve"> </w:t>
      </w:r>
      <w:r>
        <w:rPr>
          <w:lang w:val="nl-NL"/>
        </w:rPr>
        <w:t xml:space="preserve">Thompson, M. &amp; </w:t>
      </w:r>
      <w:r>
        <w:rPr>
          <w:b/>
          <w:bCs/>
          <w:lang w:val="da-DK"/>
        </w:rPr>
        <w:t>Thomas, J.F.</w:t>
      </w:r>
      <w:r>
        <w:t xml:space="preserve"> (2021). </w:t>
      </w:r>
      <w:r>
        <w:rPr>
          <w:i/>
          <w:iCs/>
        </w:rPr>
        <w:t>Electronic consultation (</w:t>
      </w:r>
      <w:proofErr w:type="spellStart"/>
      <w:r>
        <w:rPr>
          <w:i/>
          <w:iCs/>
        </w:rPr>
        <w:t>econsults</w:t>
      </w:r>
      <w:proofErr w:type="spellEnd"/>
      <w:r>
        <w:rPr>
          <w:i/>
          <w:iCs/>
        </w:rPr>
        <w:t xml:space="preserve">):    an important tool to improve access to specialty care.  </w:t>
      </w:r>
      <w:r>
        <w:rPr>
          <w:lang w:val="fr-FR"/>
        </w:rPr>
        <w:t xml:space="preserve">Abstract </w:t>
      </w:r>
    </w:p>
    <w:p w14:paraId="0E10206A" w14:textId="169C0348" w:rsidR="00F542E9" w:rsidRDefault="00F542E9" w:rsidP="00F542E9">
      <w:pPr>
        <w:pStyle w:val="Body"/>
        <w:rPr>
          <w:lang w:val="de-DE"/>
        </w:rPr>
      </w:pPr>
      <w:r>
        <w:tab/>
        <w:t xml:space="preserve">      accepted for poster presentation at Public Health in the Rockies Annual </w:t>
      </w:r>
      <w:r>
        <w:tab/>
      </w:r>
      <w:r>
        <w:tab/>
        <w:t xml:space="preserve">      </w:t>
      </w:r>
      <w:proofErr w:type="spellStart"/>
      <w:r>
        <w:rPr>
          <w:lang w:val="fr-FR"/>
        </w:rPr>
        <w:t>Conference</w:t>
      </w:r>
      <w:proofErr w:type="spellEnd"/>
      <w:r>
        <w:rPr>
          <w:lang w:val="fr-FR"/>
        </w:rPr>
        <w:t>, 2021</w:t>
      </w:r>
      <w:r>
        <w:rPr>
          <w:lang w:val="de-DE"/>
        </w:rPr>
        <w:t xml:space="preserve">. </w:t>
      </w:r>
      <w:proofErr w:type="spellStart"/>
      <w:r>
        <w:rPr>
          <w:lang w:val="de-DE"/>
        </w:rPr>
        <w:t>Keystone</w:t>
      </w:r>
      <w:proofErr w:type="spellEnd"/>
      <w:r>
        <w:rPr>
          <w:lang w:val="de-DE"/>
        </w:rPr>
        <w:t>, CO.</w:t>
      </w:r>
    </w:p>
    <w:p w14:paraId="2160AFB6" w14:textId="55127DA8" w:rsidR="00E75D25" w:rsidRPr="00E75D25" w:rsidRDefault="00E663A8" w:rsidP="00E75D25">
      <w:pPr>
        <w:pStyle w:val="Body"/>
        <w:ind w:left="1080" w:hanging="900"/>
        <w:rPr>
          <w:lang w:val="de-DE"/>
        </w:rPr>
      </w:pPr>
      <w:r>
        <w:rPr>
          <w:lang w:val="de-DE"/>
        </w:rPr>
        <w:t>20.</w:t>
      </w:r>
      <w:r>
        <w:rPr>
          <w:lang w:val="de-DE"/>
        </w:rPr>
        <w:tab/>
      </w:r>
      <w:r w:rsidRPr="00E663A8">
        <w:rPr>
          <w:b/>
          <w:bCs/>
          <w:lang w:val="de-DE"/>
        </w:rPr>
        <w:t>Thomas, J.F.</w:t>
      </w:r>
      <w:r>
        <w:rPr>
          <w:lang w:val="de-DE"/>
        </w:rPr>
        <w:t xml:space="preserve"> (2021). </w:t>
      </w:r>
      <w:proofErr w:type="spellStart"/>
      <w:r>
        <w:rPr>
          <w:lang w:val="de-DE"/>
        </w:rPr>
        <w:t>Improved</w:t>
      </w:r>
      <w:proofErr w:type="spellEnd"/>
      <w:r>
        <w:rPr>
          <w:lang w:val="de-DE"/>
        </w:rPr>
        <w:t xml:space="preserve"> </w:t>
      </w:r>
      <w:proofErr w:type="spellStart"/>
      <w:r>
        <w:rPr>
          <w:lang w:val="de-DE"/>
        </w:rPr>
        <w:t>health</w:t>
      </w:r>
      <w:proofErr w:type="spellEnd"/>
      <w:r>
        <w:rPr>
          <w:lang w:val="de-DE"/>
        </w:rPr>
        <w:t xml:space="preserve"> </w:t>
      </w:r>
      <w:proofErr w:type="spellStart"/>
      <w:r>
        <w:rPr>
          <w:lang w:val="de-DE"/>
        </w:rPr>
        <w:t>literacy</w:t>
      </w:r>
      <w:proofErr w:type="spellEnd"/>
      <w:r>
        <w:rPr>
          <w:lang w:val="de-DE"/>
        </w:rPr>
        <w:t xml:space="preserve"> </w:t>
      </w:r>
      <w:proofErr w:type="spellStart"/>
      <w:r>
        <w:rPr>
          <w:lang w:val="de-DE"/>
        </w:rPr>
        <w:t>through</w:t>
      </w:r>
      <w:proofErr w:type="spellEnd"/>
      <w:r>
        <w:rPr>
          <w:lang w:val="de-DE"/>
        </w:rPr>
        <w:t xml:space="preserve"> </w:t>
      </w:r>
      <w:proofErr w:type="spellStart"/>
      <w:r>
        <w:rPr>
          <w:lang w:val="de-DE"/>
        </w:rPr>
        <w:t>telehealth-enabled</w:t>
      </w:r>
      <w:proofErr w:type="spellEnd"/>
      <w:r>
        <w:rPr>
          <w:lang w:val="de-DE"/>
        </w:rPr>
        <w:t xml:space="preserve"> care </w:t>
      </w:r>
      <w:proofErr w:type="spellStart"/>
      <w:r>
        <w:rPr>
          <w:lang w:val="de-DE"/>
        </w:rPr>
        <w:t>options</w:t>
      </w:r>
      <w:proofErr w:type="spellEnd"/>
      <w:r>
        <w:rPr>
          <w:lang w:val="de-DE"/>
        </w:rPr>
        <w:t xml:space="preserve">. </w:t>
      </w:r>
      <w:proofErr w:type="spellStart"/>
      <w:r>
        <w:rPr>
          <w:lang w:val="de-DE"/>
        </w:rPr>
        <w:t>Invited</w:t>
      </w:r>
      <w:proofErr w:type="spellEnd"/>
      <w:r>
        <w:rPr>
          <w:lang w:val="de-DE"/>
        </w:rPr>
        <w:t xml:space="preserve"> </w:t>
      </w:r>
      <w:proofErr w:type="spellStart"/>
      <w:r>
        <w:rPr>
          <w:lang w:val="de-DE"/>
        </w:rPr>
        <w:t>keynote</w:t>
      </w:r>
      <w:proofErr w:type="spellEnd"/>
      <w:r>
        <w:rPr>
          <w:lang w:val="de-DE"/>
        </w:rPr>
        <w:t xml:space="preserve"> </w:t>
      </w:r>
      <w:proofErr w:type="spellStart"/>
      <w:r>
        <w:rPr>
          <w:lang w:val="de-DE"/>
        </w:rPr>
        <w:t>speaker</w:t>
      </w:r>
      <w:proofErr w:type="spellEnd"/>
      <w:r>
        <w:rPr>
          <w:lang w:val="de-DE"/>
        </w:rPr>
        <w:t xml:space="preserve">. Colorado </w:t>
      </w:r>
      <w:proofErr w:type="spellStart"/>
      <w:r>
        <w:rPr>
          <w:lang w:val="de-DE"/>
        </w:rPr>
        <w:t>Health</w:t>
      </w:r>
      <w:proofErr w:type="spellEnd"/>
      <w:r>
        <w:rPr>
          <w:lang w:val="de-DE"/>
        </w:rPr>
        <w:t xml:space="preserve"> </w:t>
      </w:r>
      <w:proofErr w:type="spellStart"/>
      <w:r>
        <w:rPr>
          <w:lang w:val="de-DE"/>
        </w:rPr>
        <w:t>Literacy</w:t>
      </w:r>
      <w:proofErr w:type="spellEnd"/>
      <w:r>
        <w:rPr>
          <w:lang w:val="de-DE"/>
        </w:rPr>
        <w:t xml:space="preserve"> </w:t>
      </w:r>
      <w:proofErr w:type="spellStart"/>
      <w:r>
        <w:rPr>
          <w:lang w:val="de-DE"/>
        </w:rPr>
        <w:t>Coalition</w:t>
      </w:r>
      <w:proofErr w:type="spellEnd"/>
      <w:r>
        <w:rPr>
          <w:lang w:val="de-DE"/>
        </w:rPr>
        <w:t xml:space="preserve"> Annual Conference. </w:t>
      </w:r>
    </w:p>
    <w:p w14:paraId="1D9AA701" w14:textId="77777777" w:rsidR="00A37DFF" w:rsidRDefault="00A37DFF">
      <w:pPr>
        <w:pStyle w:val="Body"/>
      </w:pPr>
    </w:p>
    <w:p w14:paraId="51058AFC" w14:textId="77777777" w:rsidR="00A37DFF" w:rsidRDefault="00AE60B6">
      <w:pPr>
        <w:pStyle w:val="Body"/>
        <w:rPr>
          <w:u w:val="single"/>
        </w:rPr>
      </w:pPr>
      <w:r>
        <w:rPr>
          <w:u w:val="single"/>
        </w:rPr>
        <w:t xml:space="preserve">National (invitations from other institutions): </w:t>
      </w:r>
    </w:p>
    <w:p w14:paraId="5CB1B32C" w14:textId="77777777" w:rsidR="00A37DFF" w:rsidRDefault="00A37DFF">
      <w:pPr>
        <w:pStyle w:val="Body"/>
        <w:rPr>
          <w:u w:val="single"/>
        </w:rPr>
      </w:pPr>
    </w:p>
    <w:p w14:paraId="02A890B5" w14:textId="52E39CBA" w:rsidR="00E75D25" w:rsidRDefault="00AE60B6" w:rsidP="00E75D25">
      <w:pPr>
        <w:pStyle w:val="Body"/>
        <w:ind w:left="1080" w:hanging="720"/>
      </w:pPr>
      <w:r>
        <w:t>1.</w:t>
      </w:r>
      <w:r w:rsidR="00E75D25">
        <w:tab/>
      </w:r>
      <w:r>
        <w:rPr>
          <w:b/>
          <w:bCs/>
          <w:lang w:val="da-DK"/>
        </w:rPr>
        <w:t>Thomas, J.F</w:t>
      </w:r>
      <w:r>
        <w:t xml:space="preserve">. </w:t>
      </w:r>
      <w:r>
        <w:rPr>
          <w:i/>
          <w:iCs/>
        </w:rPr>
        <w:t>Community Cloud-based System of Care Development</w:t>
      </w:r>
      <w:r>
        <w:t>. Grand Rounds, Department of Psychiatry, Yale University.</w:t>
      </w:r>
      <w:r w:rsidR="00E75D25">
        <w:t xml:space="preserve"> 2012.</w:t>
      </w:r>
    </w:p>
    <w:p w14:paraId="0C8B4975" w14:textId="0EBBE046" w:rsidR="00E75D25" w:rsidRDefault="00E75D25">
      <w:pPr>
        <w:pStyle w:val="Body"/>
        <w:rPr>
          <w:color w:val="000000" w:themeColor="text1"/>
        </w:rPr>
      </w:pPr>
      <w:r>
        <w:t xml:space="preserve">      2.</w:t>
      </w:r>
      <w:r>
        <w:tab/>
        <w:t xml:space="preserve">      </w:t>
      </w:r>
      <w:r w:rsidRPr="00E75D25">
        <w:rPr>
          <w:b/>
          <w:bCs/>
          <w:color w:val="000000" w:themeColor="text1"/>
        </w:rPr>
        <w:t xml:space="preserve">Thomas, J.F. </w:t>
      </w:r>
      <w:proofErr w:type="gramStart"/>
      <w:r>
        <w:rPr>
          <w:color w:val="000000" w:themeColor="text1"/>
        </w:rPr>
        <w:t>Healthcare</w:t>
      </w:r>
      <w:proofErr w:type="gramEnd"/>
      <w:r>
        <w:rPr>
          <w:color w:val="000000" w:themeColor="text1"/>
        </w:rPr>
        <w:t xml:space="preserve"> and innovation in delivery methods. </w:t>
      </w:r>
    </w:p>
    <w:p w14:paraId="0F705566" w14:textId="6751547A" w:rsidR="00E75D25" w:rsidRDefault="00E75D25">
      <w:pPr>
        <w:pStyle w:val="Body"/>
        <w:rPr>
          <w:color w:val="000000" w:themeColor="text1"/>
        </w:rPr>
      </w:pPr>
      <w:r>
        <w:rPr>
          <w:color w:val="000000" w:themeColor="text1"/>
        </w:rPr>
        <w:tab/>
        <w:t xml:space="preserve">      Meetings with key stakeholders across campus and invited lecture. Lecture </w:t>
      </w:r>
    </w:p>
    <w:p w14:paraId="75BE9C39" w14:textId="79BAA33C" w:rsidR="00E75D25" w:rsidRPr="00E75D25" w:rsidRDefault="00E75D25" w:rsidP="00E75D25">
      <w:pPr>
        <w:pStyle w:val="Body"/>
        <w:ind w:left="1080"/>
        <w:rPr>
          <w:color w:val="000000" w:themeColor="text1"/>
        </w:rPr>
      </w:pPr>
      <w:r>
        <w:rPr>
          <w:color w:val="000000" w:themeColor="text1"/>
        </w:rPr>
        <w:t>Focused on healthcare, innovation in healthcare and healthcare.</w:t>
      </w:r>
      <w:r>
        <w:rPr>
          <w:color w:val="000000" w:themeColor="text1"/>
        </w:rPr>
        <w:tab/>
        <w:t>Bloomberg School of Public Health, Johns Hopkins University. 2017.</w:t>
      </w:r>
    </w:p>
    <w:p w14:paraId="2B50646B" w14:textId="1597754E" w:rsidR="00E75D25" w:rsidRDefault="00E75D25" w:rsidP="00E75D25">
      <w:pPr>
        <w:pStyle w:val="Body"/>
        <w:ind w:left="1080" w:hanging="720"/>
      </w:pPr>
      <w:r>
        <w:t>3.</w:t>
      </w:r>
      <w:r>
        <w:tab/>
      </w:r>
      <w:r w:rsidR="00AE60B6">
        <w:t xml:space="preserve">Paul, </w:t>
      </w:r>
      <w:proofErr w:type="gramStart"/>
      <w:r w:rsidR="00AE60B6">
        <w:t>S.</w:t>
      </w:r>
      <w:proofErr w:type="gramEnd"/>
      <w:r w:rsidR="00AE60B6">
        <w:t xml:space="preserve"> and </w:t>
      </w:r>
      <w:r w:rsidR="00AE60B6">
        <w:rPr>
          <w:b/>
          <w:bCs/>
        </w:rPr>
        <w:t>Thomas, J.F.</w:t>
      </w:r>
      <w:r w:rsidR="00AE60B6">
        <w:t xml:space="preserve"> A view into the future: telemedicine in the pediatric setting. Invited lecture, Duke </w:t>
      </w:r>
      <w:proofErr w:type="gramStart"/>
      <w:r w:rsidR="00AE60B6">
        <w:t>University;</w:t>
      </w:r>
      <w:proofErr w:type="gramEnd"/>
      <w:r w:rsidR="00AE60B6">
        <w:t xml:space="preserve"> Johnson and Johnson Nurse Leadership Fellows Meeting. Raleigh, NC.</w:t>
      </w:r>
      <w:r>
        <w:t xml:space="preserve"> 2017.</w:t>
      </w:r>
    </w:p>
    <w:p w14:paraId="64438FFC" w14:textId="7DF8FDC3" w:rsidR="00E75D25" w:rsidRDefault="00AE60B6" w:rsidP="00E75D25">
      <w:pPr>
        <w:pStyle w:val="Body"/>
      </w:pPr>
      <w:r>
        <w:t xml:space="preserve">      </w:t>
      </w:r>
      <w:r w:rsidR="00E75D25">
        <w:t>4</w:t>
      </w:r>
      <w:r>
        <w:t>.</w:t>
      </w:r>
      <w:r>
        <w:tab/>
        <w:t xml:space="preserve">      </w:t>
      </w:r>
      <w:r>
        <w:rPr>
          <w:b/>
          <w:bCs/>
          <w:lang w:val="da-DK"/>
        </w:rPr>
        <w:t>Thomas, J.F.</w:t>
      </w:r>
      <w:r>
        <w:t xml:space="preserve"> (2017). </w:t>
      </w:r>
      <w:r>
        <w:rPr>
          <w:i/>
          <w:iCs/>
        </w:rPr>
        <w:t xml:space="preserve">Telehealth, </w:t>
      </w:r>
      <w:proofErr w:type="spellStart"/>
      <w:r>
        <w:rPr>
          <w:i/>
          <w:iCs/>
        </w:rPr>
        <w:t>eConsult</w:t>
      </w:r>
      <w:proofErr w:type="spellEnd"/>
      <w:r>
        <w:rPr>
          <w:i/>
          <w:iCs/>
        </w:rPr>
        <w:t xml:space="preserve"> and ECHO: Spectrum of care </w:t>
      </w:r>
      <w:r>
        <w:rPr>
          <w:i/>
          <w:iCs/>
        </w:rPr>
        <w:tab/>
      </w:r>
      <w:r>
        <w:rPr>
          <w:i/>
          <w:iCs/>
        </w:rPr>
        <w:tab/>
        <w:t xml:space="preserve">      approach to pediatric care. </w:t>
      </w:r>
      <w:r>
        <w:t>Invited Grand Roun</w:t>
      </w:r>
      <w:r w:rsidR="00DB00C3">
        <w:t xml:space="preserve">ds Speaker. Children’s </w:t>
      </w:r>
      <w:r w:rsidR="00DB00C3">
        <w:tab/>
      </w:r>
      <w:r w:rsidR="00DB00C3">
        <w:tab/>
        <w:t xml:space="preserve">      </w:t>
      </w:r>
      <w:r>
        <w:t>Healthcare of Atlanta.</w:t>
      </w:r>
    </w:p>
    <w:p w14:paraId="18E7CFD1" w14:textId="60F46294" w:rsidR="00A37DFF" w:rsidRDefault="00E75D25">
      <w:pPr>
        <w:pStyle w:val="Body"/>
      </w:pPr>
      <w:r>
        <w:t xml:space="preserve">      5.</w:t>
      </w:r>
      <w:r>
        <w:tab/>
        <w:t xml:space="preserve">      </w:t>
      </w:r>
      <w:r w:rsidR="00AE60B6">
        <w:rPr>
          <w:b/>
          <w:bCs/>
        </w:rPr>
        <w:t xml:space="preserve">Thomas, JF, </w:t>
      </w:r>
      <w:r w:rsidR="00AE60B6">
        <w:t xml:space="preserve">Paul, S. Invited presentation to other institution. Duke </w:t>
      </w:r>
      <w:r w:rsidR="00AE60B6">
        <w:tab/>
      </w:r>
      <w:r w:rsidR="00AE60B6">
        <w:tab/>
      </w:r>
      <w:r w:rsidR="00AE60B6">
        <w:tab/>
        <w:t xml:space="preserve">      University Institute for Health Innovation </w:t>
      </w:r>
      <w:proofErr w:type="spellStart"/>
      <w:proofErr w:type="gramStart"/>
      <w:r w:rsidR="00AE60B6">
        <w:t>Master’s</w:t>
      </w:r>
      <w:proofErr w:type="spellEnd"/>
      <w:r w:rsidR="00AE60B6">
        <w:t xml:space="preserve"> of Health Sciences</w:t>
      </w:r>
      <w:proofErr w:type="gramEnd"/>
      <w:r w:rsidR="00AE60B6">
        <w:t xml:space="preserve"> in </w:t>
      </w:r>
      <w:r w:rsidR="00AE60B6">
        <w:tab/>
      </w:r>
      <w:r w:rsidR="00AE60B6">
        <w:tab/>
        <w:t xml:space="preserve">      Clinical Leadership Population Health Seminar. 2017.</w:t>
      </w:r>
    </w:p>
    <w:p w14:paraId="101C32EF" w14:textId="77777777" w:rsidR="00A37DFF" w:rsidRDefault="00AE60B6">
      <w:pPr>
        <w:pStyle w:val="Body"/>
      </w:pPr>
      <w:r>
        <w:t xml:space="preserve">      </w:t>
      </w:r>
      <w:r w:rsidR="001552C6">
        <w:t>6</w:t>
      </w:r>
      <w:r>
        <w:t>.</w:t>
      </w:r>
      <w:r>
        <w:tab/>
        <w:t xml:space="preserve">      Thomas, J.F. Invited Grand Rounds. ECHO Models of Care. University of </w:t>
      </w:r>
      <w:r>
        <w:tab/>
      </w:r>
      <w:r>
        <w:tab/>
        <w:t xml:space="preserve">      Nevada Reno. 2017.</w:t>
      </w:r>
    </w:p>
    <w:p w14:paraId="24DAC288" w14:textId="77777777" w:rsidR="004A5900" w:rsidRDefault="004A5900" w:rsidP="004A5900">
      <w:pPr>
        <w:pStyle w:val="Body"/>
        <w:ind w:left="1080" w:hanging="720"/>
      </w:pPr>
      <w:r>
        <w:t>7.</w:t>
      </w:r>
      <w:r>
        <w:tab/>
      </w:r>
      <w:r w:rsidRPr="004A5900">
        <w:rPr>
          <w:b/>
          <w:bCs/>
        </w:rPr>
        <w:t>Thomas, J.F.</w:t>
      </w:r>
      <w:r>
        <w:t xml:space="preserve"> Invited grand rounds presentation to clinical leadership of University of California San Diego regarding development of virtual health strategy. 2019.</w:t>
      </w:r>
    </w:p>
    <w:p w14:paraId="58C39C0F" w14:textId="2B43457C" w:rsidR="00FD3C6D" w:rsidRDefault="004A5900" w:rsidP="00676F1B">
      <w:pPr>
        <w:pStyle w:val="Body"/>
        <w:ind w:left="1080" w:hanging="720"/>
      </w:pPr>
      <w:r>
        <w:t xml:space="preserve">8. </w:t>
      </w:r>
      <w:r>
        <w:tab/>
      </w:r>
      <w:r w:rsidRPr="004A5900">
        <w:rPr>
          <w:b/>
          <w:bCs/>
        </w:rPr>
        <w:t>Thomas, J.F.</w:t>
      </w:r>
      <w:r>
        <w:t xml:space="preserve"> Invited grand rounds presentation to clinical leadership of University of Washington Department of Psychiatry regarding development of virtual health strategy. 2020.</w:t>
      </w:r>
    </w:p>
    <w:p w14:paraId="4ECD6CA1" w14:textId="2DACB9FA" w:rsidR="00E75D25" w:rsidRDefault="00E75D25" w:rsidP="00676F1B">
      <w:pPr>
        <w:pStyle w:val="Body"/>
        <w:ind w:left="1080" w:hanging="720"/>
      </w:pPr>
      <w:r>
        <w:t>9.</w:t>
      </w:r>
      <w:r>
        <w:tab/>
      </w:r>
      <w:r>
        <w:rPr>
          <w:b/>
          <w:bCs/>
        </w:rPr>
        <w:t xml:space="preserve">Thomas, J.F. </w:t>
      </w:r>
      <w:r>
        <w:t>Invited virtual presentation to clinical leadership of University of Virginia School of Medicine regarding development of an integrated asynchronous approach to telehealth. 2021.</w:t>
      </w:r>
    </w:p>
    <w:p w14:paraId="566773C0" w14:textId="0D62464F" w:rsidR="009053F5" w:rsidRDefault="009053F5" w:rsidP="00676F1B">
      <w:pPr>
        <w:pStyle w:val="Body"/>
        <w:ind w:left="1080" w:hanging="720"/>
      </w:pPr>
      <w:r>
        <w:t>10.</w:t>
      </w:r>
      <w:r>
        <w:tab/>
      </w:r>
      <w:r w:rsidRPr="009053F5">
        <w:rPr>
          <w:b/>
          <w:bCs/>
        </w:rPr>
        <w:t>Thomas, J.F.</w:t>
      </w:r>
      <w:r>
        <w:t xml:space="preserve"> Invited virtual presentation to clinical leadership of Children’s Hospital Wisconsin regarding strategy in developing state-wide </w:t>
      </w:r>
      <w:proofErr w:type="spellStart"/>
      <w:r>
        <w:t>econsult</w:t>
      </w:r>
      <w:proofErr w:type="spellEnd"/>
      <w:r>
        <w:t xml:space="preserve"> effort and partnership with Wisconsin Medicaid.</w:t>
      </w:r>
    </w:p>
    <w:p w14:paraId="0E2FEE5D" w14:textId="5FD818F6" w:rsidR="009053F5" w:rsidRDefault="009053F5" w:rsidP="00676F1B">
      <w:pPr>
        <w:pStyle w:val="Body"/>
        <w:ind w:left="1080" w:hanging="720"/>
      </w:pPr>
    </w:p>
    <w:p w14:paraId="00427188" w14:textId="100A31EB" w:rsidR="009053F5" w:rsidRDefault="009053F5" w:rsidP="00676F1B">
      <w:pPr>
        <w:pStyle w:val="Body"/>
        <w:ind w:left="1080" w:hanging="720"/>
      </w:pPr>
    </w:p>
    <w:p w14:paraId="7229D119" w14:textId="4947944A" w:rsidR="009053F5" w:rsidRDefault="009053F5" w:rsidP="00676F1B">
      <w:pPr>
        <w:pStyle w:val="Body"/>
        <w:ind w:left="1080" w:hanging="720"/>
      </w:pPr>
    </w:p>
    <w:p w14:paraId="5A10AFA0" w14:textId="77777777" w:rsidR="009053F5" w:rsidRPr="00E75D25" w:rsidRDefault="009053F5" w:rsidP="00676F1B">
      <w:pPr>
        <w:pStyle w:val="Body"/>
        <w:ind w:left="1080" w:hanging="720"/>
      </w:pPr>
    </w:p>
    <w:p w14:paraId="6346D8EB" w14:textId="77777777" w:rsidR="00A37DFF" w:rsidRDefault="00A37DFF">
      <w:pPr>
        <w:pStyle w:val="Body"/>
        <w:rPr>
          <w:u w:val="single"/>
        </w:rPr>
      </w:pPr>
    </w:p>
    <w:p w14:paraId="2FFC97AC" w14:textId="77777777" w:rsidR="00A37DFF" w:rsidRDefault="00AE60B6">
      <w:pPr>
        <w:pStyle w:val="Body"/>
        <w:rPr>
          <w:u w:val="single"/>
        </w:rPr>
      </w:pPr>
      <w:r>
        <w:rPr>
          <w:u w:val="single"/>
        </w:rPr>
        <w:lastRenderedPageBreak/>
        <w:t>Invited presentations at national meetings:</w:t>
      </w:r>
    </w:p>
    <w:p w14:paraId="08537555" w14:textId="77777777" w:rsidR="00A37DFF" w:rsidRDefault="00A37DFF">
      <w:pPr>
        <w:pStyle w:val="Body"/>
        <w:rPr>
          <w:u w:val="single"/>
        </w:rPr>
      </w:pPr>
    </w:p>
    <w:p w14:paraId="04C8FB2D" w14:textId="77777777" w:rsidR="00A37DFF" w:rsidRDefault="00AE60B6">
      <w:pPr>
        <w:pStyle w:val="ListParagraph"/>
        <w:numPr>
          <w:ilvl w:val="0"/>
          <w:numId w:val="6"/>
        </w:numPr>
      </w:pPr>
      <w:r>
        <w:rPr>
          <w:b/>
          <w:bCs/>
        </w:rPr>
        <w:t>Thomas, J.F.</w:t>
      </w:r>
      <w:r>
        <w:t xml:space="preserve"> (2004). Predictors of change in depression among older Mexican-Americans. Invited paper presentation at Gerontological Society of America Annual Scientific Conference: Washington, DC.</w:t>
      </w:r>
    </w:p>
    <w:p w14:paraId="2D5890CA" w14:textId="77777777" w:rsidR="00A37DFF" w:rsidRDefault="00AE60B6">
      <w:pPr>
        <w:pStyle w:val="ListParagraph"/>
        <w:numPr>
          <w:ilvl w:val="0"/>
          <w:numId w:val="5"/>
        </w:numPr>
      </w:pPr>
      <w:r>
        <w:t xml:space="preserve">Higgins, N.B. and </w:t>
      </w:r>
      <w:r>
        <w:rPr>
          <w:b/>
          <w:bCs/>
        </w:rPr>
        <w:t>Thomas, J.F.</w:t>
      </w:r>
      <w:r>
        <w:t xml:space="preserve"> (2008) Reaching out to minority and underserved children with mental health needs through telemedicine. Invited presentation at Annual Conference of the American Association of Black Psychiatrists. Houston, Texas.</w:t>
      </w:r>
    </w:p>
    <w:p w14:paraId="39B76C00" w14:textId="77777777" w:rsidR="00A37DFF" w:rsidRDefault="00AE60B6">
      <w:pPr>
        <w:pStyle w:val="ListParagraph"/>
        <w:numPr>
          <w:ilvl w:val="0"/>
          <w:numId w:val="5"/>
        </w:numPr>
      </w:pPr>
      <w:r>
        <w:rPr>
          <w:b/>
          <w:bCs/>
        </w:rPr>
        <w:t>Thomas, J.F.</w:t>
      </w:r>
      <w:r>
        <w:t xml:space="preserve"> “On-line psychotherapy.” </w:t>
      </w:r>
      <w:r>
        <w:rPr>
          <w:u w:val="single"/>
        </w:rPr>
        <w:t>Philadelphia National Public Radio Voices in the Family broadcast</w:t>
      </w:r>
      <w:r>
        <w:t xml:space="preserve">, 5 May 2009. </w:t>
      </w:r>
      <w:hyperlink r:id="rId8" w:history="1">
        <w:r>
          <w:rPr>
            <w:rStyle w:val="Hyperlink0"/>
          </w:rPr>
          <w:t>http://www.whyy.org/91FM/voices.html</w:t>
        </w:r>
      </w:hyperlink>
    </w:p>
    <w:p w14:paraId="4CB714F0" w14:textId="77777777" w:rsidR="00A37DFF" w:rsidRDefault="00AE60B6">
      <w:pPr>
        <w:pStyle w:val="ListParagraph"/>
        <w:numPr>
          <w:ilvl w:val="0"/>
          <w:numId w:val="5"/>
        </w:numPr>
      </w:pPr>
      <w:r>
        <w:rPr>
          <w:b/>
          <w:bCs/>
        </w:rPr>
        <w:t>Thomas, J.F.</w:t>
      </w:r>
      <w:r>
        <w:t xml:space="preserve"> and </w:t>
      </w:r>
      <w:proofErr w:type="spellStart"/>
      <w:r>
        <w:t>Raimer</w:t>
      </w:r>
      <w:proofErr w:type="spellEnd"/>
      <w:r>
        <w:t xml:space="preserve">, B. (2010). </w:t>
      </w:r>
      <w:r>
        <w:rPr>
          <w:i/>
          <w:iCs/>
        </w:rPr>
        <w:t>Telemedicine for school-based mental health</w:t>
      </w:r>
      <w:r>
        <w:t>. Paper presented at the American Academy of Pediatrics National Conference and Exhibition. San Francisco, California.</w:t>
      </w:r>
    </w:p>
    <w:p w14:paraId="26AB2C55" w14:textId="77777777" w:rsidR="00A37DFF" w:rsidRDefault="00AE60B6">
      <w:pPr>
        <w:pStyle w:val="ListParagraph"/>
        <w:numPr>
          <w:ilvl w:val="0"/>
          <w:numId w:val="5"/>
        </w:numPr>
      </w:pPr>
      <w:r>
        <w:rPr>
          <w:b/>
          <w:bCs/>
        </w:rPr>
        <w:t>Thomas, J.F</w:t>
      </w:r>
      <w:r>
        <w:t xml:space="preserve">. “School-based Mental Health.” </w:t>
      </w:r>
      <w:r>
        <w:rPr>
          <w:u w:val="single"/>
        </w:rPr>
        <w:t>Nickelodeon Teen Kids News national</w:t>
      </w:r>
      <w:r>
        <w:t xml:space="preserve"> </w:t>
      </w:r>
      <w:r>
        <w:rPr>
          <w:u w:val="single"/>
        </w:rPr>
        <w:t>television broadcast</w:t>
      </w:r>
      <w:r>
        <w:t xml:space="preserve">, 02/07/2010. </w:t>
      </w:r>
      <w:hyperlink r:id="rId9" w:history="1">
        <w:r>
          <w:rPr>
            <w:rStyle w:val="Hyperlink0"/>
          </w:rPr>
          <w:t>http://teenkidsnews.com/full/fullepisode.html</w:t>
        </w:r>
      </w:hyperlink>
      <w:r>
        <w:t>.</w:t>
      </w:r>
    </w:p>
    <w:p w14:paraId="0FD076FF" w14:textId="77777777" w:rsidR="00A37DFF" w:rsidRDefault="00AE60B6">
      <w:pPr>
        <w:pStyle w:val="ListParagraph"/>
        <w:numPr>
          <w:ilvl w:val="0"/>
          <w:numId w:val="5"/>
        </w:numPr>
      </w:pPr>
      <w:r>
        <w:rPr>
          <w:b/>
          <w:bCs/>
        </w:rPr>
        <w:t>Thomas, J.F.</w:t>
      </w:r>
      <w:r>
        <w:t xml:space="preserve"> (2014). </w:t>
      </w:r>
      <w:r>
        <w:rPr>
          <w:i/>
          <w:iCs/>
        </w:rPr>
        <w:t xml:space="preserve">The convergence of telehealth, telemedicine and mHealth: improving quality and access while reducing cost. </w:t>
      </w:r>
      <w:r>
        <w:t>Invited panelist. Institute for National Health Technology Transformation Summit. Denver, Colorado.</w:t>
      </w:r>
    </w:p>
    <w:p w14:paraId="4B71DE5E" w14:textId="77777777" w:rsidR="00A37DFF" w:rsidRDefault="00AE60B6">
      <w:pPr>
        <w:pStyle w:val="ListParagraph"/>
        <w:numPr>
          <w:ilvl w:val="0"/>
          <w:numId w:val="5"/>
        </w:numPr>
      </w:pPr>
      <w:r>
        <w:rPr>
          <w:b/>
          <w:bCs/>
        </w:rPr>
        <w:t xml:space="preserve">Thomas, J.F. </w:t>
      </w:r>
      <w:r>
        <w:t xml:space="preserve">&amp; Prager, J. (2016). </w:t>
      </w:r>
      <w:r>
        <w:rPr>
          <w:i/>
          <w:iCs/>
        </w:rPr>
        <w:t xml:space="preserve"> Use of telemedicine in delivery of pediatric subspecialty care. </w:t>
      </w:r>
      <w:r>
        <w:t>Invited panel presentation at 4</w:t>
      </w:r>
      <w:r>
        <w:rPr>
          <w:vertAlign w:val="superscript"/>
        </w:rPr>
        <w:t>th</w:t>
      </w:r>
      <w:r>
        <w:t xml:space="preserve"> Annual Contemporary Management of Aerodigestive Disease in Children Conference, 2016. Vanderbilt University, Nashville, TN. </w:t>
      </w:r>
    </w:p>
    <w:p w14:paraId="6A6C8BCC" w14:textId="77777777" w:rsidR="00A37DFF" w:rsidRDefault="00AE60B6">
      <w:pPr>
        <w:pStyle w:val="ListParagraph"/>
        <w:numPr>
          <w:ilvl w:val="0"/>
          <w:numId w:val="5"/>
        </w:numPr>
      </w:pPr>
      <w:r>
        <w:rPr>
          <w:b/>
          <w:bCs/>
        </w:rPr>
        <w:t>Thomas, J.F.</w:t>
      </w:r>
      <w:r>
        <w:t xml:space="preserve"> (2016). Developing </w:t>
      </w:r>
      <w:r>
        <w:rPr>
          <w:i/>
          <w:iCs/>
        </w:rPr>
        <w:t>a telehealth system of care for children’s hospital network.</w:t>
      </w:r>
      <w:r>
        <w:t xml:space="preserve"> Invited plenary speaker presentation to </w:t>
      </w:r>
      <w:proofErr w:type="spellStart"/>
      <w:r>
        <w:t>Vidyo</w:t>
      </w:r>
      <w:proofErr w:type="spellEnd"/>
      <w:r>
        <w:t xml:space="preserve"> Annual Meeting of National Healthcare Advisory Board. Minneapolis, MN.</w:t>
      </w:r>
      <w:r>
        <w:tab/>
      </w:r>
    </w:p>
    <w:p w14:paraId="613BEE2B" w14:textId="77777777" w:rsidR="00A37DFF" w:rsidRDefault="00AE60B6">
      <w:pPr>
        <w:pStyle w:val="ListParagraph"/>
        <w:numPr>
          <w:ilvl w:val="0"/>
          <w:numId w:val="5"/>
        </w:numPr>
      </w:pPr>
      <w:r>
        <w:rPr>
          <w:b/>
          <w:bCs/>
        </w:rPr>
        <w:t>Thomas, J.F. (2016).</w:t>
      </w:r>
      <w:r>
        <w:t xml:space="preserve"> Improving subspecialty care access and integration through ECHO, telehealth and </w:t>
      </w:r>
      <w:proofErr w:type="spellStart"/>
      <w:r>
        <w:t>eConsult</w:t>
      </w:r>
      <w:proofErr w:type="spellEnd"/>
      <w:r>
        <w:t>: Rational healthcare for the 21</w:t>
      </w:r>
      <w:r>
        <w:rPr>
          <w:vertAlign w:val="superscript"/>
        </w:rPr>
        <w:t>st</w:t>
      </w:r>
      <w:r>
        <w:t xml:space="preserve"> Century. Invited presentation to Project ECHO Medicaid Learning Collaborative. Webinar.</w:t>
      </w:r>
    </w:p>
    <w:p w14:paraId="532CD863" w14:textId="77777777" w:rsidR="00A37DFF" w:rsidRDefault="00AE60B6">
      <w:pPr>
        <w:pStyle w:val="ListParagraph"/>
        <w:numPr>
          <w:ilvl w:val="0"/>
          <w:numId w:val="5"/>
        </w:numPr>
      </w:pPr>
      <w:r>
        <w:t>Buchanan, C., Kelly, S.,</w:t>
      </w:r>
      <w:r>
        <w:rPr>
          <w:b/>
          <w:bCs/>
        </w:rPr>
        <w:t xml:space="preserve"> Thomas, J.F. </w:t>
      </w:r>
      <w:r>
        <w:t xml:space="preserve">(2016). </w:t>
      </w:r>
      <w:r>
        <w:rPr>
          <w:i/>
          <w:iCs/>
        </w:rPr>
        <w:t xml:space="preserve">Piloting a telehealth group with adolescents: lessons learned from a pediatric transplant group. </w:t>
      </w:r>
      <w:r>
        <w:t>Session presentation at 2016 21</w:t>
      </w:r>
      <w:r>
        <w:rPr>
          <w:vertAlign w:val="superscript"/>
        </w:rPr>
        <w:t xml:space="preserve">st </w:t>
      </w:r>
      <w:r>
        <w:t>Annual International Meeting and Exposition of the American Telemedicine Association.</w:t>
      </w:r>
    </w:p>
    <w:p w14:paraId="7A7635F6" w14:textId="77777777" w:rsidR="00A37DFF" w:rsidRDefault="00AE60B6">
      <w:pPr>
        <w:pStyle w:val="ListParagraph"/>
        <w:numPr>
          <w:ilvl w:val="0"/>
          <w:numId w:val="5"/>
        </w:numPr>
      </w:pPr>
      <w:r>
        <w:t>Green, C., Toler, J., Thomas, K.,</w:t>
      </w:r>
      <w:r>
        <w:rPr>
          <w:b/>
          <w:bCs/>
        </w:rPr>
        <w:t xml:space="preserve"> Thomas, J.F.</w:t>
      </w:r>
      <w:proofErr w:type="gramStart"/>
      <w:r>
        <w:rPr>
          <w:b/>
          <w:bCs/>
        </w:rPr>
        <w:t xml:space="preserve">,  </w:t>
      </w:r>
      <w:r>
        <w:t>(</w:t>
      </w:r>
      <w:proofErr w:type="gramEnd"/>
      <w:r>
        <w:t xml:space="preserve">2016). </w:t>
      </w:r>
      <w:r>
        <w:rPr>
          <w:i/>
          <w:iCs/>
        </w:rPr>
        <w:t xml:space="preserve">Colorado Youth Epilepsy ECHO. </w:t>
      </w:r>
      <w:r>
        <w:t>Panel</w:t>
      </w:r>
      <w:r>
        <w:rPr>
          <w:i/>
          <w:iCs/>
        </w:rPr>
        <w:t xml:space="preserve"> </w:t>
      </w:r>
      <w:r>
        <w:t>presentation at 2016 21</w:t>
      </w:r>
      <w:r>
        <w:rPr>
          <w:vertAlign w:val="superscript"/>
        </w:rPr>
        <w:t xml:space="preserve">st </w:t>
      </w:r>
      <w:r>
        <w:t>Annual International Meeting and Exposition of the American Telemedicine Association.</w:t>
      </w:r>
    </w:p>
    <w:p w14:paraId="24012311" w14:textId="77777777" w:rsidR="00A37DFF" w:rsidRDefault="00AE60B6">
      <w:pPr>
        <w:pStyle w:val="ListParagraph"/>
        <w:numPr>
          <w:ilvl w:val="0"/>
          <w:numId w:val="5"/>
        </w:numPr>
      </w:pPr>
      <w:proofErr w:type="spellStart"/>
      <w:r>
        <w:t>Novins</w:t>
      </w:r>
      <w:proofErr w:type="spellEnd"/>
      <w:r>
        <w:t xml:space="preserve">, D., Olson, C., Libby, A., &amp; </w:t>
      </w:r>
      <w:r>
        <w:rPr>
          <w:b/>
          <w:bCs/>
        </w:rPr>
        <w:t xml:space="preserve">Thomas, J.F. </w:t>
      </w:r>
      <w:r>
        <w:t>Telemedicine enabled emergency psychiatry in a pediatric setting. Paper presentation at 2017 64th Annual Meeting of American Academy of Child and Adolescent Psychiatry. Chicago, Il.</w:t>
      </w:r>
    </w:p>
    <w:p w14:paraId="5AAB1106" w14:textId="77777777" w:rsidR="00A37DFF" w:rsidRDefault="00AE60B6">
      <w:pPr>
        <w:pStyle w:val="ListParagraph"/>
        <w:numPr>
          <w:ilvl w:val="0"/>
          <w:numId w:val="5"/>
        </w:numPr>
      </w:pPr>
      <w:r>
        <w:rPr>
          <w:b/>
          <w:bCs/>
        </w:rPr>
        <w:t>Thomas, J.F.</w:t>
      </w:r>
      <w:r>
        <w:t xml:space="preserve"> Telehealth and </w:t>
      </w:r>
      <w:proofErr w:type="spellStart"/>
      <w:r>
        <w:t>eConsult</w:t>
      </w:r>
      <w:proofErr w:type="spellEnd"/>
      <w:r>
        <w:t>. Invited presentation other institution. Duke Institute for Health Innovation. 2017.</w:t>
      </w:r>
    </w:p>
    <w:p w14:paraId="6FB908D1" w14:textId="77777777" w:rsidR="00A37DFF" w:rsidRDefault="00AE60B6">
      <w:pPr>
        <w:pStyle w:val="ListParagraph"/>
        <w:numPr>
          <w:ilvl w:val="0"/>
          <w:numId w:val="5"/>
        </w:numPr>
      </w:pPr>
      <w:r>
        <w:rPr>
          <w:b/>
          <w:bCs/>
        </w:rPr>
        <w:lastRenderedPageBreak/>
        <w:t>Thomas, J.F.</w:t>
      </w:r>
      <w:r>
        <w:t xml:space="preserve"> (2017). </w:t>
      </w:r>
      <w:r>
        <w:rPr>
          <w:i/>
          <w:iCs/>
        </w:rPr>
        <w:t>Telehealth: Best practice for rural subspecialty care delivery.</w:t>
      </w:r>
      <w:r>
        <w:t xml:space="preserve"> Invited Conference Speaking Faculty at Telehealth and Remote Patient Monitoring Summit. Atlanta, GA.</w:t>
      </w:r>
    </w:p>
    <w:p w14:paraId="28941A83" w14:textId="77777777" w:rsidR="00A37DFF" w:rsidRDefault="00AE60B6">
      <w:pPr>
        <w:pStyle w:val="ListParagraph"/>
        <w:numPr>
          <w:ilvl w:val="0"/>
          <w:numId w:val="5"/>
        </w:numPr>
      </w:pPr>
      <w:r>
        <w:rPr>
          <w:b/>
          <w:bCs/>
        </w:rPr>
        <w:t xml:space="preserve">Thomas, J.F. </w:t>
      </w:r>
      <w:r>
        <w:t xml:space="preserve">(2017). ECHO and value-based care. Invited panelist for annual </w:t>
      </w:r>
      <w:proofErr w:type="spellStart"/>
      <w:r>
        <w:t>MetaECHO</w:t>
      </w:r>
      <w:proofErr w:type="spellEnd"/>
      <w:r>
        <w:t xml:space="preserve"> Conference.</w:t>
      </w:r>
    </w:p>
    <w:p w14:paraId="54C9CC4F" w14:textId="77777777" w:rsidR="00A37DFF" w:rsidRDefault="00AE60B6">
      <w:pPr>
        <w:pStyle w:val="ListParagraph"/>
        <w:numPr>
          <w:ilvl w:val="0"/>
          <w:numId w:val="5"/>
        </w:numPr>
      </w:pPr>
      <w:r>
        <w:rPr>
          <w:b/>
          <w:bCs/>
        </w:rPr>
        <w:t xml:space="preserve">Thomas, J.F. </w:t>
      </w:r>
      <w:r>
        <w:t>and Cuyler, R. (2017). Building workflows to integrate telepsychiatry into primary care. Invited roundtable discussion panel. Integrating Behavioral Health and Primary Care Models Summit, 2017. Orlando, FL.</w:t>
      </w:r>
    </w:p>
    <w:p w14:paraId="5CAFDFCB" w14:textId="77777777" w:rsidR="00A37DFF" w:rsidRDefault="00AE60B6">
      <w:pPr>
        <w:pStyle w:val="ListParagraph"/>
        <w:numPr>
          <w:ilvl w:val="0"/>
          <w:numId w:val="5"/>
        </w:numPr>
      </w:pPr>
      <w:r>
        <w:rPr>
          <w:b/>
          <w:bCs/>
        </w:rPr>
        <w:t xml:space="preserve">Thomas, J.F. </w:t>
      </w:r>
      <w:proofErr w:type="spellStart"/>
      <w:r>
        <w:t>Vidyo</w:t>
      </w:r>
      <w:proofErr w:type="spellEnd"/>
      <w:r>
        <w:t xml:space="preserve"> Healthcare Summit. Invited panelist. 2017. Nashville, TN.</w:t>
      </w:r>
    </w:p>
    <w:p w14:paraId="62295A91" w14:textId="77777777" w:rsidR="00A37DFF" w:rsidRDefault="00AE60B6">
      <w:pPr>
        <w:pStyle w:val="ListParagraph"/>
        <w:numPr>
          <w:ilvl w:val="0"/>
          <w:numId w:val="5"/>
        </w:numPr>
      </w:pPr>
      <w:r>
        <w:t xml:space="preserve">Raymond, J., Reid, M., Berget, C., Shea, J., Cain, C., </w:t>
      </w:r>
      <w:r>
        <w:rPr>
          <w:b/>
          <w:bCs/>
        </w:rPr>
        <w:t xml:space="preserve">Thomas, J. </w:t>
      </w:r>
      <w:r>
        <w:t xml:space="preserve">(2017). </w:t>
      </w:r>
      <w:r>
        <w:rPr>
          <w:i/>
          <w:iCs/>
        </w:rPr>
        <w:t>Home Telehealth significantly improves adherence to medical appointments in young adults with type 1 diabetes.</w:t>
      </w:r>
      <w:r>
        <w:t xml:space="preserve"> Oral presentation at 2017 43rd Annual Conference of the International Society for Pediatric and Adolescent Diabetes.</w:t>
      </w:r>
    </w:p>
    <w:p w14:paraId="67845520" w14:textId="77777777" w:rsidR="00A37DFF" w:rsidRDefault="00AE60B6">
      <w:pPr>
        <w:pStyle w:val="ListParagraph"/>
        <w:numPr>
          <w:ilvl w:val="0"/>
          <w:numId w:val="5"/>
        </w:numPr>
      </w:pPr>
      <w:r>
        <w:rPr>
          <w:b/>
          <w:bCs/>
        </w:rPr>
        <w:t xml:space="preserve">Thomas, J.F., </w:t>
      </w:r>
      <w:r>
        <w:t xml:space="preserve">Brent, A., </w:t>
      </w:r>
      <w:proofErr w:type="spellStart"/>
      <w:r>
        <w:t>Novins</w:t>
      </w:r>
      <w:proofErr w:type="spellEnd"/>
      <w:r>
        <w:t xml:space="preserve">, D. (2018). </w:t>
      </w:r>
      <w:r>
        <w:rPr>
          <w:i/>
          <w:iCs/>
        </w:rPr>
        <w:t xml:space="preserve">Telepsychiatry for pediatric mental health emergencies as standard of care. </w:t>
      </w:r>
      <w:r>
        <w:t>Panel presentation at 2018 23</w:t>
      </w:r>
      <w:r>
        <w:rPr>
          <w:vertAlign w:val="superscript"/>
        </w:rPr>
        <w:t>rd</w:t>
      </w:r>
      <w:r>
        <w:t>Annual International Meeting and Exposition of the American Telemedicine Association; Chicago, IL.</w:t>
      </w:r>
    </w:p>
    <w:p w14:paraId="5AC28E68" w14:textId="77777777" w:rsidR="00A37DFF" w:rsidRDefault="00AE60B6">
      <w:pPr>
        <w:pStyle w:val="ListParagraph"/>
        <w:numPr>
          <w:ilvl w:val="0"/>
          <w:numId w:val="5"/>
        </w:numPr>
      </w:pPr>
      <w:r>
        <w:rPr>
          <w:b/>
          <w:bCs/>
        </w:rPr>
        <w:t xml:space="preserve">Thomas, J.F. </w:t>
      </w:r>
      <w:r>
        <w:t>How new payment models are affecting telehealth. Academy Health National Health Policy Conference. Invited panelist. 2018. Washington, DC.</w:t>
      </w:r>
    </w:p>
    <w:p w14:paraId="74DE0731" w14:textId="77777777" w:rsidR="00A37DFF" w:rsidRDefault="00AE60B6">
      <w:pPr>
        <w:pStyle w:val="ListParagraph"/>
        <w:numPr>
          <w:ilvl w:val="0"/>
          <w:numId w:val="5"/>
        </w:numPr>
      </w:pPr>
      <w:proofErr w:type="spellStart"/>
      <w:r>
        <w:t>Wadwa</w:t>
      </w:r>
      <w:proofErr w:type="spellEnd"/>
      <w:r>
        <w:t>, R.P., Stacy, J., Reznick-</w:t>
      </w:r>
      <w:proofErr w:type="spellStart"/>
      <w:r>
        <w:t>Lipina</w:t>
      </w:r>
      <w:proofErr w:type="spellEnd"/>
      <w:r>
        <w:t xml:space="preserve">, T., Slover, R.H., </w:t>
      </w:r>
      <w:r>
        <w:rPr>
          <w:b/>
          <w:bCs/>
        </w:rPr>
        <w:t xml:space="preserve">Thomas, J.F. </w:t>
      </w:r>
      <w:r>
        <w:t>(2018). Five-year experience with telemedicine clinics for youth with Type I diabetes (T1D). Invited oral presentation at American Diabetes Association’s 78</w:t>
      </w:r>
      <w:r>
        <w:rPr>
          <w:vertAlign w:val="superscript"/>
        </w:rPr>
        <w:t>th</w:t>
      </w:r>
      <w:r>
        <w:t xml:space="preserve"> Scientific Sessions, June 22-25, 2018, Orlando, FL.</w:t>
      </w:r>
    </w:p>
    <w:p w14:paraId="04C6D3B9" w14:textId="77777777" w:rsidR="00A37DFF" w:rsidRDefault="00AE60B6">
      <w:pPr>
        <w:pStyle w:val="ListParagraph"/>
        <w:numPr>
          <w:ilvl w:val="0"/>
          <w:numId w:val="5"/>
        </w:numPr>
      </w:pPr>
      <w:r>
        <w:t xml:space="preserve">Reid, M., </w:t>
      </w:r>
      <w:r>
        <w:rPr>
          <w:b/>
          <w:bCs/>
        </w:rPr>
        <w:t>Thomas, J.F.</w:t>
      </w:r>
      <w:r>
        <w:t>, Raymond, J. (2018). Shared telemedicine appointments for young adults with T1D: Improved attendance and diabetes symptom regulation. (2018). Invited oral presentation at American Diabetes Association’s 78th Scientific Sessions, June 22-25, 2018. Orlando, FL.</w:t>
      </w:r>
    </w:p>
    <w:p w14:paraId="5AB5097E" w14:textId="77777777" w:rsidR="00A37DFF" w:rsidRDefault="00AE60B6">
      <w:pPr>
        <w:pStyle w:val="ListParagraph"/>
        <w:numPr>
          <w:ilvl w:val="0"/>
          <w:numId w:val="5"/>
        </w:numPr>
      </w:pPr>
      <w:r>
        <w:rPr>
          <w:b/>
          <w:bCs/>
        </w:rPr>
        <w:t>Thomas, J.F.</w:t>
      </w:r>
      <w:r>
        <w:t xml:space="preserve"> (2018). Invited </w:t>
      </w:r>
      <w:r w:rsidR="00E56837">
        <w:t xml:space="preserve">plenary </w:t>
      </w:r>
      <w:r>
        <w:t>speaker for Business Intelligence Network’s National Telehealth Summit. Las Vegas, NV.</w:t>
      </w:r>
    </w:p>
    <w:p w14:paraId="6E3A03D5" w14:textId="77777777" w:rsidR="00A37DFF" w:rsidRDefault="00AE60B6">
      <w:pPr>
        <w:pStyle w:val="ListParagraph"/>
        <w:numPr>
          <w:ilvl w:val="0"/>
          <w:numId w:val="5"/>
        </w:numPr>
      </w:pPr>
      <w:r>
        <w:rPr>
          <w:b/>
          <w:bCs/>
        </w:rPr>
        <w:t>Thomas, J.F.</w:t>
      </w:r>
      <w:r>
        <w:t xml:space="preserve"> (2018). Invited </w:t>
      </w:r>
      <w:r w:rsidR="00E56837">
        <w:t xml:space="preserve">plenary </w:t>
      </w:r>
      <w:r>
        <w:t>speaker for National Discharge Planning and Capacity Management Summit. Las Vegas, NV.</w:t>
      </w:r>
    </w:p>
    <w:p w14:paraId="42B1F325" w14:textId="77777777" w:rsidR="00A37DFF" w:rsidRDefault="00AE60B6">
      <w:pPr>
        <w:pStyle w:val="ListParagraph"/>
        <w:numPr>
          <w:ilvl w:val="0"/>
          <w:numId w:val="5"/>
        </w:numPr>
      </w:pPr>
      <w:r>
        <w:rPr>
          <w:b/>
          <w:bCs/>
        </w:rPr>
        <w:t xml:space="preserve">Thomas, J.F. </w:t>
      </w:r>
      <w:r>
        <w:t>(2018). Invited faculty for National Care Coordination Summit. Orlando, FL.</w:t>
      </w:r>
    </w:p>
    <w:p w14:paraId="3FC9BA84" w14:textId="77777777" w:rsidR="00A37DFF" w:rsidRDefault="00AE60B6">
      <w:pPr>
        <w:pStyle w:val="ListParagraph"/>
        <w:numPr>
          <w:ilvl w:val="0"/>
          <w:numId w:val="5"/>
        </w:numPr>
      </w:pPr>
      <w:r>
        <w:rPr>
          <w:b/>
          <w:bCs/>
        </w:rPr>
        <w:t>Thomas, J.F.</w:t>
      </w:r>
      <w:r>
        <w:t xml:space="preserve"> (2018). Changing the paradigm in the management of chronic pain and substance abuse disorders in Texas. Invited Summit panelist.</w:t>
      </w:r>
    </w:p>
    <w:p w14:paraId="39053F42" w14:textId="77777777" w:rsidR="00A37DFF" w:rsidRDefault="00AE60B6">
      <w:pPr>
        <w:pStyle w:val="ListParagraph"/>
        <w:numPr>
          <w:ilvl w:val="0"/>
          <w:numId w:val="5"/>
        </w:numPr>
      </w:pPr>
      <w:r>
        <w:rPr>
          <w:b/>
          <w:bCs/>
        </w:rPr>
        <w:t>Thomas, J.F.</w:t>
      </w:r>
      <w:r>
        <w:t xml:space="preserve"> (2018). Improving Diabetes Care through the ECHO model in Federally Qualified Health Centers. </w:t>
      </w:r>
      <w:r w:rsidR="00E56837">
        <w:t xml:space="preserve">Panel presentation. </w:t>
      </w:r>
      <w:r>
        <w:t>2018 American Public Health Annual Meeting and Expo. San Diego, CA</w:t>
      </w:r>
    </w:p>
    <w:p w14:paraId="195890A2" w14:textId="77777777" w:rsidR="00A37DFF" w:rsidRDefault="00AE60B6">
      <w:pPr>
        <w:pStyle w:val="ListParagraph"/>
        <w:numPr>
          <w:ilvl w:val="0"/>
          <w:numId w:val="5"/>
        </w:numPr>
      </w:pPr>
      <w:r>
        <w:t xml:space="preserve">Blum, J., </w:t>
      </w:r>
      <w:proofErr w:type="spellStart"/>
      <w:r>
        <w:t>Zittleman</w:t>
      </w:r>
      <w:proofErr w:type="spellEnd"/>
      <w:r>
        <w:t xml:space="preserve">, L., </w:t>
      </w:r>
      <w:r>
        <w:rPr>
          <w:b/>
          <w:bCs/>
        </w:rPr>
        <w:t xml:space="preserve">Thomas, J.F. </w:t>
      </w:r>
      <w:r>
        <w:t xml:space="preserve">Howell, D., </w:t>
      </w:r>
      <w:proofErr w:type="spellStart"/>
      <w:r>
        <w:t>Curcija</w:t>
      </w:r>
      <w:proofErr w:type="spellEnd"/>
      <w:r>
        <w:t xml:space="preserve">, K., Sutter, C., Jarrell, L., Garcia, R., Ancona, J., Brown-Levey, S., Johnson-Esparza, Y., Westfall, J. (2018). The comprehensive curriculum in medication assisted treatment for opioid treatment for opioid use disorder for rural primary care </w:t>
      </w:r>
      <w:r>
        <w:lastRenderedPageBreak/>
        <w:t>practice teams. 2018 Practice-based Research Network Conference. Chicago, IL.</w:t>
      </w:r>
    </w:p>
    <w:p w14:paraId="75B15F87" w14:textId="77777777" w:rsidR="002B6BAE" w:rsidRDefault="002B6BAE">
      <w:pPr>
        <w:pStyle w:val="ListParagraph"/>
        <w:numPr>
          <w:ilvl w:val="0"/>
          <w:numId w:val="5"/>
        </w:numPr>
      </w:pPr>
      <w:r>
        <w:rPr>
          <w:b/>
          <w:bCs/>
          <w:lang w:val="da-DK"/>
        </w:rPr>
        <w:t>Thomas, J.F.</w:t>
      </w:r>
      <w:r w:rsidRPr="002B6BAE">
        <w:t xml:space="preserve"> </w:t>
      </w:r>
      <w:r>
        <w:t>&amp;, Thompson, M. (2020). Development of the Peer Mentored Care Collaborative. 2020 Vizient Connections Education Summit: Future in Focus. Las Vegas, NV</w:t>
      </w:r>
      <w:r w:rsidR="00F802A9">
        <w:t>.</w:t>
      </w:r>
    </w:p>
    <w:p w14:paraId="30AAC597" w14:textId="77777777" w:rsidR="008E3B9E" w:rsidRDefault="008E3B9E">
      <w:pPr>
        <w:pStyle w:val="ListParagraph"/>
        <w:numPr>
          <w:ilvl w:val="0"/>
          <w:numId w:val="5"/>
        </w:numPr>
      </w:pPr>
      <w:r>
        <w:t xml:space="preserve">Wall, S., Anthony, R. Carpenter, A., &amp; </w:t>
      </w:r>
      <w:r w:rsidRPr="00F802A9">
        <w:rPr>
          <w:b/>
          <w:bCs/>
        </w:rPr>
        <w:t>Thomas, J.F.</w:t>
      </w:r>
      <w:r>
        <w:rPr>
          <w:b/>
          <w:bCs/>
        </w:rPr>
        <w:t xml:space="preserve"> </w:t>
      </w:r>
      <w:r>
        <w:t xml:space="preserve">(2020). Children’s Hospital Association Advanced Practice Forum. Telehealth and the role of advanced practice nurses in the healthcare ecosystem. Virtual panel presentation. </w:t>
      </w:r>
    </w:p>
    <w:p w14:paraId="226AFBF6" w14:textId="77777777" w:rsidR="008E3B9E" w:rsidRDefault="008E3B9E" w:rsidP="008E3B9E">
      <w:pPr>
        <w:pStyle w:val="ListParagraph"/>
        <w:numPr>
          <w:ilvl w:val="0"/>
          <w:numId w:val="5"/>
        </w:numPr>
      </w:pPr>
      <w:r>
        <w:rPr>
          <w:b/>
          <w:bCs/>
        </w:rPr>
        <w:t xml:space="preserve">Thomas, J.F. </w:t>
      </w:r>
      <w:proofErr w:type="spellStart"/>
      <w:r>
        <w:t>Vidyo</w:t>
      </w:r>
      <w:proofErr w:type="spellEnd"/>
      <w:r>
        <w:t xml:space="preserve"> Telehealth Advisory Board Summit. Invited panelist. 2020. Virtual. </w:t>
      </w:r>
    </w:p>
    <w:p w14:paraId="7D50D87E" w14:textId="4247C44B" w:rsidR="00A37DFF" w:rsidRDefault="00F802A9" w:rsidP="00F802A9">
      <w:pPr>
        <w:pStyle w:val="ListParagraph"/>
        <w:numPr>
          <w:ilvl w:val="0"/>
          <w:numId w:val="5"/>
        </w:numPr>
      </w:pPr>
      <w:proofErr w:type="spellStart"/>
      <w:r>
        <w:t>Zittleman</w:t>
      </w:r>
      <w:proofErr w:type="spellEnd"/>
      <w:r>
        <w:t>, L., Westfall, J.</w:t>
      </w:r>
      <w:r>
        <w:rPr>
          <w:b/>
          <w:bCs/>
        </w:rPr>
        <w:t xml:space="preserve">, </w:t>
      </w:r>
      <w:proofErr w:type="spellStart"/>
      <w:r>
        <w:t>Nease</w:t>
      </w:r>
      <w:proofErr w:type="spellEnd"/>
      <w:r>
        <w:t xml:space="preserve">, D., Dickinson, M., </w:t>
      </w:r>
      <w:proofErr w:type="spellStart"/>
      <w:r>
        <w:t>Curcija</w:t>
      </w:r>
      <w:proofErr w:type="spellEnd"/>
      <w:r>
        <w:t xml:space="preserve">, K., </w:t>
      </w:r>
      <w:r w:rsidRPr="00F802A9">
        <w:rPr>
          <w:b/>
          <w:bCs/>
        </w:rPr>
        <w:t xml:space="preserve">Thomas, J.F. </w:t>
      </w:r>
      <w:proofErr w:type="gramStart"/>
      <w:r>
        <w:t>&amp;  Sutter</w:t>
      </w:r>
      <w:proofErr w:type="gramEnd"/>
      <w:r>
        <w:t>, C. (2021). Increasing knowledge and capacity for MAT for OUT in rural Colorado. ASAM Virtual.</w:t>
      </w:r>
    </w:p>
    <w:p w14:paraId="564238A7" w14:textId="153196C5" w:rsidR="007476FF" w:rsidRDefault="007476FF" w:rsidP="00F802A9">
      <w:pPr>
        <w:pStyle w:val="ListParagraph"/>
        <w:numPr>
          <w:ilvl w:val="0"/>
          <w:numId w:val="5"/>
        </w:numPr>
      </w:pPr>
      <w:r>
        <w:rPr>
          <w:b/>
          <w:bCs/>
        </w:rPr>
        <w:t xml:space="preserve">Thomas, J.F. </w:t>
      </w:r>
      <w:r>
        <w:t>Looking ahead: future directions for Project CORE and the Virtual Care Continuum. Invited speaker. 2021 Association of American Medical Colleges CORE Symposium. Annual National Conference. Virtual.</w:t>
      </w:r>
    </w:p>
    <w:p w14:paraId="2A71D192" w14:textId="28E4F3D0" w:rsidR="006B2A2E" w:rsidRDefault="006B2A2E" w:rsidP="00F802A9">
      <w:pPr>
        <w:pStyle w:val="ListParagraph"/>
        <w:numPr>
          <w:ilvl w:val="0"/>
          <w:numId w:val="5"/>
        </w:numPr>
      </w:pPr>
      <w:r>
        <w:rPr>
          <w:b/>
          <w:bCs/>
        </w:rPr>
        <w:t>Thomas, J.</w:t>
      </w:r>
      <w:r>
        <w:t xml:space="preserve">F. &amp; Pearson, D. </w:t>
      </w:r>
      <w:proofErr w:type="spellStart"/>
      <w:r>
        <w:t>econsults</w:t>
      </w:r>
      <w:proofErr w:type="spellEnd"/>
      <w:r>
        <w:t xml:space="preserve">: Transforming PCP Quality and Care. A virtual telehealth </w:t>
      </w:r>
      <w:proofErr w:type="gramStart"/>
      <w:r>
        <w:t>conference</w:t>
      </w:r>
      <w:proofErr w:type="gramEnd"/>
      <w:r>
        <w:t>. Invited speaker. Vizient Connections Education Summit. Virtual.</w:t>
      </w:r>
      <w:r w:rsidR="009053F5">
        <w:t xml:space="preserve"> 2021.</w:t>
      </w:r>
    </w:p>
    <w:p w14:paraId="218E4898" w14:textId="77777777" w:rsidR="008E3B9E" w:rsidRDefault="008E3B9E" w:rsidP="008E3B9E">
      <w:pPr>
        <w:pStyle w:val="ListParagraph"/>
        <w:ind w:left="1080"/>
      </w:pPr>
    </w:p>
    <w:p w14:paraId="6A83BB92" w14:textId="77777777" w:rsidR="00A37DFF" w:rsidRDefault="00AE60B6">
      <w:pPr>
        <w:pStyle w:val="Body"/>
        <w:rPr>
          <w:u w:val="single"/>
        </w:rPr>
      </w:pPr>
      <w:r>
        <w:rPr>
          <w:u w:val="single"/>
        </w:rPr>
        <w:t>Invited presentations at international meetings:</w:t>
      </w:r>
    </w:p>
    <w:p w14:paraId="5ABFAD66" w14:textId="77777777" w:rsidR="00A37DFF" w:rsidRDefault="00A37DFF">
      <w:pPr>
        <w:pStyle w:val="Body"/>
        <w:rPr>
          <w:u w:val="single"/>
        </w:rPr>
      </w:pPr>
    </w:p>
    <w:p w14:paraId="066C0856" w14:textId="77777777" w:rsidR="00A37DFF" w:rsidRDefault="00AE60B6">
      <w:pPr>
        <w:pStyle w:val="Body"/>
      </w:pPr>
      <w:r>
        <w:t xml:space="preserve">       1.</w:t>
      </w:r>
      <w:r>
        <w:tab/>
        <w:t xml:space="preserve">     </w:t>
      </w:r>
      <w:r>
        <w:rPr>
          <w:b/>
          <w:bCs/>
          <w:lang w:val="da-DK"/>
        </w:rPr>
        <w:t>Thomas, J.F.</w:t>
      </w:r>
      <w:r>
        <w:t xml:space="preserve"> (2015). Developing </w:t>
      </w:r>
      <w:r>
        <w:rPr>
          <w:i/>
          <w:iCs/>
        </w:rPr>
        <w:t xml:space="preserve">a telehealth system of care for children’s </w:t>
      </w:r>
      <w:proofErr w:type="gramStart"/>
      <w:r>
        <w:rPr>
          <w:i/>
          <w:iCs/>
        </w:rPr>
        <w:tab/>
        <w:t xml:space="preserve">  </w:t>
      </w:r>
      <w:r>
        <w:rPr>
          <w:i/>
          <w:iCs/>
        </w:rPr>
        <w:tab/>
      </w:r>
      <w:proofErr w:type="gramEnd"/>
      <w:r>
        <w:rPr>
          <w:i/>
          <w:iCs/>
        </w:rPr>
        <w:t xml:space="preserve">      hospital network.</w:t>
      </w:r>
      <w:r>
        <w:t xml:space="preserve"> Invited plenary speaker presentation to </w:t>
      </w:r>
      <w:proofErr w:type="spellStart"/>
      <w:r>
        <w:t>Vidyo</w:t>
      </w:r>
      <w:proofErr w:type="spellEnd"/>
      <w:r>
        <w:t xml:space="preserve"> Annual Sales </w:t>
      </w:r>
      <w:r>
        <w:tab/>
        <w:t xml:space="preserve">           </w:t>
      </w:r>
      <w:r>
        <w:tab/>
        <w:t xml:space="preserve">      Kickoff. Cancun, Mexico.</w:t>
      </w:r>
    </w:p>
    <w:p w14:paraId="79887C64" w14:textId="77777777" w:rsidR="00A37DFF" w:rsidRDefault="00AE60B6">
      <w:pPr>
        <w:pStyle w:val="Body"/>
      </w:pPr>
      <w:r>
        <w:t xml:space="preserve">       </w:t>
      </w:r>
      <w:r w:rsidR="00E56837">
        <w:t>2</w:t>
      </w:r>
      <w:r>
        <w:t>.</w:t>
      </w:r>
      <w:r>
        <w:tab/>
        <w:t xml:space="preserve">     Berget, C., </w:t>
      </w:r>
      <w:r>
        <w:rPr>
          <w:b/>
          <w:bCs/>
          <w:lang w:val="da-DK"/>
        </w:rPr>
        <w:t>Thomas, J.F.,</w:t>
      </w:r>
      <w:r>
        <w:t xml:space="preserve"> Raymond, J. (2016). </w:t>
      </w:r>
      <w:r>
        <w:rPr>
          <w:i/>
          <w:iCs/>
        </w:rPr>
        <w:t xml:space="preserve">“Home telemedicine increases </w:t>
      </w:r>
      <w:r>
        <w:rPr>
          <w:i/>
          <w:iCs/>
        </w:rPr>
        <w:tab/>
      </w:r>
      <w:r>
        <w:rPr>
          <w:i/>
          <w:iCs/>
        </w:rPr>
        <w:tab/>
        <w:t xml:space="preserve">     the number of type I diabetes care visits attended by young adults. O</w:t>
      </w:r>
      <w:r w:rsidR="00DB00C3">
        <w:t xml:space="preserve">ral </w:t>
      </w:r>
      <w:r w:rsidR="00DB00C3">
        <w:tab/>
      </w:r>
      <w:r w:rsidR="00DB00C3">
        <w:tab/>
        <w:t xml:space="preserve">     </w:t>
      </w:r>
      <w:r>
        <w:t xml:space="preserve">presentation at International Society for Pediatric and Adolescent Diabetes </w:t>
      </w:r>
      <w:r>
        <w:tab/>
      </w:r>
      <w:r>
        <w:tab/>
        <w:t xml:space="preserve">     </w:t>
      </w:r>
      <w:r>
        <w:rPr>
          <w:lang w:val="pt-PT"/>
        </w:rPr>
        <w:t xml:space="preserve">Conference, 2016. Valencia, </w:t>
      </w:r>
      <w:proofErr w:type="spellStart"/>
      <w:r>
        <w:rPr>
          <w:lang w:val="pt-PT"/>
        </w:rPr>
        <w:t>Spain</w:t>
      </w:r>
      <w:proofErr w:type="spellEnd"/>
      <w:r>
        <w:rPr>
          <w:lang w:val="pt-PT"/>
        </w:rPr>
        <w:t>.</w:t>
      </w:r>
    </w:p>
    <w:p w14:paraId="04190E87" w14:textId="77777777" w:rsidR="00896479" w:rsidRPr="00D12C65" w:rsidRDefault="00AE60B6">
      <w:pPr>
        <w:pStyle w:val="Body"/>
      </w:pPr>
      <w:r>
        <w:t xml:space="preserve">       </w:t>
      </w:r>
      <w:r w:rsidR="00E56837">
        <w:t>3</w:t>
      </w:r>
      <w:r>
        <w:t>.</w:t>
      </w:r>
      <w:r>
        <w:tab/>
        <w:t xml:space="preserve">     Carlin, L., </w:t>
      </w:r>
      <w:r>
        <w:rPr>
          <w:b/>
          <w:bCs/>
        </w:rPr>
        <w:t>Thomas, J.F.</w:t>
      </w:r>
      <w:r>
        <w:t xml:space="preserve">, Lamb, M., Erickson, A., Crawford, A., </w:t>
      </w:r>
      <w:proofErr w:type="spellStart"/>
      <w:r>
        <w:t>Dubin</w:t>
      </w:r>
      <w:proofErr w:type="spellEnd"/>
      <w:r>
        <w:t xml:space="preserve">, R. </w:t>
      </w:r>
      <w:r>
        <w:tab/>
      </w:r>
      <w:r>
        <w:tab/>
        <w:t xml:space="preserve">     (2017). Using Project ECHO to advance health care delivery in underserved   </w:t>
      </w:r>
      <w:r>
        <w:tab/>
      </w:r>
      <w:r>
        <w:tab/>
        <w:t xml:space="preserve">     communities. Invited workshop at 2017 NAPCRG Annual Meeting. </w:t>
      </w:r>
      <w:proofErr w:type="gramStart"/>
      <w:r>
        <w:t xml:space="preserve">Montreal,   </w:t>
      </w:r>
      <w:proofErr w:type="gramEnd"/>
      <w:r>
        <w:t xml:space="preserve">  </w:t>
      </w:r>
      <w:r>
        <w:tab/>
        <w:t xml:space="preserve">     Quebec, CA.</w:t>
      </w:r>
    </w:p>
    <w:p w14:paraId="504F10CE" w14:textId="77777777" w:rsidR="00896479" w:rsidRDefault="00896479">
      <w:pPr>
        <w:pStyle w:val="Body"/>
        <w:rPr>
          <w:b/>
          <w:bCs/>
        </w:rPr>
      </w:pPr>
    </w:p>
    <w:p w14:paraId="04449EC8" w14:textId="0CB2BEEA" w:rsidR="00A37DFF" w:rsidRDefault="00AE60B6">
      <w:pPr>
        <w:pStyle w:val="Body"/>
        <w:rPr>
          <w:b/>
          <w:bCs/>
        </w:rPr>
      </w:pPr>
      <w:r>
        <w:rPr>
          <w:b/>
          <w:bCs/>
        </w:rPr>
        <w:t>Teaching Record</w:t>
      </w:r>
    </w:p>
    <w:p w14:paraId="578C205E" w14:textId="77777777" w:rsidR="00A37DFF" w:rsidRDefault="00A37DFF">
      <w:pPr>
        <w:pStyle w:val="Body"/>
        <w:rPr>
          <w:b/>
          <w:bCs/>
        </w:rPr>
      </w:pPr>
    </w:p>
    <w:p w14:paraId="35C29B74" w14:textId="77777777" w:rsidR="00A37DFF" w:rsidRDefault="00AE60B6">
      <w:pPr>
        <w:pStyle w:val="Body"/>
        <w:rPr>
          <w:b/>
          <w:bCs/>
        </w:rPr>
      </w:pPr>
      <w:r>
        <w:rPr>
          <w:b/>
          <w:bCs/>
        </w:rPr>
        <w:t>Graduate Medical Education - University of Texas Medical Branch</w:t>
      </w:r>
    </w:p>
    <w:p w14:paraId="05D27ACD" w14:textId="77777777" w:rsidR="00DB00C3" w:rsidRDefault="00DB00C3">
      <w:pPr>
        <w:pStyle w:val="Body"/>
      </w:pPr>
    </w:p>
    <w:p w14:paraId="76BDACC9" w14:textId="77777777" w:rsidR="00A37DFF" w:rsidRDefault="00AE60B6">
      <w:pPr>
        <w:pStyle w:val="Body"/>
      </w:pPr>
      <w:r>
        <w:t>Graduate Guest Lecturer, Instit</w:t>
      </w:r>
      <w:r w:rsidR="002F32F3">
        <w:t>ute for Medical Humanities (2009</w:t>
      </w:r>
      <w:r>
        <w:t>)</w:t>
      </w:r>
      <w:r>
        <w:tab/>
      </w:r>
      <w:r>
        <w:tab/>
        <w:t xml:space="preserve">    </w:t>
      </w:r>
    </w:p>
    <w:p w14:paraId="659AA290" w14:textId="570E5B8B" w:rsidR="00363045" w:rsidRDefault="00AE60B6" w:rsidP="00363045">
      <w:pPr>
        <w:pStyle w:val="Body"/>
      </w:pPr>
      <w:r>
        <w:t>School of Nursing Developmental Pe</w:t>
      </w:r>
      <w:r w:rsidR="002F32F3">
        <w:t>diatric Preceptorship (2010)</w:t>
      </w:r>
      <w:r w:rsidR="002F32F3">
        <w:tab/>
      </w:r>
      <w:r w:rsidR="002F32F3">
        <w:tab/>
      </w:r>
      <w:r w:rsidR="002F32F3">
        <w:tab/>
        <w:t xml:space="preserve">    </w:t>
      </w:r>
    </w:p>
    <w:p w14:paraId="6DAC7A84" w14:textId="77777777" w:rsidR="009053F5" w:rsidRDefault="00AE60B6" w:rsidP="00363045">
      <w:pPr>
        <w:pStyle w:val="Body"/>
      </w:pPr>
      <w:r>
        <w:tab/>
      </w:r>
    </w:p>
    <w:p w14:paraId="4C40413E" w14:textId="77777777" w:rsidR="009053F5" w:rsidRDefault="009053F5" w:rsidP="00363045">
      <w:pPr>
        <w:pStyle w:val="Body"/>
      </w:pPr>
    </w:p>
    <w:p w14:paraId="0AB6E9E6" w14:textId="77777777" w:rsidR="009053F5" w:rsidRDefault="009053F5" w:rsidP="00363045">
      <w:pPr>
        <w:pStyle w:val="Body"/>
      </w:pPr>
    </w:p>
    <w:p w14:paraId="2EFFF8FA" w14:textId="5813CD46" w:rsidR="00A37DFF" w:rsidRDefault="00AE60B6" w:rsidP="00363045">
      <w:pPr>
        <w:pStyle w:val="Body"/>
      </w:pPr>
      <w:r>
        <w:tab/>
      </w:r>
      <w:r>
        <w:tab/>
      </w:r>
      <w:r>
        <w:tab/>
      </w:r>
      <w:r>
        <w:tab/>
      </w:r>
      <w:r>
        <w:tab/>
      </w:r>
      <w:r>
        <w:tab/>
      </w:r>
      <w:r>
        <w:tab/>
        <w:t xml:space="preserve">    </w:t>
      </w:r>
    </w:p>
    <w:p w14:paraId="2CFF52DB" w14:textId="77777777" w:rsidR="00A37DFF" w:rsidRDefault="00AE60B6">
      <w:pPr>
        <w:pStyle w:val="Body"/>
        <w:rPr>
          <w:b/>
          <w:bCs/>
        </w:rPr>
      </w:pPr>
      <w:r>
        <w:rPr>
          <w:b/>
          <w:bCs/>
        </w:rPr>
        <w:lastRenderedPageBreak/>
        <w:t>Graduate Medical Education - George Washington University School of Public Health</w:t>
      </w:r>
    </w:p>
    <w:p w14:paraId="5A1A72B3" w14:textId="77777777" w:rsidR="00DB00C3" w:rsidRDefault="00DB00C3">
      <w:pPr>
        <w:pStyle w:val="Body"/>
      </w:pPr>
    </w:p>
    <w:p w14:paraId="43AF2062" w14:textId="77777777" w:rsidR="00A37DFF" w:rsidRDefault="00AE60B6">
      <w:pPr>
        <w:pStyle w:val="Body"/>
      </w:pPr>
      <w:r>
        <w:t>Master Public Health Practicum Preceptor (2016)</w:t>
      </w:r>
      <w:r w:rsidR="00DB00C3">
        <w:t xml:space="preserve"> </w:t>
      </w:r>
      <w:r>
        <w:t>-Michelle Guthrie</w:t>
      </w:r>
      <w:r>
        <w:tab/>
      </w:r>
      <w:r>
        <w:tab/>
      </w:r>
      <w:r>
        <w:tab/>
      </w:r>
      <w:r>
        <w:tab/>
      </w:r>
      <w:r>
        <w:tab/>
      </w:r>
      <w:r>
        <w:tab/>
      </w:r>
      <w:r>
        <w:tab/>
        <w:t xml:space="preserve">    </w:t>
      </w:r>
    </w:p>
    <w:p w14:paraId="307A23E6" w14:textId="77777777" w:rsidR="00A37DFF" w:rsidRDefault="00AE60B6">
      <w:pPr>
        <w:pStyle w:val="Body"/>
        <w:rPr>
          <w:b/>
          <w:bCs/>
        </w:rPr>
      </w:pPr>
      <w:r>
        <w:rPr>
          <w:b/>
          <w:bCs/>
        </w:rPr>
        <w:t>Graduate Medical Education - University of Colorado School of Public Health</w:t>
      </w:r>
    </w:p>
    <w:p w14:paraId="58BFEF4B" w14:textId="77777777" w:rsidR="00DB00C3" w:rsidRDefault="00DB00C3">
      <w:pPr>
        <w:pStyle w:val="Body"/>
      </w:pPr>
    </w:p>
    <w:p w14:paraId="564BE7B0" w14:textId="77777777" w:rsidR="00A37DFF" w:rsidRDefault="00AE60B6">
      <w:pPr>
        <w:pStyle w:val="Body"/>
      </w:pPr>
      <w:r>
        <w:t>Guest Lecturer, Course: Chronic Disease Epidemiology, Colorado School of Public Health (2012)</w:t>
      </w:r>
    </w:p>
    <w:p w14:paraId="390423CE" w14:textId="77777777" w:rsidR="00A37DFF" w:rsidRDefault="00AE60B6">
      <w:pPr>
        <w:pStyle w:val="Body"/>
      </w:pPr>
      <w:r>
        <w:t>Guest Lecturer, Course: Chronic Disease Epidemiology, Colorado School of Public Health (2013)</w:t>
      </w:r>
    </w:p>
    <w:p w14:paraId="6EDE59A5" w14:textId="77777777" w:rsidR="00A37DFF" w:rsidRDefault="00AE60B6">
      <w:pPr>
        <w:pStyle w:val="Body"/>
      </w:pPr>
      <w:r>
        <w:t>Guest Lecturer, Course: Chronic Disease Epidemiology, University of Colorado School of Public Health (2014)</w:t>
      </w:r>
    </w:p>
    <w:p w14:paraId="6321F78A" w14:textId="77777777" w:rsidR="00A37DFF" w:rsidRDefault="00AE60B6">
      <w:pPr>
        <w:pStyle w:val="Body"/>
        <w:tabs>
          <w:tab w:val="left" w:pos="1080"/>
        </w:tabs>
        <w:ind w:left="2160" w:hanging="2160"/>
      </w:pPr>
      <w:r>
        <w:t>Field Faculty, School of Social Work, Colorado State University (2014)</w:t>
      </w:r>
    </w:p>
    <w:p w14:paraId="292258DA" w14:textId="77777777" w:rsidR="00A37DFF" w:rsidRDefault="00AE60B6">
      <w:pPr>
        <w:pStyle w:val="Body"/>
      </w:pPr>
      <w:r>
        <w:t>Guest Lecturer, Course: Chronic Disease Epidemiology, University of Colorado School of Public Health (2015)</w:t>
      </w:r>
    </w:p>
    <w:p w14:paraId="25B7765E" w14:textId="77777777" w:rsidR="00A37DFF" w:rsidRDefault="00A37DFF">
      <w:pPr>
        <w:pStyle w:val="Body"/>
        <w:rPr>
          <w:b/>
          <w:bCs/>
        </w:rPr>
      </w:pPr>
    </w:p>
    <w:p w14:paraId="0A44BF74" w14:textId="77777777" w:rsidR="00DB00C3" w:rsidRDefault="00AE60B6">
      <w:pPr>
        <w:pStyle w:val="Body"/>
        <w:rPr>
          <w:b/>
          <w:bCs/>
        </w:rPr>
      </w:pPr>
      <w:r>
        <w:rPr>
          <w:b/>
          <w:bCs/>
        </w:rPr>
        <w:t>Graduate Medical Education - University of Colorado School of Medicine</w:t>
      </w:r>
      <w:r>
        <w:rPr>
          <w:b/>
          <w:bCs/>
        </w:rPr>
        <w:tab/>
        <w:t xml:space="preserve"> </w:t>
      </w:r>
      <w:r w:rsidR="00DB00C3">
        <w:rPr>
          <w:b/>
          <w:bCs/>
        </w:rPr>
        <w:t xml:space="preserve">      </w:t>
      </w:r>
    </w:p>
    <w:p w14:paraId="0A718DAD" w14:textId="77777777" w:rsidR="00DB00C3" w:rsidRDefault="00DB00C3">
      <w:pPr>
        <w:pStyle w:val="Body"/>
        <w:rPr>
          <w:b/>
          <w:bCs/>
        </w:rPr>
      </w:pPr>
    </w:p>
    <w:p w14:paraId="4154D2BB" w14:textId="77777777" w:rsidR="00A37DFF" w:rsidRDefault="00AE60B6">
      <w:pPr>
        <w:pStyle w:val="Body"/>
      </w:pPr>
      <w:r>
        <w:t>Co-lecturer Course: Evidence-bas</w:t>
      </w:r>
      <w:r w:rsidR="00DB00C3">
        <w:t xml:space="preserve">ed Practice: Department of </w:t>
      </w:r>
      <w:r>
        <w:t>Psychiatry and Behavioral Health (2013)</w:t>
      </w:r>
    </w:p>
    <w:p w14:paraId="6E252234" w14:textId="77777777" w:rsidR="00A37DFF" w:rsidRDefault="00A37DFF">
      <w:pPr>
        <w:pStyle w:val="Body"/>
      </w:pPr>
    </w:p>
    <w:p w14:paraId="7AD07E38" w14:textId="77777777" w:rsidR="00A37DFF" w:rsidRPr="003C50E1" w:rsidRDefault="00AE60B6">
      <w:pPr>
        <w:pStyle w:val="Body"/>
      </w:pPr>
      <w:r>
        <w:rPr>
          <w:b/>
          <w:bCs/>
        </w:rPr>
        <w:t>Graduate Medical Education - University of Texas at Austin School of Social Work</w:t>
      </w:r>
    </w:p>
    <w:p w14:paraId="2B87278D" w14:textId="77777777" w:rsidR="00DB00C3" w:rsidRDefault="00DB00C3">
      <w:pPr>
        <w:pStyle w:val="Body"/>
      </w:pPr>
    </w:p>
    <w:p w14:paraId="7B0513C7" w14:textId="77777777" w:rsidR="00A37DFF" w:rsidRDefault="00AE60B6">
      <w:pPr>
        <w:pStyle w:val="Body"/>
      </w:pPr>
      <w:r>
        <w:t xml:space="preserve">Field Faculty, University of Texas at Austin  </w:t>
      </w:r>
      <w:r>
        <w:tab/>
      </w:r>
      <w:r>
        <w:tab/>
      </w:r>
      <w:r>
        <w:tab/>
      </w:r>
      <w:r>
        <w:tab/>
        <w:t xml:space="preserve">             </w:t>
      </w:r>
    </w:p>
    <w:p w14:paraId="0CD4A50B" w14:textId="77777777" w:rsidR="00A37DFF" w:rsidRDefault="00AE60B6">
      <w:pPr>
        <w:pStyle w:val="Body"/>
      </w:pPr>
      <w:r>
        <w:t>Clinical Master</w:t>
      </w:r>
      <w:r w:rsidR="00DB00C3">
        <w:t>’</w:t>
      </w:r>
      <w:r>
        <w:t>s Program in Social Work (1998 -2000)</w:t>
      </w:r>
    </w:p>
    <w:p w14:paraId="54CC5243" w14:textId="77777777" w:rsidR="00A37DFF" w:rsidRDefault="00A37DFF">
      <w:pPr>
        <w:pStyle w:val="Body"/>
        <w:rPr>
          <w:b/>
          <w:bCs/>
        </w:rPr>
      </w:pPr>
    </w:p>
    <w:p w14:paraId="3D7CC82E" w14:textId="77777777" w:rsidR="00A37DFF" w:rsidRDefault="00AE60B6">
      <w:pPr>
        <w:pStyle w:val="Body"/>
        <w:rPr>
          <w:b/>
          <w:bCs/>
        </w:rPr>
      </w:pPr>
      <w:r>
        <w:rPr>
          <w:b/>
          <w:bCs/>
        </w:rPr>
        <w:t>Graduate Medical Education - Texas State University School of Social Work</w:t>
      </w:r>
    </w:p>
    <w:p w14:paraId="77185F81" w14:textId="77777777" w:rsidR="00DB00C3" w:rsidRDefault="00DB00C3">
      <w:pPr>
        <w:pStyle w:val="Body"/>
      </w:pPr>
    </w:p>
    <w:p w14:paraId="7D14CD0C" w14:textId="77777777" w:rsidR="00A37DFF" w:rsidRDefault="00AE60B6">
      <w:pPr>
        <w:pStyle w:val="Body"/>
      </w:pPr>
      <w:r>
        <w:t>Field Faculty, Texas State University</w:t>
      </w:r>
      <w:r>
        <w:tab/>
      </w:r>
      <w:r>
        <w:tab/>
      </w:r>
      <w:r>
        <w:tab/>
      </w:r>
      <w:r>
        <w:tab/>
      </w:r>
      <w:r>
        <w:tab/>
      </w:r>
      <w:r>
        <w:tab/>
        <w:t xml:space="preserve"> </w:t>
      </w:r>
    </w:p>
    <w:p w14:paraId="220B48DC" w14:textId="77777777" w:rsidR="00A37DFF" w:rsidRDefault="00AE60B6">
      <w:pPr>
        <w:pStyle w:val="Body"/>
      </w:pPr>
      <w:r>
        <w:t>Clinical Master</w:t>
      </w:r>
      <w:r w:rsidR="00DB00C3">
        <w:t>’</w:t>
      </w:r>
      <w:r>
        <w:t>s Program in Social Work (1998 -2000)</w:t>
      </w:r>
    </w:p>
    <w:p w14:paraId="25F6F15F" w14:textId="77777777" w:rsidR="00A37DFF" w:rsidRDefault="00AE60B6">
      <w:pPr>
        <w:pStyle w:val="Body"/>
      </w:pPr>
      <w:r>
        <w:t>Field Faculty, Texas State University</w:t>
      </w:r>
      <w:r>
        <w:tab/>
      </w:r>
      <w:r>
        <w:tab/>
      </w:r>
      <w:r>
        <w:tab/>
      </w:r>
      <w:r>
        <w:tab/>
      </w:r>
      <w:r>
        <w:tab/>
      </w:r>
      <w:r>
        <w:tab/>
        <w:t xml:space="preserve"> </w:t>
      </w:r>
    </w:p>
    <w:p w14:paraId="0D968E00" w14:textId="77777777" w:rsidR="00A37DFF" w:rsidRDefault="00AE60B6">
      <w:pPr>
        <w:pStyle w:val="Body"/>
      </w:pPr>
      <w:r>
        <w:t>Bachelor’s Program in Social Work (1998 -2000)</w:t>
      </w:r>
    </w:p>
    <w:p w14:paraId="63D24A39" w14:textId="77777777" w:rsidR="00A37DFF" w:rsidRDefault="00A37DFF">
      <w:pPr>
        <w:pStyle w:val="Body"/>
        <w:ind w:left="2220" w:hanging="2220"/>
      </w:pPr>
    </w:p>
    <w:p w14:paraId="15765DB4" w14:textId="77777777" w:rsidR="00A37DFF" w:rsidRDefault="00AE60B6">
      <w:pPr>
        <w:pStyle w:val="Body"/>
        <w:rPr>
          <w:b/>
          <w:bCs/>
        </w:rPr>
      </w:pPr>
      <w:r>
        <w:rPr>
          <w:b/>
          <w:bCs/>
        </w:rPr>
        <w:t>Faculty Development - University of Texas Medical Branch</w:t>
      </w:r>
    </w:p>
    <w:p w14:paraId="78F57291" w14:textId="77777777" w:rsidR="00DB00C3" w:rsidRDefault="00DB00C3">
      <w:pPr>
        <w:pStyle w:val="Body"/>
      </w:pPr>
    </w:p>
    <w:p w14:paraId="7B391D02" w14:textId="77777777" w:rsidR="00A37DFF" w:rsidRDefault="00AE60B6">
      <w:pPr>
        <w:pStyle w:val="Body"/>
      </w:pPr>
      <w:r>
        <w:t>Chair, Master of Public Health Capstone Project Committee, John Venezia, MD; Department of Preventive Medicine and Community Health Global Health (2007 -2008)</w:t>
      </w:r>
    </w:p>
    <w:p w14:paraId="73EFEFD4" w14:textId="77777777" w:rsidR="00A37DFF" w:rsidRDefault="00AE60B6">
      <w:pPr>
        <w:pStyle w:val="Body"/>
      </w:pPr>
      <w:r>
        <w:t>Chair, Master of Public Health Capstone Project Committee, Yvette Guzman, MD; Department of Preventive Medicine and Community Health Global Health.</w:t>
      </w:r>
    </w:p>
    <w:p w14:paraId="56D08A5B" w14:textId="77777777" w:rsidR="00A37DFF" w:rsidRDefault="00AE60B6">
      <w:pPr>
        <w:pStyle w:val="Body"/>
        <w:tabs>
          <w:tab w:val="left" w:pos="1080"/>
        </w:tabs>
        <w:ind w:left="2160" w:hanging="2160"/>
      </w:pPr>
      <w:r>
        <w:t>Family Medicine Community Psychiatry Preceptorship (2009 -2010)</w:t>
      </w:r>
    </w:p>
    <w:p w14:paraId="1958A618" w14:textId="77777777" w:rsidR="00A37DFF" w:rsidRDefault="00AE60B6">
      <w:pPr>
        <w:pStyle w:val="Body"/>
        <w:tabs>
          <w:tab w:val="left" w:pos="1080"/>
        </w:tabs>
        <w:ind w:left="2160" w:hanging="2160"/>
      </w:pPr>
      <w:r>
        <w:t>Family Medicine Clerkship Subspecialty Rotation (2010 -2011)</w:t>
      </w:r>
    </w:p>
    <w:p w14:paraId="78E8A2CF" w14:textId="77777777" w:rsidR="00A37DFF" w:rsidRDefault="00A37DFF">
      <w:pPr>
        <w:pStyle w:val="Body"/>
        <w:tabs>
          <w:tab w:val="left" w:pos="1080"/>
        </w:tabs>
        <w:ind w:left="2160" w:hanging="2160"/>
      </w:pPr>
    </w:p>
    <w:p w14:paraId="0FBAD2F7" w14:textId="77777777" w:rsidR="00A37DFF" w:rsidRDefault="00AE60B6">
      <w:pPr>
        <w:pStyle w:val="Body"/>
        <w:rPr>
          <w:b/>
          <w:bCs/>
        </w:rPr>
      </w:pPr>
      <w:r>
        <w:rPr>
          <w:b/>
          <w:bCs/>
        </w:rPr>
        <w:t>Faculty Development - University of Colorado School of Medicine</w:t>
      </w:r>
    </w:p>
    <w:p w14:paraId="0D3C19A3" w14:textId="77777777" w:rsidR="00DB00C3" w:rsidRDefault="00DB00C3">
      <w:pPr>
        <w:pStyle w:val="Body"/>
      </w:pPr>
    </w:p>
    <w:p w14:paraId="55B035C4" w14:textId="77777777" w:rsidR="00A37DFF" w:rsidRDefault="00AE60B6">
      <w:pPr>
        <w:pStyle w:val="Body"/>
      </w:pPr>
      <w:r>
        <w:t xml:space="preserve">Chair, PhD Dissertation Committee, Kathryn Boada, MS, </w:t>
      </w:r>
      <w:r>
        <w:tab/>
      </w:r>
      <w:r>
        <w:tab/>
      </w:r>
      <w:r>
        <w:tab/>
      </w:r>
    </w:p>
    <w:p w14:paraId="640B78D7" w14:textId="77777777" w:rsidR="00A37DFF" w:rsidRDefault="00AE60B6">
      <w:pPr>
        <w:pStyle w:val="Body"/>
      </w:pPr>
      <w:r>
        <w:lastRenderedPageBreak/>
        <w:t>University of Colorado School of Public Health (2015 -current)</w:t>
      </w:r>
    </w:p>
    <w:p w14:paraId="2727CBBD" w14:textId="77777777" w:rsidR="00A37DFF" w:rsidRDefault="00AE60B6">
      <w:pPr>
        <w:pStyle w:val="Body"/>
      </w:pPr>
      <w:r>
        <w:t xml:space="preserve">Academic Advisor, MPH Capstone Committee, University of </w:t>
      </w:r>
      <w:r>
        <w:tab/>
      </w:r>
      <w:r>
        <w:tab/>
      </w:r>
    </w:p>
    <w:p w14:paraId="3CBFE043" w14:textId="77777777" w:rsidR="00A37DFF" w:rsidRDefault="00AE60B6">
      <w:pPr>
        <w:pStyle w:val="Body"/>
      </w:pPr>
      <w:r>
        <w:t>University of Colorado School of Public Health (2015)</w:t>
      </w:r>
    </w:p>
    <w:p w14:paraId="280B3293" w14:textId="77777777" w:rsidR="00A37DFF" w:rsidRDefault="00AE60B6">
      <w:pPr>
        <w:pStyle w:val="Body"/>
      </w:pPr>
      <w:r>
        <w:t xml:space="preserve">Academic Advisor, MPH Capstone Committee, University of </w:t>
      </w:r>
      <w:r>
        <w:tab/>
      </w:r>
      <w:r>
        <w:tab/>
      </w:r>
    </w:p>
    <w:p w14:paraId="509FE8C6" w14:textId="77777777" w:rsidR="00A37DFF" w:rsidRDefault="00AE60B6">
      <w:pPr>
        <w:pStyle w:val="Body"/>
      </w:pPr>
      <w:r>
        <w:t>Of Colorado School of Public Health, Cari Berget, RN (2016)</w:t>
      </w:r>
    </w:p>
    <w:p w14:paraId="21B1D6B0" w14:textId="77777777" w:rsidR="00A37DFF" w:rsidRDefault="00AE60B6">
      <w:pPr>
        <w:pStyle w:val="Body"/>
      </w:pPr>
      <w:r>
        <w:t>co-Investigator of Support grant and MPH Mentor, Dr. Paul Dressler, Developmental Pediatrics Fellowship</w:t>
      </w:r>
    </w:p>
    <w:p w14:paraId="3E85E0D9" w14:textId="77777777" w:rsidR="00A37DFF" w:rsidRDefault="00AE60B6">
      <w:pPr>
        <w:pStyle w:val="Body"/>
      </w:pPr>
      <w:r>
        <w:t>Academic Advisor, MPH Capstone, Colorado School of Public Health, Dr. Rebecca Cohen (2016)</w:t>
      </w:r>
    </w:p>
    <w:p w14:paraId="310FC68A" w14:textId="77777777" w:rsidR="00A37DFF" w:rsidRDefault="00AE60B6">
      <w:pPr>
        <w:pStyle w:val="Body"/>
      </w:pPr>
      <w:r>
        <w:t>Chair, Carolyn Green, MD. Leadership &amp; Organizing to Improve, RWJ Culture of Health Leader’s Program</w:t>
      </w:r>
      <w:r>
        <w:tab/>
      </w:r>
      <w:r>
        <w:tab/>
      </w:r>
    </w:p>
    <w:p w14:paraId="45407094" w14:textId="77777777" w:rsidR="00A37DFF" w:rsidRDefault="00AE60B6">
      <w:pPr>
        <w:pStyle w:val="Body"/>
      </w:pPr>
      <w:r>
        <w:t>Population Health Course, Institute for Healthcare Improvement (2016)</w:t>
      </w:r>
    </w:p>
    <w:p w14:paraId="542BAC70" w14:textId="77777777" w:rsidR="00A37DFF" w:rsidRDefault="00AE60B6">
      <w:pPr>
        <w:pStyle w:val="Body"/>
      </w:pPr>
      <w:r>
        <w:t xml:space="preserve">Project Advisor, Children’s Hospital Colorado Administrative Fellow </w:t>
      </w:r>
      <w:r>
        <w:tab/>
      </w:r>
    </w:p>
    <w:p w14:paraId="2A833A40" w14:textId="77777777" w:rsidR="00A37DFF" w:rsidRDefault="00AE60B6">
      <w:pPr>
        <w:pStyle w:val="Body"/>
      </w:pPr>
      <w:r>
        <w:t xml:space="preserve">Training Program, </w:t>
      </w:r>
      <w:proofErr w:type="spellStart"/>
      <w:r>
        <w:t>Kelsay</w:t>
      </w:r>
      <w:proofErr w:type="spellEnd"/>
      <w:r>
        <w:t xml:space="preserve"> </w:t>
      </w:r>
      <w:proofErr w:type="spellStart"/>
      <w:r>
        <w:t>Inglesby</w:t>
      </w:r>
      <w:proofErr w:type="spellEnd"/>
      <w:r>
        <w:t xml:space="preserve"> (2016)</w:t>
      </w:r>
    </w:p>
    <w:p w14:paraId="075E82DE" w14:textId="77777777" w:rsidR="00A37DFF" w:rsidRDefault="00AE60B6">
      <w:pPr>
        <w:pStyle w:val="Body"/>
      </w:pPr>
      <w:r>
        <w:t>Faculty co-mentor, Cindy Buchanan, PhD. CCTSI Pilot Grant Proposal (2017)</w:t>
      </w:r>
    </w:p>
    <w:p w14:paraId="4FCF3B6A" w14:textId="77777777" w:rsidR="00A37DFF" w:rsidRDefault="00AE60B6">
      <w:pPr>
        <w:pStyle w:val="Body"/>
      </w:pPr>
      <w:r>
        <w:t xml:space="preserve">Faculty co-mentor, </w:t>
      </w:r>
      <w:proofErr w:type="spellStart"/>
      <w:r>
        <w:t>Benzi</w:t>
      </w:r>
      <w:proofErr w:type="spellEnd"/>
      <w:r>
        <w:t xml:space="preserve"> Kluger, MD, K02 (2018)</w:t>
      </w:r>
      <w:r w:rsidR="00F3663D">
        <w:t>.</w:t>
      </w:r>
    </w:p>
    <w:p w14:paraId="5C273742" w14:textId="45063082" w:rsidR="00F3663D" w:rsidRDefault="00F3663D">
      <w:pPr>
        <w:pStyle w:val="Body"/>
      </w:pPr>
      <w:r>
        <w:t xml:space="preserve">Faculty mentor: Duane Pearson, MD </w:t>
      </w:r>
      <w:r w:rsidR="009D2F95">
        <w:t xml:space="preserve">Faculty Innovation Award. </w:t>
      </w:r>
      <w:r>
        <w:t>(2019-2020).</w:t>
      </w:r>
    </w:p>
    <w:p w14:paraId="197FCCA3" w14:textId="40A0A409" w:rsidR="005272D5" w:rsidRDefault="005272D5">
      <w:pPr>
        <w:pStyle w:val="Body"/>
      </w:pPr>
      <w:r>
        <w:t>Faculty mentor: Lauren Gulley, PhD. Development of Small RO1 Pilot.</w:t>
      </w:r>
    </w:p>
    <w:p w14:paraId="677FD270" w14:textId="77777777" w:rsidR="00C2120F" w:rsidRDefault="00C2120F">
      <w:pPr>
        <w:pStyle w:val="Body"/>
        <w:rPr>
          <w:b/>
          <w:bCs/>
          <w:u w:val="single"/>
        </w:rPr>
      </w:pPr>
    </w:p>
    <w:p w14:paraId="2DB90F5F" w14:textId="77777777" w:rsidR="00A37DFF" w:rsidRDefault="00AE60B6">
      <w:pPr>
        <w:pStyle w:val="Body"/>
        <w:ind w:left="2220" w:hanging="2220"/>
        <w:rPr>
          <w:b/>
          <w:bCs/>
        </w:rPr>
      </w:pPr>
      <w:r>
        <w:rPr>
          <w:b/>
          <w:bCs/>
        </w:rPr>
        <w:t>13.  Grant Support</w:t>
      </w:r>
    </w:p>
    <w:p w14:paraId="2F8F6C94" w14:textId="77777777" w:rsidR="00A37DFF" w:rsidRDefault="00A37DFF">
      <w:pPr>
        <w:pStyle w:val="Body"/>
        <w:ind w:left="2220" w:hanging="2220"/>
        <w:rPr>
          <w:b/>
          <w:bCs/>
        </w:rPr>
      </w:pPr>
    </w:p>
    <w:p w14:paraId="2C454508" w14:textId="77777777" w:rsidR="00A37DFF" w:rsidRDefault="00334A26">
      <w:pPr>
        <w:pStyle w:val="Body"/>
        <w:ind w:left="2220" w:hanging="2220"/>
        <w:rPr>
          <w:b/>
          <w:bCs/>
        </w:rPr>
      </w:pPr>
      <w:r>
        <w:rPr>
          <w:b/>
          <w:bCs/>
        </w:rPr>
        <w:t xml:space="preserve">Current </w:t>
      </w:r>
      <w:r w:rsidR="00AE60B6">
        <w:rPr>
          <w:b/>
          <w:bCs/>
        </w:rPr>
        <w:t>Grants</w:t>
      </w:r>
    </w:p>
    <w:p w14:paraId="78760085" w14:textId="77777777" w:rsidR="003E1E1A" w:rsidRDefault="003E1E1A">
      <w:pPr>
        <w:pStyle w:val="Body"/>
        <w:ind w:left="2220" w:hanging="2220"/>
        <w:rPr>
          <w:b/>
          <w:bCs/>
        </w:rPr>
      </w:pPr>
    </w:p>
    <w:p w14:paraId="375BE83E" w14:textId="57168525" w:rsidR="00F24DF6" w:rsidRDefault="00F24DF6" w:rsidP="00F24DF6">
      <w:pPr>
        <w:pStyle w:val="Body"/>
        <w:numPr>
          <w:ilvl w:val="0"/>
          <w:numId w:val="11"/>
        </w:numPr>
      </w:pPr>
      <w:r>
        <w:t>National Medication Assisted Therapy (MAT) Training Support Network. Health Resource and Service Administration (HRSA). $500,000. Site Investigator. 03/2022-02/2026.</w:t>
      </w:r>
    </w:p>
    <w:p w14:paraId="15FEB29D" w14:textId="03877F56" w:rsidR="008E5AA8" w:rsidRDefault="008E5AA8" w:rsidP="00F24DF6">
      <w:pPr>
        <w:pStyle w:val="Body"/>
        <w:numPr>
          <w:ilvl w:val="0"/>
          <w:numId w:val="11"/>
        </w:numPr>
      </w:pPr>
      <w:r>
        <w:t>Connected Care Pilot for Low-income Children with Medical Complexity. Federal Communications Commission. $824,096. Primary Investigator. 02/2022- 08/2023.</w:t>
      </w:r>
    </w:p>
    <w:p w14:paraId="57E5ECF8" w14:textId="569BF03B" w:rsidR="00566D63" w:rsidRDefault="00566D63" w:rsidP="00566D63">
      <w:pPr>
        <w:pStyle w:val="Body"/>
        <w:numPr>
          <w:ilvl w:val="0"/>
          <w:numId w:val="11"/>
        </w:numPr>
      </w:pPr>
      <w:r>
        <w:t xml:space="preserve">Improved access, </w:t>
      </w:r>
      <w:proofErr w:type="gramStart"/>
      <w:r>
        <w:t>reduction</w:t>
      </w:r>
      <w:proofErr w:type="gramEnd"/>
      <w:r>
        <w:t xml:space="preserve"> and mitigation of risks for University of Colorado School of Medicine in light of COVID-19. Federal Communications Commission. $691,230. </w:t>
      </w:r>
      <w:r w:rsidR="00E75D25">
        <w:t>Co-</w:t>
      </w:r>
      <w:r>
        <w:t>Investigator. 02/2022 – 01/2023.</w:t>
      </w:r>
    </w:p>
    <w:p w14:paraId="702E3DBE" w14:textId="32007DC6" w:rsidR="007556F8" w:rsidRDefault="007556F8" w:rsidP="00334A26">
      <w:pPr>
        <w:pStyle w:val="Body"/>
        <w:numPr>
          <w:ilvl w:val="0"/>
          <w:numId w:val="11"/>
        </w:numPr>
      </w:pPr>
      <w:r>
        <w:t xml:space="preserve">Pfizer Global Medical Grants, Menopause and Minority Health Project. $75,000. 09/2021 – 08/2022. Evaluation and ECHO Program Lead. </w:t>
      </w:r>
    </w:p>
    <w:p w14:paraId="46E6E825" w14:textId="6DDDC728" w:rsidR="00804E9A" w:rsidRDefault="00804E9A" w:rsidP="00334A26">
      <w:pPr>
        <w:pStyle w:val="Body"/>
        <w:numPr>
          <w:ilvl w:val="0"/>
          <w:numId w:val="11"/>
        </w:numPr>
      </w:pPr>
      <w:r>
        <w:t>Continuation of funding for establishment of Peer Mentored Care Collaborative. University of Colorado School of Medicine. $2,1</w:t>
      </w:r>
      <w:r w:rsidR="003F453B">
        <w:t>2</w:t>
      </w:r>
      <w:r>
        <w:t>0,</w:t>
      </w:r>
      <w:r w:rsidR="003F453B">
        <w:t>632</w:t>
      </w:r>
      <w:r>
        <w:t>. 0</w:t>
      </w:r>
      <w:r w:rsidR="003F453B">
        <w:t>6</w:t>
      </w:r>
      <w:r>
        <w:t>/2021 – 0</w:t>
      </w:r>
      <w:r w:rsidR="003F453B">
        <w:t>5</w:t>
      </w:r>
      <w:r>
        <w:t>/2022.</w:t>
      </w:r>
      <w:r w:rsidR="00D5581E">
        <w:t xml:space="preserve"> Primary Investigator.</w:t>
      </w:r>
    </w:p>
    <w:p w14:paraId="02D5A79C" w14:textId="1A36AECD" w:rsidR="002055E6" w:rsidRDefault="002055E6" w:rsidP="00334A26">
      <w:pPr>
        <w:pStyle w:val="Body"/>
        <w:numPr>
          <w:ilvl w:val="0"/>
          <w:numId w:val="11"/>
        </w:numPr>
      </w:pPr>
      <w:r>
        <w:t>ECHO Colorado Campus-Community Matching Grant. University Colorado    Office of the Chancellor. $3</w:t>
      </w:r>
      <w:r w:rsidR="00D5581E">
        <w:t>1</w:t>
      </w:r>
      <w:r>
        <w:t>6,000. 09/2021-08/2022</w:t>
      </w:r>
      <w:r>
        <w:rPr>
          <w:lang w:val="it-IT"/>
        </w:rPr>
        <w:t xml:space="preserve">. </w:t>
      </w:r>
      <w:proofErr w:type="spellStart"/>
      <w:r>
        <w:rPr>
          <w:lang w:val="it-IT"/>
        </w:rPr>
        <w:t>Primary</w:t>
      </w:r>
      <w:proofErr w:type="spellEnd"/>
      <w:r>
        <w:rPr>
          <w:lang w:val="it-IT"/>
        </w:rPr>
        <w:t xml:space="preserve"> Investigator</w:t>
      </w:r>
      <w:r w:rsidR="00D5581E">
        <w:rPr>
          <w:lang w:val="it-IT"/>
        </w:rPr>
        <w:t>.</w:t>
      </w:r>
    </w:p>
    <w:p w14:paraId="4C04072D" w14:textId="00FF36BD" w:rsidR="007476FF" w:rsidRDefault="006322EA" w:rsidP="00676F1B">
      <w:pPr>
        <w:pStyle w:val="Body"/>
        <w:numPr>
          <w:ilvl w:val="0"/>
          <w:numId w:val="11"/>
        </w:numPr>
      </w:pPr>
      <w:r>
        <w:t>Network of Care Plus - School-based Resource Centers. The Bea Taplin Foundation. $5,000,000. 01/2017 -12/2022. co-Primary Investigator.</w:t>
      </w:r>
    </w:p>
    <w:p w14:paraId="72E1D865" w14:textId="77777777" w:rsidR="00363045" w:rsidRDefault="00363045" w:rsidP="00DB7E29">
      <w:pPr>
        <w:pStyle w:val="Body"/>
        <w:rPr>
          <w:b/>
          <w:bCs/>
        </w:rPr>
      </w:pPr>
    </w:p>
    <w:p w14:paraId="522DD806" w14:textId="39B86AB1" w:rsidR="00DB7E29" w:rsidRDefault="00DB7E29" w:rsidP="00DB7E29">
      <w:pPr>
        <w:pStyle w:val="Body"/>
        <w:rPr>
          <w:b/>
          <w:bCs/>
        </w:rPr>
      </w:pPr>
      <w:r>
        <w:rPr>
          <w:b/>
          <w:bCs/>
        </w:rPr>
        <w:t>Past/Completed Grants</w:t>
      </w:r>
    </w:p>
    <w:p w14:paraId="43C5309A" w14:textId="77777777" w:rsidR="00DB7E29" w:rsidRDefault="00DB7E29" w:rsidP="00DB7E29">
      <w:pPr>
        <w:pStyle w:val="Body"/>
      </w:pPr>
    </w:p>
    <w:p w14:paraId="1C4A6C41" w14:textId="1909B9F5" w:rsidR="00363045" w:rsidRDefault="00363045" w:rsidP="00363045">
      <w:pPr>
        <w:pStyle w:val="Body"/>
        <w:numPr>
          <w:ilvl w:val="0"/>
          <w:numId w:val="13"/>
        </w:numPr>
      </w:pPr>
      <w:r>
        <w:t xml:space="preserve">Foundation funding for establishment of Peer Mentored Care Collaborative. University of Colorado School of Medicine. $1,750,000. 06/2020 – 05/2021. </w:t>
      </w:r>
    </w:p>
    <w:p w14:paraId="32BA98AE" w14:textId="77777777" w:rsidR="00363045" w:rsidRDefault="00363045" w:rsidP="00363045">
      <w:pPr>
        <w:pStyle w:val="Body"/>
        <w:numPr>
          <w:ilvl w:val="0"/>
          <w:numId w:val="13"/>
        </w:numPr>
      </w:pPr>
      <w:r>
        <w:lastRenderedPageBreak/>
        <w:t>National Nursing Home COVID Action Network. Agency for Healthcare Research and Quality. $340,000. Investigator. 03/2020-02/2021.</w:t>
      </w:r>
    </w:p>
    <w:p w14:paraId="3B80135E" w14:textId="77777777" w:rsidR="00363045" w:rsidRDefault="00363045" w:rsidP="00363045">
      <w:pPr>
        <w:pStyle w:val="Body"/>
        <w:numPr>
          <w:ilvl w:val="0"/>
          <w:numId w:val="13"/>
        </w:numPr>
      </w:pPr>
      <w:r>
        <w:t xml:space="preserve">Telehealth expansion, </w:t>
      </w:r>
      <w:proofErr w:type="gramStart"/>
      <w:r>
        <w:t>mitigation</w:t>
      </w:r>
      <w:proofErr w:type="gramEnd"/>
      <w:r>
        <w:t xml:space="preserve"> and recovery for Children’s Hospital Colorado in light of COVID-19. Federal Communications Commission. $835,000. Investigator. 04/2020 – 03/2021.</w:t>
      </w:r>
    </w:p>
    <w:p w14:paraId="3B73D3EA" w14:textId="77777777" w:rsidR="00363045" w:rsidRDefault="00363045" w:rsidP="00363045">
      <w:pPr>
        <w:pStyle w:val="Body"/>
        <w:numPr>
          <w:ilvl w:val="0"/>
          <w:numId w:val="13"/>
        </w:numPr>
      </w:pPr>
      <w:r>
        <w:t>COVID-19 Just in Time Series to Support Colorado School Districts. Westmeath Foundation. $147,950. 11/2020-06/2021.</w:t>
      </w:r>
    </w:p>
    <w:p w14:paraId="65959EE2" w14:textId="77777777" w:rsidR="00363045" w:rsidRDefault="00363045" w:rsidP="00363045">
      <w:pPr>
        <w:pStyle w:val="Body"/>
        <w:numPr>
          <w:ilvl w:val="0"/>
          <w:numId w:val="13"/>
        </w:numPr>
      </w:pPr>
      <w:r>
        <w:t>COVID-19 Telehealth Technology Expansion re: COVID in Colorado. Office of eHealth Information. $75,000. 10/2020 – 3/30/2021.</w:t>
      </w:r>
    </w:p>
    <w:p w14:paraId="252FB835" w14:textId="095EA3D5" w:rsidR="00363045" w:rsidRDefault="00363045" w:rsidP="00363045">
      <w:pPr>
        <w:pStyle w:val="Body"/>
        <w:numPr>
          <w:ilvl w:val="0"/>
          <w:numId w:val="13"/>
        </w:numPr>
      </w:pPr>
      <w:r>
        <w:t>Behavioral health support for clinicians managing COVID-19. Colorado Office of Behavioral Health. $385,000. 05/2020 – 04/2021.</w:t>
      </w:r>
    </w:p>
    <w:p w14:paraId="299104DC" w14:textId="13220C9C" w:rsidR="00804E9A" w:rsidRDefault="00804E9A" w:rsidP="00804E9A">
      <w:pPr>
        <w:pStyle w:val="Body"/>
        <w:numPr>
          <w:ilvl w:val="0"/>
          <w:numId w:val="13"/>
        </w:numPr>
      </w:pPr>
      <w:r>
        <w:t>National Nursing Home COVID Action Network. Agency for Healthcare Research and Quality. $380,000. Investigator. 10/2020-01/2021.</w:t>
      </w:r>
    </w:p>
    <w:p w14:paraId="5F53BEAB" w14:textId="77777777" w:rsidR="00804E9A" w:rsidRDefault="00804E9A" w:rsidP="00804E9A">
      <w:pPr>
        <w:pStyle w:val="Body"/>
        <w:numPr>
          <w:ilvl w:val="0"/>
          <w:numId w:val="13"/>
        </w:numPr>
      </w:pPr>
      <w:r>
        <w:t>ECHO COVID-19 Just in Time Series to Support Primary Care in Colorado. The ZOMA Foundation. $265,000. 4/2020 – 7/2020.</w:t>
      </w:r>
    </w:p>
    <w:p w14:paraId="1FA00A14" w14:textId="786F2B8F" w:rsidR="00804E9A" w:rsidRDefault="00804E9A" w:rsidP="00804E9A">
      <w:pPr>
        <w:pStyle w:val="Body"/>
        <w:numPr>
          <w:ilvl w:val="0"/>
          <w:numId w:val="13"/>
        </w:numPr>
      </w:pPr>
      <w:r>
        <w:t>Primary Care Based Telehealth Delivery of Specialty Care. Colorado Department of Health and the Environment. $100,000. Consultant. 7/1/2019-6/30/2020.</w:t>
      </w:r>
    </w:p>
    <w:p w14:paraId="4666EB94" w14:textId="77777777" w:rsidR="00804E9A" w:rsidRDefault="00804E9A" w:rsidP="00804E9A">
      <w:pPr>
        <w:pStyle w:val="Body"/>
        <w:numPr>
          <w:ilvl w:val="0"/>
          <w:numId w:val="13"/>
        </w:numPr>
      </w:pPr>
      <w:r>
        <w:t>ECHO Colorado Campus-Community Matching Grant. University Colorado    Office of the Chancellor. $1,696,000. 12/2017 -11/2020</w:t>
      </w:r>
      <w:r>
        <w:rPr>
          <w:lang w:val="it-IT"/>
        </w:rPr>
        <w:t xml:space="preserve">. </w:t>
      </w:r>
      <w:proofErr w:type="spellStart"/>
      <w:r>
        <w:rPr>
          <w:lang w:val="it-IT"/>
        </w:rPr>
        <w:t>Primary</w:t>
      </w:r>
      <w:proofErr w:type="spellEnd"/>
      <w:r>
        <w:rPr>
          <w:lang w:val="it-IT"/>
        </w:rPr>
        <w:t xml:space="preserve"> Investigator.</w:t>
      </w:r>
      <w:r>
        <w:t xml:space="preserve"> </w:t>
      </w:r>
    </w:p>
    <w:p w14:paraId="4035457E" w14:textId="77777777" w:rsidR="00804E9A" w:rsidRDefault="00804E9A" w:rsidP="00804E9A">
      <w:pPr>
        <w:pStyle w:val="Body"/>
        <w:numPr>
          <w:ilvl w:val="0"/>
          <w:numId w:val="13"/>
        </w:numPr>
      </w:pPr>
      <w:r>
        <w:t>ECHO Colorado Renewal Grant. The Colorado Health Foundation. $3,400,000. 09/2017 -08/2020. Primary Investigator/Program Center Executive Director.</w:t>
      </w:r>
    </w:p>
    <w:p w14:paraId="5BE6F58C" w14:textId="32930CF9" w:rsidR="00804E9A" w:rsidRDefault="00804E9A" w:rsidP="00804E9A">
      <w:pPr>
        <w:pStyle w:val="Body"/>
        <w:numPr>
          <w:ilvl w:val="0"/>
          <w:numId w:val="13"/>
        </w:numPr>
      </w:pPr>
      <w:r>
        <w:t xml:space="preserve">Implementing Technology and Medication Assisted Treatment and Team    </w:t>
      </w:r>
      <w:r>
        <w:tab/>
        <w:t xml:space="preserve">        Training in Colorado (IT MATTTRs Colorado). Agency for Healthcare </w:t>
      </w:r>
      <w:r>
        <w:tab/>
        <w:t xml:space="preserve"> Research and Quality (AHRQ). $998,000. 01/2017 -12/2019.</w:t>
      </w:r>
    </w:p>
    <w:p w14:paraId="3AE4BA0F" w14:textId="77777777" w:rsidR="00804E9A" w:rsidRDefault="00804E9A" w:rsidP="00804E9A">
      <w:pPr>
        <w:pStyle w:val="Body"/>
        <w:numPr>
          <w:ilvl w:val="0"/>
          <w:numId w:val="13"/>
        </w:numPr>
      </w:pPr>
      <w:r>
        <w:t>Access to Care for Communities through Education, Service and Support Model: Pediatric Complex Care. University of Colorado School of Medicine UPL (Upper Payment Limit) grant. $696,000. Co-Primary Investigator. (10/2018 -09/2019).</w:t>
      </w:r>
    </w:p>
    <w:p w14:paraId="0FBBD5D7" w14:textId="77777777" w:rsidR="00804E9A" w:rsidRDefault="00804E9A" w:rsidP="00804E9A">
      <w:pPr>
        <w:pStyle w:val="Body"/>
        <w:numPr>
          <w:ilvl w:val="0"/>
          <w:numId w:val="13"/>
        </w:numPr>
      </w:pPr>
      <w:r>
        <w:t>BC4U Telehealth Expansion of Reproductive Services. University of Colorado School of Medicine UPL (Upper Payment Limit) grant. $271,500. Co-Primary Investigator. (10/2018 -09/2019).</w:t>
      </w:r>
    </w:p>
    <w:p w14:paraId="18A42FB3" w14:textId="77777777" w:rsidR="00804E9A" w:rsidRDefault="00804E9A" w:rsidP="00804E9A">
      <w:pPr>
        <w:pStyle w:val="Body"/>
        <w:numPr>
          <w:ilvl w:val="0"/>
          <w:numId w:val="13"/>
        </w:numPr>
      </w:pPr>
      <w:r>
        <w:t>COPPCAL: Colorado Pediatric Psychiatry Consultation and Access Line. University of Colorado School of Medicine UPL (Upper Payment Limit) grant. $771,500. Contract services. (10/2018 -06/2020).</w:t>
      </w:r>
    </w:p>
    <w:p w14:paraId="76B0FEE5" w14:textId="77777777" w:rsidR="00804E9A" w:rsidRDefault="00804E9A" w:rsidP="00804E9A">
      <w:pPr>
        <w:pStyle w:val="Body"/>
        <w:numPr>
          <w:ilvl w:val="0"/>
          <w:numId w:val="13"/>
        </w:numPr>
      </w:pPr>
      <w:r>
        <w:t>Pulmonary Sleep Outreach to Durango and Cortez. University of Colorado School of Medicine UPL (Upper Payment Limit) grant. $96,500. Contract services. (10/2018 -06/2020).</w:t>
      </w:r>
    </w:p>
    <w:p w14:paraId="5E8DDDEC" w14:textId="77777777" w:rsidR="00804E9A" w:rsidRDefault="00804E9A" w:rsidP="00804E9A">
      <w:pPr>
        <w:pStyle w:val="Body"/>
        <w:numPr>
          <w:ilvl w:val="0"/>
          <w:numId w:val="13"/>
        </w:numPr>
      </w:pPr>
      <w:r>
        <w:t>Innovative State and Local Public Health Strategies to Prevent and Manage Diabetes and Heart Disease. Centers for Disease Control (CDC). $196,000. Primary Investigator. 10/2018-09/2019.</w:t>
      </w:r>
    </w:p>
    <w:p w14:paraId="50336919" w14:textId="4AF31422" w:rsidR="00804E9A" w:rsidRDefault="00804E9A" w:rsidP="00804E9A">
      <w:pPr>
        <w:pStyle w:val="Body"/>
        <w:numPr>
          <w:ilvl w:val="0"/>
          <w:numId w:val="13"/>
        </w:numPr>
      </w:pPr>
      <w:r>
        <w:t xml:space="preserve">A virtual gluten-free diet education program for pediatric patients with Celiac   Disease. University of Colorado Data Science to Patient Value (D2V) </w:t>
      </w:r>
      <w:r>
        <w:tab/>
        <w:t xml:space="preserve">   </w:t>
      </w:r>
      <w:r>
        <w:tab/>
        <w:t xml:space="preserve">   Program. $75,000. </w:t>
      </w:r>
      <w:r>
        <w:rPr>
          <w:lang w:val="it-IT"/>
        </w:rPr>
        <w:t>co-</w:t>
      </w:r>
      <w:proofErr w:type="spellStart"/>
      <w:r>
        <w:rPr>
          <w:lang w:val="it-IT"/>
        </w:rPr>
        <w:t>Primary</w:t>
      </w:r>
      <w:proofErr w:type="spellEnd"/>
      <w:r>
        <w:rPr>
          <w:lang w:val="it-IT"/>
        </w:rPr>
        <w:t xml:space="preserve"> Investigator. </w:t>
      </w:r>
      <w:r>
        <w:t>07/2018 -06/2019.</w:t>
      </w:r>
    </w:p>
    <w:p w14:paraId="74F1A952" w14:textId="2E21FE6C" w:rsidR="00804E9A" w:rsidRDefault="00804E9A" w:rsidP="00804E9A">
      <w:pPr>
        <w:pStyle w:val="Body"/>
        <w:numPr>
          <w:ilvl w:val="0"/>
          <w:numId w:val="13"/>
        </w:numPr>
      </w:pPr>
      <w:r>
        <w:lastRenderedPageBreak/>
        <w:t>Community-based Specialty Care for Southwest Colorado. Westmeath Family Foundation. $129,000. Primary Investigator. 11/2018 -10/2019.</w:t>
      </w:r>
    </w:p>
    <w:p w14:paraId="7EE6564A" w14:textId="77777777" w:rsidR="00DB7E29" w:rsidRDefault="0028329E" w:rsidP="00DB7E29">
      <w:pPr>
        <w:pStyle w:val="Body"/>
        <w:numPr>
          <w:ilvl w:val="0"/>
          <w:numId w:val="13"/>
        </w:numPr>
      </w:pPr>
      <w:r>
        <w:t>Community-based Specialty Care for Montrose/Delta Families. Westmeath Family Foundation. $89,000. Primary Investigator. 05/2017 -04/2018.</w:t>
      </w:r>
    </w:p>
    <w:p w14:paraId="6589469F" w14:textId="1730FD30" w:rsidR="00857ED4" w:rsidRDefault="0028329E" w:rsidP="00857ED4">
      <w:pPr>
        <w:pStyle w:val="Body"/>
        <w:numPr>
          <w:ilvl w:val="0"/>
          <w:numId w:val="13"/>
        </w:numPr>
      </w:pPr>
      <w:r>
        <w:t>Improving Kempe Center Statewide Management. Colorado Child Welfare Training Academy. $49,100.00. 01/2017 -12/2018.</w:t>
      </w:r>
    </w:p>
    <w:p w14:paraId="4D6DE777" w14:textId="01617E54" w:rsidR="00804E9A" w:rsidRDefault="00804E9A" w:rsidP="00804E9A">
      <w:pPr>
        <w:pStyle w:val="Body"/>
        <w:numPr>
          <w:ilvl w:val="0"/>
          <w:numId w:val="13"/>
        </w:numPr>
      </w:pPr>
      <w:r>
        <w:t>Statewide Pediatric Emergency Psychiatry Support. Health Research and Services Agency (HRSA). $446,000. 09/2018 – 09/2019. Contract Services.</w:t>
      </w:r>
    </w:p>
    <w:p w14:paraId="5E6737C6" w14:textId="77777777" w:rsidR="00857ED4" w:rsidRDefault="006322EA" w:rsidP="00857ED4">
      <w:pPr>
        <w:pStyle w:val="Body"/>
        <w:numPr>
          <w:ilvl w:val="0"/>
          <w:numId w:val="13"/>
        </w:numPr>
      </w:pPr>
      <w:r>
        <w:t>Improving Colorectal Screening in Communities. UC Cancer Center/CDPHE. $40,000. 01/2017 -12/2017.</w:t>
      </w:r>
    </w:p>
    <w:p w14:paraId="38D383FE" w14:textId="77777777" w:rsidR="00857ED4" w:rsidRDefault="006322EA" w:rsidP="00857ED4">
      <w:pPr>
        <w:pStyle w:val="Body"/>
        <w:numPr>
          <w:ilvl w:val="0"/>
          <w:numId w:val="13"/>
        </w:numPr>
      </w:pPr>
      <w:r>
        <w:t xml:space="preserve">Community-based Specialty Care for Four-corners Families Renewal. Westmeath Family Foundation. $147,000. Primary Investigator. 12/2016 -11/2017.  </w:t>
      </w:r>
    </w:p>
    <w:p w14:paraId="257B71AE" w14:textId="77777777" w:rsidR="00857ED4" w:rsidRDefault="006C089E" w:rsidP="00857ED4">
      <w:pPr>
        <w:pStyle w:val="Body"/>
        <w:numPr>
          <w:ilvl w:val="0"/>
          <w:numId w:val="13"/>
        </w:numPr>
      </w:pPr>
      <w:r>
        <w:t>Colorado Transforming Clinical Practice Initiative. Colorado SIM Project. $34,000. 05/2016 -04/2017.</w:t>
      </w:r>
    </w:p>
    <w:p w14:paraId="0BC4E1DA" w14:textId="77777777" w:rsidR="00857ED4" w:rsidRDefault="006322EA" w:rsidP="00857ED4">
      <w:pPr>
        <w:pStyle w:val="Body"/>
        <w:numPr>
          <w:ilvl w:val="0"/>
          <w:numId w:val="13"/>
        </w:numPr>
      </w:pPr>
      <w:r>
        <w:t>Community-based Specialty Care for Four-corners Families Renewal. Westmeath Family Foundation. $129,000. Primary Investigator. 02/2016 -   01/2017.</w:t>
      </w:r>
    </w:p>
    <w:p w14:paraId="1B19202B" w14:textId="77777777" w:rsidR="00857ED4" w:rsidRDefault="006C089E" w:rsidP="00857ED4">
      <w:pPr>
        <w:pStyle w:val="Body"/>
        <w:numPr>
          <w:ilvl w:val="0"/>
          <w:numId w:val="13"/>
        </w:numPr>
      </w:pPr>
      <w:r>
        <w:t>Cancer Survivorship. Colorado Department of Public Health and Environment. $31,000. 04/2016- 03/2017. co-Investigator. Colorado Department of Public Health and Environment.</w:t>
      </w:r>
    </w:p>
    <w:p w14:paraId="2DF3DF66" w14:textId="77777777" w:rsidR="00857ED4" w:rsidRDefault="006322EA" w:rsidP="00857ED4">
      <w:pPr>
        <w:pStyle w:val="Body"/>
        <w:numPr>
          <w:ilvl w:val="0"/>
          <w:numId w:val="13"/>
        </w:numPr>
      </w:pPr>
      <w:r>
        <w:t>Diabetes Healthcare Beyond High School: Policy Transformation. The Leona Helmsley Family Trust. $128,000. 10/2015 -10/2017.</w:t>
      </w:r>
    </w:p>
    <w:p w14:paraId="7FCE145B" w14:textId="77777777" w:rsidR="00857ED4" w:rsidRDefault="006C089E" w:rsidP="00857ED4">
      <w:pPr>
        <w:pStyle w:val="Body"/>
        <w:numPr>
          <w:ilvl w:val="0"/>
          <w:numId w:val="13"/>
        </w:numPr>
      </w:pPr>
      <w:r>
        <w:t>Community-based Specialty Care for Four-corners Families. Westmeath Family Foundation. $139,000. 02/2015- 04/2016. Primary Investigator.</w:t>
      </w:r>
    </w:p>
    <w:p w14:paraId="1FEFF221" w14:textId="77777777" w:rsidR="00857ED4" w:rsidRDefault="006C089E" w:rsidP="00857ED4">
      <w:pPr>
        <w:pStyle w:val="Body"/>
        <w:numPr>
          <w:ilvl w:val="0"/>
          <w:numId w:val="13"/>
        </w:numPr>
      </w:pPr>
      <w:r>
        <w:t>Well Integrated Screening and Evaluation for Women Across the Nation (Wis</w:t>
      </w:r>
      <w:r w:rsidR="00DB7E29">
        <w:t xml:space="preserve">e </w:t>
      </w:r>
      <w:r>
        <w:t>Woman) (program to develop and provide cardiovascular screenings). $71,900. 02/2015 - 01/2016. Co-PI.</w:t>
      </w:r>
    </w:p>
    <w:p w14:paraId="53289442" w14:textId="77777777" w:rsidR="00857ED4" w:rsidRDefault="006C089E" w:rsidP="00857ED4">
      <w:pPr>
        <w:pStyle w:val="Body"/>
        <w:numPr>
          <w:ilvl w:val="0"/>
          <w:numId w:val="13"/>
        </w:numPr>
      </w:pPr>
      <w:r>
        <w:t>ECHO Colorado Program Center Grant. The Colorado Health Foundation. $3,800,000. 09/2015 -12/2017. Primary Investigator.</w:t>
      </w:r>
    </w:p>
    <w:p w14:paraId="56CC91A0" w14:textId="77777777" w:rsidR="00857ED4" w:rsidRDefault="006C089E" w:rsidP="00857ED4">
      <w:pPr>
        <w:pStyle w:val="Body"/>
        <w:numPr>
          <w:ilvl w:val="0"/>
          <w:numId w:val="13"/>
        </w:numPr>
      </w:pPr>
      <w:r>
        <w:t xml:space="preserve">Development of ECHO Models to Support Public Health Priorities. Rocky Mountain Public Health Training Center. $108,276. 02/2015 - 01/2017.  </w:t>
      </w:r>
    </w:p>
    <w:p w14:paraId="00FB8550" w14:textId="77777777" w:rsidR="00857ED4" w:rsidRDefault="006C089E" w:rsidP="00857ED4">
      <w:pPr>
        <w:pStyle w:val="Body"/>
        <w:numPr>
          <w:ilvl w:val="0"/>
          <w:numId w:val="13"/>
        </w:numPr>
      </w:pPr>
      <w:r>
        <w:t xml:space="preserve">Colorado Youth with Epilepsy ECHO. The American Academy of Pediatrics. </w:t>
      </w:r>
      <w:r>
        <w:tab/>
        <w:t xml:space="preserve"> $100,000. 01/2015 -01/2017. Co-Investigator.</w:t>
      </w:r>
    </w:p>
    <w:p w14:paraId="4C360DE7" w14:textId="77777777" w:rsidR="00857ED4" w:rsidRDefault="006C089E" w:rsidP="00857ED4">
      <w:pPr>
        <w:pStyle w:val="Body"/>
        <w:numPr>
          <w:ilvl w:val="0"/>
          <w:numId w:val="13"/>
        </w:numPr>
      </w:pPr>
      <w:r>
        <w:t>ECHO Colorado Campus-Community Matching Grant. University of Colorado Office of the Chancellor. $1,096,000. 09/2015 -12/2017. Primary Investigator.</w:t>
      </w:r>
    </w:p>
    <w:p w14:paraId="50C02777" w14:textId="77777777" w:rsidR="00857ED4" w:rsidRDefault="006322EA" w:rsidP="00857ED4">
      <w:pPr>
        <w:pStyle w:val="Body"/>
        <w:numPr>
          <w:ilvl w:val="0"/>
          <w:numId w:val="13"/>
        </w:numPr>
      </w:pPr>
      <w:r>
        <w:t>Training and travel support for Developmental Pediatric Fellow. Association for University Centers on Diabetes. $35,000. co-Investigator/MPH Mentor. 09/2015-08/2016.</w:t>
      </w:r>
    </w:p>
    <w:p w14:paraId="76B6EFA5" w14:textId="77777777" w:rsidR="00857ED4" w:rsidRDefault="006C089E" w:rsidP="00857ED4">
      <w:pPr>
        <w:pStyle w:val="Body"/>
        <w:numPr>
          <w:ilvl w:val="0"/>
          <w:numId w:val="13"/>
        </w:numPr>
      </w:pPr>
      <w:r>
        <w:t>Diabetes Healthcare Beyond High School. The Leona Helmsley Family Trust. $1,228,000. 02/2015 -01/2018. Investigator.</w:t>
      </w:r>
    </w:p>
    <w:p w14:paraId="631490F7" w14:textId="77777777" w:rsidR="00857ED4" w:rsidRDefault="006C089E" w:rsidP="00857ED4">
      <w:pPr>
        <w:pStyle w:val="Body"/>
        <w:numPr>
          <w:ilvl w:val="0"/>
          <w:numId w:val="13"/>
        </w:numPr>
      </w:pPr>
      <w:r>
        <w:t>Orthopedics Institute Care Transitions. Sally and Ray Duncan Family Foundation. $500,000. 02/2014 -01/2015. Grant writer/evaluation plan.</w:t>
      </w:r>
    </w:p>
    <w:p w14:paraId="270A2FAB" w14:textId="77777777" w:rsidR="00857ED4" w:rsidRDefault="00AE60B6" w:rsidP="00857ED4">
      <w:pPr>
        <w:pStyle w:val="Body"/>
        <w:numPr>
          <w:ilvl w:val="0"/>
          <w:numId w:val="13"/>
        </w:numPr>
      </w:pPr>
      <w:r>
        <w:t>Colorado ECHO Planning grant. The Colorado Heal</w:t>
      </w:r>
      <w:r w:rsidR="006C089E">
        <w:t xml:space="preserve">th Foundation. $186,000. </w:t>
      </w:r>
      <w:r>
        <w:t xml:space="preserve">09/2013 -08/2014. co-Primary Investigator.     </w:t>
      </w:r>
    </w:p>
    <w:p w14:paraId="4CD38817" w14:textId="77777777" w:rsidR="006C089E" w:rsidRDefault="006C089E" w:rsidP="00857ED4">
      <w:pPr>
        <w:pStyle w:val="Body"/>
        <w:numPr>
          <w:ilvl w:val="0"/>
          <w:numId w:val="13"/>
        </w:numPr>
      </w:pPr>
      <w:r>
        <w:lastRenderedPageBreak/>
        <w:t>21st Century School-based System of Care: expansion for additional districts and services. Texas Department of Education. $3,600,000. 07/2011 -06/2016.</w:t>
      </w:r>
    </w:p>
    <w:p w14:paraId="6A18B371" w14:textId="77777777" w:rsidR="00857ED4" w:rsidRDefault="006C089E" w:rsidP="00857ED4">
      <w:pPr>
        <w:pStyle w:val="Body"/>
        <w:ind w:left="1020"/>
      </w:pPr>
      <w:r>
        <w:t>Strengthening Families Program. The Rockwell Foundation. $44,000.             09/01/2011 -08/30/2012. Primary Investigator.</w:t>
      </w:r>
    </w:p>
    <w:p w14:paraId="50A8F521" w14:textId="77777777" w:rsidR="00857ED4" w:rsidRDefault="006C089E" w:rsidP="00857ED4">
      <w:pPr>
        <w:pStyle w:val="Body"/>
        <w:numPr>
          <w:ilvl w:val="0"/>
          <w:numId w:val="13"/>
        </w:numPr>
      </w:pPr>
      <w:r>
        <w:t xml:space="preserve">Expansion of clinical services and wraparound for children affected by    </w:t>
      </w:r>
      <w:r>
        <w:tab/>
        <w:t xml:space="preserve">       Hurricane Ike. U.S. Office of the Administration o</w:t>
      </w:r>
      <w:r w:rsidR="00CE5640">
        <w:t xml:space="preserve">f Children and Families. </w:t>
      </w:r>
      <w:r>
        <w:t>Social Services Block Grant. $966,000. 09/2010 -08/2012. Primary Investigator</w:t>
      </w:r>
    </w:p>
    <w:p w14:paraId="7CD0CF39" w14:textId="77777777" w:rsidR="00857ED4" w:rsidRDefault="006C089E" w:rsidP="00857ED4">
      <w:pPr>
        <w:pStyle w:val="Body"/>
        <w:numPr>
          <w:ilvl w:val="0"/>
          <w:numId w:val="13"/>
        </w:numPr>
      </w:pPr>
      <w:r>
        <w:t>Outreach and enrollment of uninsured in 3-sh</w:t>
      </w:r>
      <w:r w:rsidR="00CE5640">
        <w:t xml:space="preserve">are program. The Houston </w:t>
      </w:r>
      <w:r>
        <w:t>Endowment. $1,600,000. 09/2010 - 08/2011. Grant consultant.</w:t>
      </w:r>
    </w:p>
    <w:p w14:paraId="71AAAE8C" w14:textId="77777777" w:rsidR="00857ED4" w:rsidRDefault="006322EA" w:rsidP="00857ED4">
      <w:pPr>
        <w:pStyle w:val="Body"/>
        <w:numPr>
          <w:ilvl w:val="0"/>
          <w:numId w:val="13"/>
        </w:numPr>
      </w:pPr>
      <w:r>
        <w:t>Telemedicine for School-based Mental Health Services Ike-relate</w:t>
      </w:r>
      <w:r w:rsidR="00CE5640">
        <w:t xml:space="preserve">d. Robert </w:t>
      </w:r>
      <w:r>
        <w:t>Wood Johnson Foundation. Primary Investigat</w:t>
      </w:r>
      <w:r w:rsidR="00CE5640">
        <w:t xml:space="preserve">or (100% FTE). $236,000. </w:t>
      </w:r>
      <w:r>
        <w:t>01/01/2009- 12/31/2010.</w:t>
      </w:r>
    </w:p>
    <w:p w14:paraId="3BF71FFB" w14:textId="77777777" w:rsidR="00857ED4" w:rsidRDefault="006322EA" w:rsidP="00857ED4">
      <w:pPr>
        <w:pStyle w:val="Body"/>
        <w:numPr>
          <w:ilvl w:val="0"/>
          <w:numId w:val="13"/>
        </w:numPr>
      </w:pPr>
      <w:r>
        <w:t>School-based mental health services to mitigate H</w:t>
      </w:r>
      <w:r w:rsidR="00CE5640">
        <w:t xml:space="preserve">urricane Ike damage. </w:t>
      </w:r>
      <w:r w:rsidR="00CE5640">
        <w:tab/>
      </w:r>
      <w:r w:rsidR="00CE5640">
        <w:tab/>
        <w:t xml:space="preserve">   </w:t>
      </w:r>
      <w:r>
        <w:t>Rockwell Foundation. Primary Investigator (100% FTE</w:t>
      </w:r>
      <w:r w:rsidR="00CE5640">
        <w:t xml:space="preserve">). $200,000. 09/2009 </w:t>
      </w:r>
      <w:r w:rsidR="00CE5640">
        <w:tab/>
        <w:t xml:space="preserve">   </w:t>
      </w:r>
      <w:r>
        <w:t>-12/2011.</w:t>
      </w:r>
    </w:p>
    <w:p w14:paraId="1292A20C" w14:textId="77777777" w:rsidR="00857ED4" w:rsidRDefault="006C089E" w:rsidP="00857ED4">
      <w:pPr>
        <w:pStyle w:val="Body"/>
        <w:numPr>
          <w:ilvl w:val="0"/>
          <w:numId w:val="13"/>
        </w:numPr>
      </w:pPr>
      <w:r>
        <w:t>Virtual system of care development. The Annie E. C</w:t>
      </w:r>
      <w:r w:rsidR="00CE5640">
        <w:t>asey Foundation. Grant #:</w:t>
      </w:r>
      <w:r>
        <w:t>209.0046. $700,000. 01/01/2009 - 12/31/2012. Primary Investigator.</w:t>
      </w:r>
    </w:p>
    <w:p w14:paraId="1E5F733D" w14:textId="77777777" w:rsidR="00857ED4" w:rsidRDefault="006C089E" w:rsidP="00857ED4">
      <w:pPr>
        <w:pStyle w:val="Body"/>
        <w:numPr>
          <w:ilvl w:val="0"/>
          <w:numId w:val="13"/>
        </w:numPr>
      </w:pPr>
      <w:r>
        <w:t>Community Investment Grant: Addressing Health and Wellness. The United Way of Galveston. $50,000. 04/01/2011 - 03/31/2012. Program Director.</w:t>
      </w:r>
    </w:p>
    <w:p w14:paraId="4ED4AC92" w14:textId="77777777" w:rsidR="00857ED4" w:rsidRDefault="006C089E" w:rsidP="00857ED4">
      <w:pPr>
        <w:pStyle w:val="Body"/>
        <w:numPr>
          <w:ilvl w:val="0"/>
          <w:numId w:val="13"/>
        </w:numPr>
      </w:pPr>
      <w:r>
        <w:t>Expansion of services for Medicaid-eligible m</w:t>
      </w:r>
      <w:r w:rsidR="00CE5640">
        <w:t xml:space="preserve">inors. Texas Health and Human </w:t>
      </w:r>
      <w:r>
        <w:t>Services Department. $200,000.</w:t>
      </w:r>
    </w:p>
    <w:p w14:paraId="4FED4CD5" w14:textId="77777777" w:rsidR="00857ED4" w:rsidRDefault="006322EA" w:rsidP="00857ED4">
      <w:pPr>
        <w:pStyle w:val="Body"/>
        <w:numPr>
          <w:ilvl w:val="0"/>
          <w:numId w:val="13"/>
        </w:numPr>
      </w:pPr>
      <w:r>
        <w:t xml:space="preserve">21st Century School-based system of care. Texas </w:t>
      </w:r>
      <w:r w:rsidR="00CE5640">
        <w:t xml:space="preserve">Department of Education. </w:t>
      </w:r>
      <w:r>
        <w:t>$2,800,000. 07/2009 -06/2014. co-Primary Investigator.</w:t>
      </w:r>
    </w:p>
    <w:p w14:paraId="5DA96184" w14:textId="77777777" w:rsidR="00857ED4" w:rsidRDefault="006322EA" w:rsidP="00857ED4">
      <w:pPr>
        <w:pStyle w:val="Body"/>
        <w:numPr>
          <w:ilvl w:val="0"/>
          <w:numId w:val="13"/>
        </w:numPr>
      </w:pPr>
      <w:r>
        <w:t>Telemedicine Development Grant for Rural Outreach Developmen</w:t>
      </w:r>
      <w:r w:rsidR="00CE5640">
        <w:t xml:space="preserve">t. U.S. </w:t>
      </w:r>
      <w:r>
        <w:t>Health Resources and Services Administration</w:t>
      </w:r>
      <w:r w:rsidR="00CE5640">
        <w:t xml:space="preserve"> (OAT). Co-Investigator/</w:t>
      </w:r>
      <w:r>
        <w:t xml:space="preserve">Program Director. $362,900. </w:t>
      </w:r>
    </w:p>
    <w:p w14:paraId="460EF280" w14:textId="77777777" w:rsidR="00857ED4" w:rsidRDefault="006322EA" w:rsidP="00857ED4">
      <w:pPr>
        <w:pStyle w:val="Body"/>
        <w:numPr>
          <w:ilvl w:val="0"/>
          <w:numId w:val="13"/>
        </w:numPr>
      </w:pPr>
      <w:r>
        <w:t>Telemedicine Development Grant for Additio</w:t>
      </w:r>
      <w:r w:rsidR="00CE5640">
        <w:t xml:space="preserve">nal Outreach Development </w:t>
      </w:r>
      <w:r>
        <w:t>(renewal). U.S. Health Resources and Services and Adm</w:t>
      </w:r>
      <w:r w:rsidR="00CE5640">
        <w:t>inistration (OAT). Co-</w:t>
      </w:r>
      <w:r>
        <w:t xml:space="preserve">Investigator/Program Director. $392,900.  </w:t>
      </w:r>
    </w:p>
    <w:p w14:paraId="4679E168" w14:textId="77777777" w:rsidR="00857ED4" w:rsidRDefault="006322EA" w:rsidP="00857ED4">
      <w:pPr>
        <w:pStyle w:val="Body"/>
        <w:numPr>
          <w:ilvl w:val="0"/>
          <w:numId w:val="13"/>
        </w:numPr>
      </w:pPr>
      <w:r>
        <w:t>Galveston 3-Share Program Development P</w:t>
      </w:r>
      <w:r w:rsidR="00CE5640">
        <w:t>rogram. Kempner Fund. Co-</w:t>
      </w:r>
      <w:r>
        <w:t>Investigator. $43,000. 09/2008-08/2009</w:t>
      </w:r>
      <w:r w:rsidR="00CE5640">
        <w:t>.</w:t>
      </w:r>
    </w:p>
    <w:p w14:paraId="4CC92281" w14:textId="77777777" w:rsidR="00857ED4" w:rsidRDefault="006322EA" w:rsidP="00857ED4">
      <w:pPr>
        <w:pStyle w:val="Body"/>
        <w:numPr>
          <w:ilvl w:val="0"/>
          <w:numId w:val="13"/>
        </w:numPr>
      </w:pPr>
      <w:r>
        <w:t>Telemedicine for School-based Mental Health Services. Robert Wood Johnson       Foundation Local Initiatives Funding Program. Co-Primary Investigator (100% FTE). $1,200,000. 08/01/2006 - 12/31/2011.</w:t>
      </w:r>
    </w:p>
    <w:p w14:paraId="5B3D92E4" w14:textId="77777777" w:rsidR="00CD3E97" w:rsidRDefault="006322EA" w:rsidP="00CD3E97">
      <w:pPr>
        <w:pStyle w:val="Body"/>
        <w:numPr>
          <w:ilvl w:val="0"/>
          <w:numId w:val="13"/>
        </w:numPr>
      </w:pPr>
      <w:r>
        <w:t>Faculty Development Grant. School-based Psycho</w:t>
      </w:r>
      <w:r w:rsidR="00CE5640">
        <w:t xml:space="preserve">education, screening and </w:t>
      </w:r>
      <w:r>
        <w:t>treatment of depression pilot funding. University</w:t>
      </w:r>
      <w:r w:rsidR="00CE5640">
        <w:t xml:space="preserve"> of Texas Medical Branch </w:t>
      </w:r>
      <w:r>
        <w:t>President’s Cabinet Award. Primary Investiga</w:t>
      </w:r>
      <w:r w:rsidR="00CE5640">
        <w:t xml:space="preserve">tor. (5% FTE), $47,200. </w:t>
      </w:r>
      <w:r>
        <w:t>9/1/2007-08/30/2008.</w:t>
      </w:r>
    </w:p>
    <w:p w14:paraId="64392179" w14:textId="77777777" w:rsidR="00CD3E97" w:rsidRDefault="006322EA" w:rsidP="00CD3E97">
      <w:pPr>
        <w:pStyle w:val="Body"/>
        <w:numPr>
          <w:ilvl w:val="0"/>
          <w:numId w:val="13"/>
        </w:numPr>
      </w:pPr>
      <w:r>
        <w:t>Health of Older Minorities Pre-Doctoral Fellowship. National Institutes of       Health Institutional National Research Service Award (T32 AG00270-02 (Goodwin, PI). Career development award supporting individualized mentored research to train pre-doctoral scientists. Scholars chosen competitively. (75% protected time for research and training). 9/1/2003 -5/30/2006</w:t>
      </w:r>
    </w:p>
    <w:p w14:paraId="7EC60754" w14:textId="77777777" w:rsidR="006322EA" w:rsidRDefault="006322EA" w:rsidP="00CD3E97">
      <w:pPr>
        <w:pStyle w:val="Body"/>
        <w:numPr>
          <w:ilvl w:val="0"/>
          <w:numId w:val="13"/>
        </w:numPr>
      </w:pPr>
      <w:r>
        <w:lastRenderedPageBreak/>
        <w:t>African-American Paternal Re-engagement Project.</w:t>
      </w:r>
      <w:r w:rsidR="00CE5640">
        <w:t xml:space="preserve"> The Hogg Foundation for </w:t>
      </w:r>
      <w:r>
        <w:t>Mental Health. Primary Investigator. (10% F</w:t>
      </w:r>
      <w:r w:rsidR="00CE5640">
        <w:t xml:space="preserve">TE), $59,000. 9/1/1998- </w:t>
      </w:r>
      <w:r>
        <w:t>8/30/1999.</w:t>
      </w:r>
    </w:p>
    <w:p w14:paraId="0E1422B2" w14:textId="77777777" w:rsidR="00A37DFF" w:rsidRDefault="00A37DFF">
      <w:pPr>
        <w:pStyle w:val="Body"/>
      </w:pPr>
    </w:p>
    <w:p w14:paraId="3583BFD6" w14:textId="77777777" w:rsidR="00A37DFF" w:rsidRDefault="00AE60B6">
      <w:pPr>
        <w:pStyle w:val="Body"/>
      </w:pPr>
      <w:r>
        <w:rPr>
          <w:b/>
          <w:bCs/>
        </w:rPr>
        <w:t xml:space="preserve">Contracts/Consultant Requests </w:t>
      </w:r>
      <w:r>
        <w:t xml:space="preserve">         </w:t>
      </w:r>
    </w:p>
    <w:p w14:paraId="1A633EEC" w14:textId="77777777" w:rsidR="00A37DFF" w:rsidRDefault="00A37DFF">
      <w:pPr>
        <w:pStyle w:val="Body"/>
        <w:ind w:left="2220" w:hanging="2220"/>
        <w:rPr>
          <w:b/>
          <w:bCs/>
        </w:rPr>
      </w:pPr>
    </w:p>
    <w:p w14:paraId="6C71B6D4" w14:textId="77777777" w:rsidR="00A37DFF" w:rsidRDefault="00AE60B6">
      <w:pPr>
        <w:pStyle w:val="Body"/>
      </w:pPr>
      <w:r>
        <w:t>1.</w:t>
      </w:r>
      <w:r>
        <w:tab/>
        <w:t xml:space="preserve">    School-reentry/Texas Department of Juvenile Probation. Contract to provide </w:t>
      </w:r>
      <w:r>
        <w:tab/>
      </w:r>
      <w:r>
        <w:tab/>
        <w:t xml:space="preserve">    counseling, tele psychiatry and casework services to Galveston county </w:t>
      </w:r>
      <w:r>
        <w:tab/>
      </w:r>
      <w:r>
        <w:tab/>
      </w:r>
      <w:r>
        <w:tab/>
        <w:t xml:space="preserve">    incarcerated juveniles. $409,614. Primary Investigator. 07/2009 - 06/2013.</w:t>
      </w:r>
    </w:p>
    <w:p w14:paraId="617FCDB6" w14:textId="77777777" w:rsidR="00A37DFF" w:rsidRDefault="00AE60B6">
      <w:pPr>
        <w:pStyle w:val="Body"/>
      </w:pPr>
      <w:r>
        <w:t>2.</w:t>
      </w:r>
      <w:r>
        <w:tab/>
        <w:t xml:space="preserve">    Galveston ISD School-based System of Care Development. Galveston </w:t>
      </w:r>
      <w:r>
        <w:tab/>
      </w:r>
      <w:r>
        <w:tab/>
      </w:r>
      <w:r>
        <w:tab/>
        <w:t xml:space="preserve">    Independent School District. $400,000. PI. 08/2010 - 07/2013.</w:t>
      </w:r>
    </w:p>
    <w:p w14:paraId="7F03B221" w14:textId="77777777" w:rsidR="00A37DFF" w:rsidRPr="009050C8" w:rsidRDefault="00AE60B6" w:rsidP="009050C8">
      <w:pPr>
        <w:pStyle w:val="Body"/>
      </w:pPr>
      <w:r>
        <w:t>3.</w:t>
      </w:r>
      <w:r>
        <w:tab/>
        <w:t xml:space="preserve">    School-based health care services. Galveston Independent School District. </w:t>
      </w:r>
      <w:r>
        <w:tab/>
      </w:r>
      <w:r>
        <w:tab/>
        <w:t xml:space="preserve">    Primary Investigator (100% FTE). $200,000. 06/01/2010 -05/01/2011.</w:t>
      </w:r>
    </w:p>
    <w:p w14:paraId="4BD59539" w14:textId="57E003BB" w:rsidR="00A37DFF" w:rsidRDefault="00DB00C3">
      <w:pPr>
        <w:pStyle w:val="Body"/>
        <w:ind w:left="2220" w:hanging="2220"/>
        <w:rPr>
          <w:b/>
          <w:bCs/>
        </w:rPr>
      </w:pPr>
      <w:r>
        <w:t>4</w:t>
      </w:r>
      <w:r w:rsidR="00AE60B6">
        <w:t xml:space="preserve">. </w:t>
      </w:r>
      <w:r w:rsidR="00AE60B6">
        <w:rPr>
          <w:b/>
          <w:bCs/>
        </w:rPr>
        <w:t xml:space="preserve">         </w:t>
      </w:r>
      <w:r w:rsidR="00AE60B6">
        <w:t xml:space="preserve">  </w:t>
      </w:r>
      <w:r w:rsidR="00D5581E">
        <w:t xml:space="preserve"> </w:t>
      </w:r>
      <w:r w:rsidR="00AE60B6">
        <w:t xml:space="preserve">RTI System Development. Galveston Independent School District. Contract to </w:t>
      </w:r>
      <w:r w:rsidR="00AE60B6">
        <w:rPr>
          <w:b/>
          <w:bCs/>
        </w:rPr>
        <w:tab/>
      </w:r>
    </w:p>
    <w:p w14:paraId="5BCA81A6" w14:textId="47FC0F59" w:rsidR="00A37DFF" w:rsidRDefault="00AE60B6">
      <w:pPr>
        <w:pStyle w:val="Body"/>
        <w:ind w:left="2220" w:hanging="2220"/>
      </w:pPr>
      <w:r>
        <w:rPr>
          <w:b/>
          <w:bCs/>
        </w:rPr>
        <w:t xml:space="preserve">               </w:t>
      </w:r>
      <w:r w:rsidR="00D5581E">
        <w:rPr>
          <w:b/>
          <w:bCs/>
        </w:rPr>
        <w:t xml:space="preserve"> </w:t>
      </w:r>
      <w:r>
        <w:t xml:space="preserve">Develop data system for integrating behavioral health and educational </w:t>
      </w:r>
    </w:p>
    <w:p w14:paraId="02DCA443" w14:textId="2BE5B12F" w:rsidR="00A37DFF" w:rsidRDefault="00AE60B6" w:rsidP="009050C8">
      <w:pPr>
        <w:pStyle w:val="Body"/>
        <w:ind w:left="2220" w:hanging="2220"/>
      </w:pPr>
      <w:r>
        <w:t xml:space="preserve">               </w:t>
      </w:r>
      <w:r w:rsidR="00D5581E">
        <w:t xml:space="preserve"> </w:t>
      </w:r>
      <w:r>
        <w:t>Interventions for GISD students. $100,000. Project Lead. 07/2009 - 06/2010</w:t>
      </w:r>
    </w:p>
    <w:p w14:paraId="6596417B" w14:textId="25CB2879" w:rsidR="00A37DFF" w:rsidRDefault="00DB00C3">
      <w:pPr>
        <w:pStyle w:val="Body"/>
        <w:ind w:left="2220" w:hanging="2220"/>
        <w:rPr>
          <w:b/>
          <w:bCs/>
        </w:rPr>
      </w:pPr>
      <w:r>
        <w:t>5</w:t>
      </w:r>
      <w:r w:rsidR="00AE60B6">
        <w:t xml:space="preserve">. </w:t>
      </w:r>
      <w:r w:rsidR="00AE60B6">
        <w:rPr>
          <w:b/>
          <w:bCs/>
        </w:rPr>
        <w:t xml:space="preserve">         </w:t>
      </w:r>
      <w:r w:rsidR="00AE60B6">
        <w:t xml:space="preserve">  </w:t>
      </w:r>
      <w:r w:rsidR="00D5581E">
        <w:t xml:space="preserve"> </w:t>
      </w:r>
      <w:r w:rsidR="00AE60B6">
        <w:t xml:space="preserve">Diabetes/CVD Innovation Strategy Development. Colorado Department of </w:t>
      </w:r>
    </w:p>
    <w:p w14:paraId="3652BBB3" w14:textId="53272477" w:rsidR="0090134D" w:rsidRDefault="00AE60B6" w:rsidP="0090134D">
      <w:pPr>
        <w:pStyle w:val="Body"/>
        <w:ind w:left="2220" w:hanging="2220"/>
      </w:pPr>
      <w:r>
        <w:rPr>
          <w:b/>
          <w:bCs/>
        </w:rPr>
        <w:t xml:space="preserve">               </w:t>
      </w:r>
      <w:r w:rsidR="00D5581E">
        <w:rPr>
          <w:b/>
          <w:bCs/>
        </w:rPr>
        <w:t xml:space="preserve"> </w:t>
      </w:r>
      <w:r>
        <w:t>Public Health and Environment. 2018</w:t>
      </w:r>
    </w:p>
    <w:p w14:paraId="31C148C7" w14:textId="76A5351B" w:rsidR="00A37DFF" w:rsidRDefault="00DB00C3" w:rsidP="0090134D">
      <w:pPr>
        <w:pStyle w:val="Body"/>
        <w:ind w:left="2218" w:hanging="2218"/>
      </w:pPr>
      <w:r>
        <w:t xml:space="preserve">6.            ECHO Data Management and Implementation </w:t>
      </w:r>
      <w:r w:rsidR="00CE5640">
        <w:t>System. Oregon Health Sciences.</w:t>
      </w:r>
      <w:r w:rsidR="0090134D">
        <w:t xml:space="preserve"> </w:t>
      </w:r>
      <w:r>
        <w:t>$25,000, $5,000 per/year renewal. 2018</w:t>
      </w:r>
    </w:p>
    <w:p w14:paraId="3277913A" w14:textId="7F636C12" w:rsidR="007476FF" w:rsidRDefault="007476FF" w:rsidP="004A5900">
      <w:pPr>
        <w:pStyle w:val="Body"/>
        <w:ind w:left="2220" w:hanging="2220"/>
      </w:pPr>
      <w:r>
        <w:t>7.</w:t>
      </w:r>
      <w:r w:rsidRPr="007476FF">
        <w:t xml:space="preserve"> </w:t>
      </w:r>
      <w:r>
        <w:t xml:space="preserve">           ECHO Data Management and Implementation System. Dartmouth Hitchcock Healthcare System. $25,000, $5,000 per/year renewal. 2019</w:t>
      </w:r>
    </w:p>
    <w:p w14:paraId="2435E201" w14:textId="6A9F7D43" w:rsidR="007476FF" w:rsidRDefault="007476FF" w:rsidP="004A5900">
      <w:pPr>
        <w:pStyle w:val="Body"/>
        <w:ind w:left="2220" w:hanging="2220"/>
      </w:pPr>
      <w:r>
        <w:t>8.</w:t>
      </w:r>
      <w:r w:rsidRPr="007476FF">
        <w:t xml:space="preserve"> </w:t>
      </w:r>
      <w:r>
        <w:t xml:space="preserve">           ECHO Data Management and Implementation System. University of Virginia Healthcare. $25,000, $5,000 per/year renewal. 2018</w:t>
      </w:r>
    </w:p>
    <w:p w14:paraId="03956F80" w14:textId="42314EA5" w:rsidR="00F6463A" w:rsidRPr="004A5900" w:rsidRDefault="00F6463A" w:rsidP="004A5900">
      <w:pPr>
        <w:pStyle w:val="Body"/>
        <w:ind w:left="2220" w:hanging="2220"/>
      </w:pPr>
      <w:r>
        <w:t xml:space="preserve">9.            Evaluation of the use of telemedicine in Colorado related to the pandemic. Colorado Office of </w:t>
      </w:r>
      <w:proofErr w:type="spellStart"/>
      <w:r>
        <w:t>EHealthInnovation</w:t>
      </w:r>
      <w:proofErr w:type="spellEnd"/>
      <w:r w:rsidR="0090134D">
        <w:t xml:space="preserve"> (</w:t>
      </w:r>
      <w:proofErr w:type="spellStart"/>
      <w:r w:rsidR="0090134D">
        <w:t>OeHI</w:t>
      </w:r>
      <w:proofErr w:type="spellEnd"/>
      <w:r w:rsidR="0090134D">
        <w:t>)</w:t>
      </w:r>
      <w:r>
        <w:t xml:space="preserve">. </w:t>
      </w:r>
      <w:r w:rsidR="0090134D">
        <w:t>$100,000. 2022</w:t>
      </w:r>
    </w:p>
    <w:p w14:paraId="5F11C751" w14:textId="77777777" w:rsidR="00A37DFF" w:rsidRDefault="00A37DFF" w:rsidP="00DB00C3">
      <w:pPr>
        <w:pStyle w:val="Body"/>
      </w:pPr>
    </w:p>
    <w:p w14:paraId="48186423" w14:textId="77777777" w:rsidR="00A37DFF" w:rsidRDefault="00AE60B6">
      <w:pPr>
        <w:pStyle w:val="Body"/>
        <w:ind w:left="2220" w:hanging="2220"/>
        <w:rPr>
          <w:b/>
          <w:bCs/>
        </w:rPr>
      </w:pPr>
      <w:r>
        <w:rPr>
          <w:b/>
          <w:bCs/>
        </w:rPr>
        <w:t>14.     Bibliography</w:t>
      </w:r>
      <w:r>
        <w:rPr>
          <w:b/>
          <w:bCs/>
        </w:rPr>
        <w:tab/>
      </w:r>
      <w:r>
        <w:rPr>
          <w:b/>
          <w:bCs/>
        </w:rPr>
        <w:tab/>
      </w:r>
      <w:r>
        <w:rPr>
          <w:b/>
          <w:bCs/>
        </w:rPr>
        <w:tab/>
        <w:t xml:space="preserve">    </w:t>
      </w:r>
      <w:r>
        <w:rPr>
          <w:b/>
          <w:bCs/>
        </w:rPr>
        <w:tab/>
      </w:r>
      <w:r>
        <w:rPr>
          <w:b/>
          <w:bCs/>
        </w:rPr>
        <w:tab/>
      </w:r>
    </w:p>
    <w:p w14:paraId="6AC67A43" w14:textId="77777777" w:rsidR="00A37DFF" w:rsidRDefault="00AE60B6">
      <w:pPr>
        <w:pStyle w:val="Body"/>
        <w:ind w:left="2220" w:hanging="2220"/>
        <w:rPr>
          <w:b/>
          <w:bCs/>
        </w:rPr>
      </w:pPr>
      <w:r>
        <w:rPr>
          <w:b/>
          <w:bCs/>
        </w:rPr>
        <w:t xml:space="preserve">    </w:t>
      </w:r>
    </w:p>
    <w:p w14:paraId="5B4D5D97" w14:textId="77777777" w:rsidR="00A37DFF" w:rsidRDefault="00AE60B6">
      <w:pPr>
        <w:pStyle w:val="Body"/>
        <w:ind w:left="2220" w:hanging="2220"/>
        <w:rPr>
          <w:b/>
          <w:bCs/>
        </w:rPr>
      </w:pPr>
      <w:r>
        <w:rPr>
          <w:b/>
          <w:bCs/>
        </w:rPr>
        <w:t xml:space="preserve">          Publications</w:t>
      </w:r>
    </w:p>
    <w:p w14:paraId="420C506F" w14:textId="77777777" w:rsidR="00A37DFF" w:rsidRDefault="00A37DFF">
      <w:pPr>
        <w:pStyle w:val="Body"/>
        <w:ind w:left="2220" w:hanging="2220"/>
        <w:rPr>
          <w:b/>
          <w:bCs/>
        </w:rPr>
      </w:pPr>
    </w:p>
    <w:p w14:paraId="6D767F59" w14:textId="77777777" w:rsidR="00A37DFF" w:rsidRDefault="00AE60B6">
      <w:pPr>
        <w:pStyle w:val="Body"/>
        <w:ind w:left="2220" w:hanging="2220"/>
        <w:rPr>
          <w:b/>
          <w:bCs/>
        </w:rPr>
      </w:pPr>
      <w:r>
        <w:rPr>
          <w:b/>
          <w:bCs/>
        </w:rPr>
        <w:t xml:space="preserve">          Peer-reviewed</w:t>
      </w:r>
    </w:p>
    <w:p w14:paraId="76006F0B" w14:textId="77777777" w:rsidR="00A6399F" w:rsidRDefault="00A6399F">
      <w:pPr>
        <w:pStyle w:val="Body"/>
        <w:ind w:left="2220" w:hanging="2220"/>
        <w:rPr>
          <w:b/>
          <w:bCs/>
        </w:rPr>
      </w:pPr>
    </w:p>
    <w:p w14:paraId="09B0E0A0" w14:textId="27168F76" w:rsidR="00A6399F" w:rsidRDefault="00A6399F" w:rsidP="00A6399F">
      <w:pPr>
        <w:pStyle w:val="Body"/>
        <w:numPr>
          <w:ilvl w:val="0"/>
          <w:numId w:val="14"/>
        </w:numPr>
      </w:pPr>
      <w:r>
        <w:rPr>
          <w:b/>
          <w:bCs/>
        </w:rPr>
        <w:t>J.F. Thomas</w:t>
      </w:r>
      <w:r>
        <w:t>, J.R. Temple, R.</w:t>
      </w:r>
      <w:r w:rsidR="00F24DF6">
        <w:t xml:space="preserve"> </w:t>
      </w:r>
      <w:r>
        <w:t>Rupp. Ethnic disparities in needed adolescent health. Journal on Healthcare for the Poor and Underserved. 2010. 22(1):101-107.</w:t>
      </w:r>
    </w:p>
    <w:p w14:paraId="61A615B1" w14:textId="77777777" w:rsidR="00541E2D" w:rsidRDefault="00541E2D" w:rsidP="00541E2D">
      <w:pPr>
        <w:pStyle w:val="Body"/>
        <w:numPr>
          <w:ilvl w:val="0"/>
          <w:numId w:val="14"/>
        </w:numPr>
      </w:pPr>
      <w:r>
        <w:t xml:space="preserve">J.R. Temple, P. van den Berg, </w:t>
      </w:r>
      <w:r w:rsidRPr="00541E2D">
        <w:rPr>
          <w:b/>
        </w:rPr>
        <w:t>J.F. Thomas</w:t>
      </w:r>
      <w:r>
        <w:t>, J.</w:t>
      </w:r>
      <w:r w:rsidR="00E3682F">
        <w:t xml:space="preserve"> </w:t>
      </w:r>
      <w:r>
        <w:t xml:space="preserve">Northcutt, C. Thomas, D.H. Freeman. </w:t>
      </w:r>
      <w:proofErr w:type="spellStart"/>
      <w:r>
        <w:t>Violecne</w:t>
      </w:r>
      <w:proofErr w:type="spellEnd"/>
      <w:r>
        <w:t xml:space="preserve"> and substance abuse following a natural disaster: does evacuation status matter? American Journal of Disaster Medicine. 2011. 6(4):201.</w:t>
      </w:r>
    </w:p>
    <w:p w14:paraId="3B9B10A7" w14:textId="77777777" w:rsidR="00541E2D" w:rsidRDefault="00AE60B6" w:rsidP="00541E2D">
      <w:pPr>
        <w:pStyle w:val="Body"/>
        <w:numPr>
          <w:ilvl w:val="0"/>
          <w:numId w:val="14"/>
        </w:numPr>
      </w:pPr>
      <w:r>
        <w:t>J.R. Temple, R.</w:t>
      </w:r>
      <w:r w:rsidR="00DB00C3">
        <w:t xml:space="preserve"> </w:t>
      </w:r>
      <w:r>
        <w:t xml:space="preserve">Rupp and </w:t>
      </w:r>
      <w:r w:rsidRPr="00541E2D">
        <w:rPr>
          <w:b/>
          <w:bCs/>
        </w:rPr>
        <w:t>J.F. Thomas.</w:t>
      </w:r>
      <w:r>
        <w:t xml:space="preserve"> E</w:t>
      </w:r>
      <w:r w:rsidR="00DB00C3">
        <w:t>thnic and gender disparities i</w:t>
      </w:r>
      <w:r w:rsidR="00CD3E97">
        <w:t xml:space="preserve">nn </w:t>
      </w:r>
      <w:r w:rsidR="00DB00C3">
        <w:t>needed adolescent healthcare. Journal of Women’s Health. 2011.       18:</w:t>
      </w:r>
      <w:r>
        <w:t>1495.</w:t>
      </w:r>
    </w:p>
    <w:p w14:paraId="46DA98FB" w14:textId="77777777" w:rsidR="00541E2D" w:rsidRDefault="00AE60B6" w:rsidP="00541E2D">
      <w:pPr>
        <w:pStyle w:val="Body"/>
        <w:numPr>
          <w:ilvl w:val="0"/>
          <w:numId w:val="14"/>
        </w:numPr>
      </w:pPr>
      <w:r>
        <w:t xml:space="preserve">C.L. Wood, S. Clements, K. </w:t>
      </w:r>
      <w:proofErr w:type="spellStart"/>
      <w:r>
        <w:t>McFann</w:t>
      </w:r>
      <w:proofErr w:type="spellEnd"/>
      <w:r>
        <w:t xml:space="preserve">, R. </w:t>
      </w:r>
      <w:proofErr w:type="spellStart"/>
      <w:r>
        <w:t>Sover</w:t>
      </w:r>
      <w:proofErr w:type="spellEnd"/>
      <w:r>
        <w:t xml:space="preserve">, </w:t>
      </w:r>
      <w:r w:rsidRPr="00541E2D">
        <w:rPr>
          <w:b/>
          <w:bCs/>
        </w:rPr>
        <w:t>J.F. Thomas</w:t>
      </w:r>
      <w:r w:rsidR="00DB00C3">
        <w:t xml:space="preserve"> and R.P. </w:t>
      </w:r>
      <w:proofErr w:type="spellStart"/>
      <w:r>
        <w:t>Wadwa</w:t>
      </w:r>
      <w:proofErr w:type="spellEnd"/>
      <w:r>
        <w:t xml:space="preserve">. The use of telemedicine to improve adherence to American </w:t>
      </w:r>
      <w:r>
        <w:lastRenderedPageBreak/>
        <w:t>Diabetes Association standards in pediatric type 1 diabetes. Diabetes Technology</w:t>
      </w:r>
      <w:r w:rsidR="00541E2D">
        <w:t xml:space="preserve"> and </w:t>
      </w:r>
      <w:r>
        <w:t>Therapeutics 2015. 17(12).</w:t>
      </w:r>
    </w:p>
    <w:p w14:paraId="4B2BA582" w14:textId="77777777" w:rsidR="00541E2D" w:rsidRDefault="00AE60B6" w:rsidP="00541E2D">
      <w:pPr>
        <w:pStyle w:val="Body"/>
        <w:numPr>
          <w:ilvl w:val="0"/>
          <w:numId w:val="14"/>
        </w:numPr>
      </w:pPr>
      <w:r>
        <w:t xml:space="preserve">J. Raymond, C. Berget, K. Ketchum, C. Cain, K. Driscoll and </w:t>
      </w:r>
      <w:r w:rsidRPr="00541E2D">
        <w:rPr>
          <w:b/>
          <w:bCs/>
        </w:rPr>
        <w:t>J.F. Thomas.</w:t>
      </w:r>
      <w:r>
        <w:t xml:space="preserve"> CoYoT1 Clinic: innovative telemedicine care model for young adults with type I diabetes. Diabetes Technology and Therapeutics 2016. 18(6): 385-390.</w:t>
      </w:r>
    </w:p>
    <w:p w14:paraId="64793B46" w14:textId="77777777" w:rsidR="00541E2D" w:rsidRDefault="00AE60B6" w:rsidP="00541E2D">
      <w:pPr>
        <w:pStyle w:val="Body"/>
        <w:numPr>
          <w:ilvl w:val="0"/>
          <w:numId w:val="14"/>
        </w:numPr>
      </w:pPr>
      <w:r>
        <w:t>E.</w:t>
      </w:r>
      <w:r w:rsidR="00B54F95">
        <w:t xml:space="preserve"> </w:t>
      </w:r>
      <w:proofErr w:type="spellStart"/>
      <w:r>
        <w:t>Scallan</w:t>
      </w:r>
      <w:proofErr w:type="spellEnd"/>
      <w:r>
        <w:t xml:space="preserve">, S. Davis, </w:t>
      </w:r>
      <w:r w:rsidRPr="00541E2D">
        <w:rPr>
          <w:b/>
          <w:bCs/>
        </w:rPr>
        <w:t>J.F. Thomas</w:t>
      </w:r>
      <w:r>
        <w:t xml:space="preserve">, C. Cook, K. Thomas, P. </w:t>
      </w:r>
      <w:proofErr w:type="spellStart"/>
      <w:r>
        <w:t>Valderde</w:t>
      </w:r>
      <w:proofErr w:type="spellEnd"/>
      <w:r>
        <w:t xml:space="preserve">, P., Kazanjian, M. and T. Byers. Supporting peer-learning networks for case-   </w:t>
      </w:r>
      <w:r>
        <w:tab/>
        <w:t xml:space="preserve"> based learning in public health: experience of the Rocky Mountain Public Health Training Center with the ECHO training model. Pedagogy in Health Promotion 2017. 3(1S): 52S-58S.</w:t>
      </w:r>
    </w:p>
    <w:p w14:paraId="19E3DE79" w14:textId="77777777" w:rsidR="00541E2D" w:rsidRDefault="00AE60B6" w:rsidP="00541E2D">
      <w:pPr>
        <w:pStyle w:val="Body"/>
        <w:numPr>
          <w:ilvl w:val="0"/>
          <w:numId w:val="14"/>
        </w:numPr>
      </w:pPr>
      <w:r w:rsidRPr="00541E2D">
        <w:rPr>
          <w:b/>
          <w:bCs/>
        </w:rPr>
        <w:t>J.F. Thomas</w:t>
      </w:r>
      <w:r>
        <w:t xml:space="preserve">, D. </w:t>
      </w:r>
      <w:proofErr w:type="spellStart"/>
      <w:r>
        <w:t>Novins</w:t>
      </w:r>
      <w:proofErr w:type="spellEnd"/>
      <w:r>
        <w:t xml:space="preserve">, P. Hosokawa, C. Olson, D. Hunter, A. Brent, G. </w:t>
      </w:r>
      <w:proofErr w:type="spellStart"/>
      <w:r>
        <w:t>Frunzi</w:t>
      </w:r>
      <w:proofErr w:type="spellEnd"/>
      <w:r>
        <w:t>, and A. Libby. Telepsychiatry for pediatric mental health emergencies as cost-efficient care. Psychiatry Services 2017. 69:2: 1-8.</w:t>
      </w:r>
    </w:p>
    <w:p w14:paraId="55DA8CF7" w14:textId="77777777" w:rsidR="00541E2D" w:rsidRDefault="00AE60B6" w:rsidP="00541E2D">
      <w:pPr>
        <w:pStyle w:val="Body"/>
        <w:numPr>
          <w:ilvl w:val="0"/>
          <w:numId w:val="14"/>
        </w:numPr>
      </w:pPr>
      <w:r>
        <w:t xml:space="preserve">C.A. Olson and </w:t>
      </w:r>
      <w:r w:rsidRPr="00541E2D">
        <w:rPr>
          <w:b/>
          <w:bCs/>
        </w:rPr>
        <w:t>J.F. Thomas</w:t>
      </w:r>
      <w:r>
        <w:t>. Telehealth: no longer an idea for the future. Advances in Pediatrics 2017. 64(2017): 347-370.</w:t>
      </w:r>
    </w:p>
    <w:p w14:paraId="3C5EC4BC" w14:textId="77777777" w:rsidR="00541E2D" w:rsidRDefault="00AE60B6" w:rsidP="00541E2D">
      <w:pPr>
        <w:pStyle w:val="Body"/>
        <w:numPr>
          <w:ilvl w:val="0"/>
          <w:numId w:val="14"/>
        </w:numPr>
      </w:pPr>
      <w:r>
        <w:t xml:space="preserve">K.L. Margolis, K. </w:t>
      </w:r>
      <w:proofErr w:type="spellStart"/>
      <w:r>
        <w:t>Kelsay</w:t>
      </w:r>
      <w:proofErr w:type="spellEnd"/>
      <w:r>
        <w:t xml:space="preserve">, H. McMillon, C.M. Fraley, A. </w:t>
      </w:r>
      <w:proofErr w:type="spellStart"/>
      <w:r>
        <w:t>Talmi</w:t>
      </w:r>
      <w:proofErr w:type="spellEnd"/>
      <w:r>
        <w:t xml:space="preserve"> and </w:t>
      </w:r>
      <w:r w:rsidRPr="00541E2D">
        <w:rPr>
          <w:b/>
          <w:bCs/>
        </w:rPr>
        <w:t>J.F. Thomas.</w:t>
      </w:r>
      <w:r>
        <w:t xml:space="preserve"> A multidisciplinary, team-based consultation approach to enhance child mental health services in rural pediatrics. Journal of Educational and Psychological Consultation. 2018. </w:t>
      </w:r>
    </w:p>
    <w:p w14:paraId="1AAE3472" w14:textId="77777777" w:rsidR="00541E2D" w:rsidRDefault="00AE60B6" w:rsidP="004C5041">
      <w:pPr>
        <w:pStyle w:val="Body"/>
        <w:numPr>
          <w:ilvl w:val="0"/>
          <w:numId w:val="14"/>
        </w:numPr>
      </w:pPr>
      <w:r>
        <w:t xml:space="preserve">M. Reid, K. Subramanian, C. Berget, C. Cain, </w:t>
      </w:r>
      <w:r w:rsidRPr="00541E2D">
        <w:rPr>
          <w:b/>
          <w:bCs/>
        </w:rPr>
        <w:t xml:space="preserve">J.F. </w:t>
      </w:r>
      <w:r w:rsidRPr="00541E2D">
        <w:rPr>
          <w:bCs/>
        </w:rPr>
        <w:t>Thomas</w:t>
      </w:r>
      <w:r w:rsidR="004C5041" w:rsidRPr="00541E2D">
        <w:rPr>
          <w:bCs/>
        </w:rPr>
        <w:t xml:space="preserve">, </w:t>
      </w:r>
      <w:r w:rsidRPr="004C5041">
        <w:t>G</w:t>
      </w:r>
      <w:r>
        <w:t>. Klingensmith and J.K. Raymond. CoYoT1 clinic- home telemedicine increases young adult engagement in diabetes care. Diabetes Technology and Therapeutics 2018. 18(6): 23-32.</w:t>
      </w:r>
    </w:p>
    <w:p w14:paraId="281EAC38" w14:textId="77777777" w:rsidR="004C5041" w:rsidRDefault="004C5041" w:rsidP="004C5041">
      <w:pPr>
        <w:pStyle w:val="Body"/>
        <w:numPr>
          <w:ilvl w:val="0"/>
          <w:numId w:val="14"/>
        </w:numPr>
      </w:pPr>
      <w:r>
        <w:t xml:space="preserve">R.P. </w:t>
      </w:r>
      <w:proofErr w:type="spellStart"/>
      <w:r>
        <w:t>Wadwa</w:t>
      </w:r>
      <w:proofErr w:type="spellEnd"/>
      <w:r>
        <w:t xml:space="preserve">, </w:t>
      </w:r>
      <w:proofErr w:type="spellStart"/>
      <w:proofErr w:type="gramStart"/>
      <w:r>
        <w:t>J.Stacy</w:t>
      </w:r>
      <w:proofErr w:type="spellEnd"/>
      <w:proofErr w:type="gramEnd"/>
      <w:r>
        <w:t>, T. Reznick-</w:t>
      </w:r>
      <w:proofErr w:type="spellStart"/>
      <w:r>
        <w:t>Lipina</w:t>
      </w:r>
      <w:proofErr w:type="spellEnd"/>
      <w:r>
        <w:t xml:space="preserve">, R. Slover, </w:t>
      </w:r>
      <w:r w:rsidRPr="00541E2D">
        <w:rPr>
          <w:b/>
        </w:rPr>
        <w:t>J.F. Thomas</w:t>
      </w:r>
      <w:r>
        <w:t xml:space="preserve">. Five-year          experience with telemedicine clinics for youth with Type 1 Diabetes (T1D). </w:t>
      </w:r>
      <w:r>
        <w:tab/>
        <w:t xml:space="preserve">  Diabetes. </w:t>
      </w:r>
      <w:r w:rsidR="00E3682F">
        <w:t xml:space="preserve">2018. </w:t>
      </w:r>
      <w:r>
        <w:t>67(1): 1389-P.</w:t>
      </w:r>
    </w:p>
    <w:p w14:paraId="3BC199AA" w14:textId="77777777" w:rsidR="00541E2D" w:rsidRDefault="00541E2D" w:rsidP="004C5041">
      <w:pPr>
        <w:pStyle w:val="Body"/>
        <w:numPr>
          <w:ilvl w:val="0"/>
          <w:numId w:val="14"/>
        </w:numPr>
      </w:pPr>
      <w:r>
        <w:t xml:space="preserve">Kelly, S.L., Steinberg, E., </w:t>
      </w:r>
      <w:proofErr w:type="spellStart"/>
      <w:r>
        <w:t>Suplee</w:t>
      </w:r>
      <w:proofErr w:type="spellEnd"/>
      <w:r>
        <w:t xml:space="preserve">, A., Upshaw, N., </w:t>
      </w:r>
      <w:r w:rsidRPr="00C105BE">
        <w:rPr>
          <w:b/>
        </w:rPr>
        <w:t>Thomas, J.F.,</w:t>
      </w:r>
      <w:r>
        <w:t xml:space="preserve"> &amp; Buchanan, C. Implementing a home-based telehealth group adherence intervention with adolescent transplant recipients. </w:t>
      </w:r>
      <w:r>
        <w:rPr>
          <w:i/>
          <w:iCs/>
        </w:rPr>
        <w:t>Telemedicine and e-Health</w:t>
      </w:r>
      <w:r w:rsidR="00E3682F">
        <w:t xml:space="preserve"> 2018. </w:t>
      </w:r>
      <w:r w:rsidR="00C105BE">
        <w:t>25(12): 1-9.</w:t>
      </w:r>
    </w:p>
    <w:p w14:paraId="0D30E6E0" w14:textId="77777777" w:rsidR="00541E2D" w:rsidRDefault="00541E2D" w:rsidP="004C5041">
      <w:pPr>
        <w:pStyle w:val="Body"/>
        <w:numPr>
          <w:ilvl w:val="0"/>
          <w:numId w:val="14"/>
        </w:numPr>
      </w:pPr>
      <w:proofErr w:type="spellStart"/>
      <w:proofErr w:type="gramStart"/>
      <w:r>
        <w:t>S</w:t>
      </w:r>
      <w:r w:rsidR="00E3682F">
        <w:t>.S</w:t>
      </w:r>
      <w:r>
        <w:t>himasaki</w:t>
      </w:r>
      <w:proofErr w:type="spellEnd"/>
      <w:proofErr w:type="gramEnd"/>
      <w:r>
        <w:t xml:space="preserve">, </w:t>
      </w:r>
      <w:r w:rsidR="00E3682F">
        <w:t xml:space="preserve">E. </w:t>
      </w:r>
      <w:r>
        <w:t xml:space="preserve">Bishop, </w:t>
      </w:r>
      <w:r w:rsidR="00E3682F">
        <w:t xml:space="preserve">M. </w:t>
      </w:r>
      <w:r>
        <w:t xml:space="preserve">Guthrie, </w:t>
      </w:r>
      <w:r w:rsidR="00E3682F">
        <w:rPr>
          <w:b/>
          <w:bCs/>
        </w:rPr>
        <w:t>J.F. T</w:t>
      </w:r>
      <w:r>
        <w:rPr>
          <w:b/>
          <w:bCs/>
        </w:rPr>
        <w:t xml:space="preserve">homas, </w:t>
      </w:r>
      <w:r>
        <w:t>(201</w:t>
      </w:r>
      <w:r w:rsidR="00183039">
        <w:t>9</w:t>
      </w:r>
      <w:r>
        <w:t xml:space="preserve">). Strengthening the health workforce through the ECHO stages of participation: Participant’s perspectives on key facilitators and barriers. </w:t>
      </w:r>
      <w:r>
        <w:rPr>
          <w:i/>
          <w:iCs/>
        </w:rPr>
        <w:t>Journal of Medical Education and Curricular Development</w:t>
      </w:r>
      <w:r w:rsidR="00E3682F">
        <w:rPr>
          <w:i/>
          <w:iCs/>
        </w:rPr>
        <w:t xml:space="preserve"> </w:t>
      </w:r>
      <w:r w:rsidR="00E3682F" w:rsidRPr="00E3682F">
        <w:t>2019.</w:t>
      </w:r>
      <w:r>
        <w:rPr>
          <w:i/>
          <w:iCs/>
        </w:rPr>
        <w:t xml:space="preserve"> </w:t>
      </w:r>
      <w:r w:rsidR="004650DF">
        <w:t>6: 1-8.</w:t>
      </w:r>
    </w:p>
    <w:p w14:paraId="2815EA3B" w14:textId="77777777" w:rsidR="00AF211D" w:rsidRDefault="00AF211D" w:rsidP="00AF211D">
      <w:pPr>
        <w:pStyle w:val="Body"/>
        <w:numPr>
          <w:ilvl w:val="0"/>
          <w:numId w:val="14"/>
        </w:numPr>
      </w:pPr>
      <w:r>
        <w:t>Jones-</w:t>
      </w:r>
      <w:proofErr w:type="spellStart"/>
      <w:r>
        <w:t>Bamman</w:t>
      </w:r>
      <w:proofErr w:type="spellEnd"/>
      <w:r>
        <w:t xml:space="preserve">, C., </w:t>
      </w:r>
      <w:proofErr w:type="spellStart"/>
      <w:r>
        <w:t>Niermeyer</w:t>
      </w:r>
      <w:proofErr w:type="spellEnd"/>
      <w:r>
        <w:t xml:space="preserve">, S., McConnell, K., </w:t>
      </w:r>
      <w:r>
        <w:rPr>
          <w:b/>
          <w:bCs/>
        </w:rPr>
        <w:t xml:space="preserve">Thomas, J.F., </w:t>
      </w:r>
      <w:r>
        <w:t>Olson, C.A. (201</w:t>
      </w:r>
      <w:r w:rsidR="00183039">
        <w:t>9</w:t>
      </w:r>
      <w:r>
        <w:t>). Facilitating helping babies breathe via telehealth: a new application in rural Guatemala.</w:t>
      </w:r>
      <w:r w:rsidR="00AF1AC8">
        <w:t xml:space="preserve"> </w:t>
      </w:r>
      <w:r>
        <w:rPr>
          <w:i/>
          <w:iCs/>
        </w:rPr>
        <w:t xml:space="preserve">Journal of Perinatology. </w:t>
      </w:r>
      <w:r w:rsidR="00F31CA4">
        <w:t>In print.</w:t>
      </w:r>
    </w:p>
    <w:p w14:paraId="6BC79E84" w14:textId="77777777" w:rsidR="00CC5DC5" w:rsidRDefault="00CC5DC5" w:rsidP="00AF211D">
      <w:pPr>
        <w:pStyle w:val="Body"/>
        <w:numPr>
          <w:ilvl w:val="0"/>
          <w:numId w:val="14"/>
        </w:numPr>
      </w:pPr>
      <w:proofErr w:type="spellStart"/>
      <w:r>
        <w:t>Suzuho</w:t>
      </w:r>
      <w:proofErr w:type="spellEnd"/>
      <w:r>
        <w:t xml:space="preserve">, S., Bishop, E., Perrault, C., </w:t>
      </w:r>
      <w:proofErr w:type="spellStart"/>
      <w:r>
        <w:t>Nii</w:t>
      </w:r>
      <w:proofErr w:type="spellEnd"/>
      <w:r>
        <w:t xml:space="preserve">, P., Davis, L., Berget, C. and </w:t>
      </w:r>
      <w:r w:rsidRPr="00E3682F">
        <w:rPr>
          <w:b/>
          <w:bCs/>
        </w:rPr>
        <w:t>Thomas, J.F.</w:t>
      </w:r>
      <w:r>
        <w:t xml:space="preserve"> </w:t>
      </w:r>
      <w:r w:rsidRPr="00CC5DC5">
        <w:rPr>
          <w:i/>
          <w:iCs/>
        </w:rPr>
        <w:t>A school-nurse application of the ECHO Model. Journal of School Nursing</w:t>
      </w:r>
      <w:r>
        <w:t>.</w:t>
      </w:r>
      <w:r w:rsidR="00F31CA4">
        <w:t xml:space="preserve"> </w:t>
      </w:r>
      <w:r w:rsidR="00E3682F">
        <w:t xml:space="preserve">2019. </w:t>
      </w:r>
      <w:r w:rsidR="004A5900">
        <w:rPr>
          <w:bCs/>
        </w:rPr>
        <w:t>1-10; DOI: 10.1177/10598405I986I748. 2</w:t>
      </w:r>
      <w:r w:rsidR="004A5900" w:rsidRPr="0047390E">
        <w:rPr>
          <w:bCs/>
        </w:rPr>
        <w:t>019.</w:t>
      </w:r>
    </w:p>
    <w:p w14:paraId="641919EC" w14:textId="77777777" w:rsidR="00D4539A" w:rsidRDefault="00E3682F" w:rsidP="004650DF">
      <w:pPr>
        <w:pStyle w:val="Body"/>
        <w:numPr>
          <w:ilvl w:val="0"/>
          <w:numId w:val="14"/>
        </w:numPr>
      </w:pPr>
      <w:r>
        <w:t xml:space="preserve">M. </w:t>
      </w:r>
      <w:proofErr w:type="spellStart"/>
      <w:r w:rsidR="00A90B55" w:rsidRPr="00CC5DC5">
        <w:t>Bakhach</w:t>
      </w:r>
      <w:proofErr w:type="spellEnd"/>
      <w:r>
        <w:t>, M.</w:t>
      </w:r>
      <w:r w:rsidR="00A90B55" w:rsidRPr="00CC5DC5">
        <w:t xml:space="preserve"> </w:t>
      </w:r>
      <w:r w:rsidR="00A90B55">
        <w:t xml:space="preserve">Reid, </w:t>
      </w:r>
      <w:r>
        <w:t xml:space="preserve">B. </w:t>
      </w:r>
      <w:proofErr w:type="spellStart"/>
      <w:r w:rsidR="00A90B55">
        <w:t>Pyatak</w:t>
      </w:r>
      <w:proofErr w:type="spellEnd"/>
      <w:r w:rsidR="00A90B55">
        <w:t xml:space="preserve">, </w:t>
      </w:r>
      <w:r>
        <w:t xml:space="preserve">C. </w:t>
      </w:r>
      <w:r w:rsidR="00A90B55">
        <w:t xml:space="preserve">Berget, </w:t>
      </w:r>
      <w:proofErr w:type="spellStart"/>
      <w:proofErr w:type="gramStart"/>
      <w:r w:rsidR="00A90B55">
        <w:t>C</w:t>
      </w:r>
      <w:r>
        <w:t>.C</w:t>
      </w:r>
      <w:r w:rsidR="00A90B55">
        <w:t>ain</w:t>
      </w:r>
      <w:proofErr w:type="spellEnd"/>
      <w:proofErr w:type="gramEnd"/>
      <w:r w:rsidR="00A90B55">
        <w:t xml:space="preserve">, </w:t>
      </w:r>
      <w:r>
        <w:rPr>
          <w:b/>
          <w:bCs/>
        </w:rPr>
        <w:t>J.F. T</w:t>
      </w:r>
      <w:r w:rsidR="00A90B55" w:rsidRPr="00A90B55">
        <w:rPr>
          <w:b/>
          <w:bCs/>
        </w:rPr>
        <w:t>homas,</w:t>
      </w:r>
      <w:r w:rsidR="00A90B55">
        <w:t xml:space="preserve"> </w:t>
      </w:r>
      <w:r>
        <w:t xml:space="preserve">G. </w:t>
      </w:r>
      <w:r w:rsidR="00A90B55">
        <w:t xml:space="preserve">Klingensmith, and </w:t>
      </w:r>
      <w:r>
        <w:t xml:space="preserve">J. </w:t>
      </w:r>
      <w:r w:rsidR="00A90B55">
        <w:t>Raymond</w:t>
      </w:r>
      <w:r>
        <w:t xml:space="preserve">. </w:t>
      </w:r>
      <w:r w:rsidR="00A90B55">
        <w:t xml:space="preserve">Home-telemedicine (CoYoT1 clinic): a novel approach to improve psychosocial outcomes inn young adults with diabetes. </w:t>
      </w:r>
      <w:r w:rsidR="00A90B55" w:rsidRPr="00CC5DC5">
        <w:rPr>
          <w:i/>
          <w:iCs/>
        </w:rPr>
        <w:t>The Diabetes Educator.</w:t>
      </w:r>
      <w:r w:rsidR="00A90B55">
        <w:t xml:space="preserve"> </w:t>
      </w:r>
      <w:r>
        <w:t xml:space="preserve">2019. </w:t>
      </w:r>
      <w:r w:rsidR="00A90B55">
        <w:t>45(4): 420-430.</w:t>
      </w:r>
    </w:p>
    <w:p w14:paraId="32046932" w14:textId="77777777" w:rsidR="004A5900" w:rsidRDefault="004A5900" w:rsidP="004650DF">
      <w:pPr>
        <w:pStyle w:val="Body"/>
        <w:numPr>
          <w:ilvl w:val="0"/>
          <w:numId w:val="14"/>
        </w:numPr>
      </w:pPr>
      <w:r>
        <w:rPr>
          <w:bCs/>
        </w:rPr>
        <w:lastRenderedPageBreak/>
        <w:t xml:space="preserve">Cuneo, B., Olson, C., </w:t>
      </w:r>
      <w:proofErr w:type="spellStart"/>
      <w:r>
        <w:rPr>
          <w:bCs/>
        </w:rPr>
        <w:t>Haxel</w:t>
      </w:r>
      <w:proofErr w:type="spellEnd"/>
      <w:r>
        <w:rPr>
          <w:bCs/>
        </w:rPr>
        <w:t xml:space="preserve">, C., Howley, L., Gagnon, A., Benson, D., Woodrow, M.D., </w:t>
      </w:r>
      <w:proofErr w:type="spellStart"/>
      <w:r>
        <w:rPr>
          <w:bCs/>
        </w:rPr>
        <w:t>Kaizer</w:t>
      </w:r>
      <w:proofErr w:type="spellEnd"/>
      <w:r>
        <w:rPr>
          <w:bCs/>
        </w:rPr>
        <w:t xml:space="preserve">, A., &amp; </w:t>
      </w:r>
      <w:r>
        <w:rPr>
          <w:b/>
          <w:bCs/>
        </w:rPr>
        <w:t>Thomas, J.F.</w:t>
      </w:r>
      <w:r w:rsidRPr="0047390E">
        <w:t xml:space="preserve"> </w:t>
      </w:r>
      <w:r>
        <w:t xml:space="preserve">(2019). Risk stratification of fetal cardiac anomalies in an underserved population using telecardiology. </w:t>
      </w:r>
      <w:proofErr w:type="spellStart"/>
      <w:r>
        <w:t>Obsetrics</w:t>
      </w:r>
      <w:proofErr w:type="spellEnd"/>
      <w:r>
        <w:t xml:space="preserve"> &amp; Gynecology. 134(5): 1096-110</w:t>
      </w:r>
      <w:r w:rsidR="009050C8">
        <w:t>.</w:t>
      </w:r>
    </w:p>
    <w:p w14:paraId="6E4483AB" w14:textId="77777777" w:rsidR="008574A6" w:rsidRDefault="008574A6" w:rsidP="004650DF">
      <w:pPr>
        <w:pStyle w:val="Body"/>
        <w:numPr>
          <w:ilvl w:val="0"/>
          <w:numId w:val="14"/>
        </w:numPr>
      </w:pPr>
      <w:proofErr w:type="spellStart"/>
      <w:r>
        <w:t>Zittleman</w:t>
      </w:r>
      <w:proofErr w:type="spellEnd"/>
      <w:r>
        <w:t xml:space="preserve">, L., </w:t>
      </w:r>
      <w:proofErr w:type="spellStart"/>
      <w:r>
        <w:t>Curcija</w:t>
      </w:r>
      <w:proofErr w:type="spellEnd"/>
      <w:r>
        <w:t xml:space="preserve">, K., Sutter, C., Dickinson, L.M., </w:t>
      </w:r>
      <w:r w:rsidRPr="008574A6">
        <w:rPr>
          <w:b/>
          <w:bCs/>
        </w:rPr>
        <w:t>Thomas, J.F.,</w:t>
      </w:r>
      <w:r>
        <w:t xml:space="preserve"> de la Cerda, D., </w:t>
      </w:r>
      <w:proofErr w:type="spellStart"/>
      <w:r>
        <w:t>Nease</w:t>
      </w:r>
      <w:proofErr w:type="spellEnd"/>
      <w:r>
        <w:t>, D., &amp; Westfall, JM. (2020). Building capacity for medication assisted treatment in rural primary care practices</w:t>
      </w:r>
      <w:r w:rsidR="00F23475">
        <w:t>: t</w:t>
      </w:r>
      <w:r>
        <w:t>he IT MATTRs Practice Team Training. J</w:t>
      </w:r>
      <w:r w:rsidR="00F23475">
        <w:t xml:space="preserve"> </w:t>
      </w:r>
      <w:r>
        <w:t xml:space="preserve">Primary Care and Community </w:t>
      </w:r>
      <w:proofErr w:type="spellStart"/>
      <w:r>
        <w:t>Hlth</w:t>
      </w:r>
      <w:proofErr w:type="spellEnd"/>
      <w:r>
        <w:t xml:space="preserve">. </w:t>
      </w:r>
      <w:r w:rsidR="00F23475">
        <w:t>2020 Jan-Dec</w:t>
      </w:r>
      <w:proofErr w:type="gramStart"/>
      <w:r w:rsidR="00F23475">
        <w:t>;.doi</w:t>
      </w:r>
      <w:proofErr w:type="gramEnd"/>
      <w:r w:rsidR="00F23475">
        <w:t>:10.1177/2150132720953723.</w:t>
      </w:r>
    </w:p>
    <w:p w14:paraId="557C3586" w14:textId="77777777" w:rsidR="00F23475" w:rsidRDefault="00F23475" w:rsidP="004650DF">
      <w:pPr>
        <w:pStyle w:val="Body"/>
        <w:numPr>
          <w:ilvl w:val="0"/>
          <w:numId w:val="14"/>
        </w:numPr>
      </w:pPr>
      <w:r>
        <w:t xml:space="preserve">Joshi, C., Yang, M., Eschbach, K., Tong, S., Jacobson, M., Stillman, C., Kropp, A., Shea, S., </w:t>
      </w:r>
      <w:proofErr w:type="spellStart"/>
      <w:r>
        <w:t>Frunzi</w:t>
      </w:r>
      <w:proofErr w:type="spellEnd"/>
      <w:r>
        <w:t xml:space="preserve">, G., </w:t>
      </w:r>
      <w:r w:rsidRPr="008574A6">
        <w:rPr>
          <w:b/>
          <w:bCs/>
        </w:rPr>
        <w:t>Thomas, J.F.,</w:t>
      </w:r>
      <w:r>
        <w:rPr>
          <w:b/>
          <w:bCs/>
        </w:rPr>
        <w:t xml:space="preserve"> </w:t>
      </w:r>
      <w:r w:rsidR="003E1E1A">
        <w:t xml:space="preserve">Olson, C. (2020). Quality and safety analysis of 2999 telemedicine encounters during the COVID-19 pandemic. </w:t>
      </w:r>
      <w:r w:rsidR="00277BDB" w:rsidRPr="00277BDB">
        <w:rPr>
          <w:i/>
          <w:iCs/>
        </w:rPr>
        <w:t>Neurology.</w:t>
      </w:r>
      <w:r w:rsidR="00277BDB">
        <w:t xml:space="preserve"> </w:t>
      </w:r>
      <w:r w:rsidR="003E1E1A">
        <w:t>In press.</w:t>
      </w:r>
    </w:p>
    <w:p w14:paraId="191E4001" w14:textId="52EA3249" w:rsidR="00277BDB" w:rsidRDefault="00277BDB" w:rsidP="004650DF">
      <w:pPr>
        <w:pStyle w:val="Body"/>
        <w:numPr>
          <w:ilvl w:val="0"/>
          <w:numId w:val="14"/>
        </w:numPr>
      </w:pPr>
      <w:proofErr w:type="spellStart"/>
      <w:r>
        <w:t>Cobry</w:t>
      </w:r>
      <w:proofErr w:type="spellEnd"/>
      <w:r>
        <w:t>, E, Reznick-</w:t>
      </w:r>
      <w:proofErr w:type="spellStart"/>
      <w:r>
        <w:t>Lipina</w:t>
      </w:r>
      <w:proofErr w:type="spellEnd"/>
      <w:r>
        <w:t xml:space="preserve">, T., Pyle, L., Slover, R., </w:t>
      </w:r>
      <w:r w:rsidRPr="008574A6">
        <w:rPr>
          <w:b/>
          <w:bCs/>
        </w:rPr>
        <w:t>Thomas, J.F.,</w:t>
      </w:r>
      <w:r w:rsidRPr="00277BDB">
        <w:t xml:space="preserve"> </w:t>
      </w:r>
      <w:r>
        <w:t xml:space="preserve">Alonso, T., &amp; </w:t>
      </w:r>
      <w:proofErr w:type="spellStart"/>
      <w:r>
        <w:t>Wadwa</w:t>
      </w:r>
      <w:proofErr w:type="spellEnd"/>
      <w:r>
        <w:t xml:space="preserve">, R.P. (2020). </w:t>
      </w:r>
      <w:r w:rsidR="007556F8">
        <w:t>Diabetes technology use in remote pediatric patients with Type 1 diabetes using clinic-to-clinic telemedicine</w:t>
      </w:r>
      <w:r>
        <w:t xml:space="preserve">. </w:t>
      </w:r>
      <w:r w:rsidR="007556F8" w:rsidRPr="00277BDB">
        <w:rPr>
          <w:i/>
          <w:iCs/>
        </w:rPr>
        <w:t>D</w:t>
      </w:r>
      <w:r w:rsidR="007556F8">
        <w:rPr>
          <w:i/>
          <w:iCs/>
        </w:rPr>
        <w:t>iabetes Technology and Therapeutics</w:t>
      </w:r>
      <w:r>
        <w:rPr>
          <w:i/>
          <w:iCs/>
        </w:rPr>
        <w:t xml:space="preserve">. </w:t>
      </w:r>
      <w:r>
        <w:t>In press.</w:t>
      </w:r>
    </w:p>
    <w:p w14:paraId="00BBBF3C" w14:textId="3E40DAB3" w:rsidR="007556F8" w:rsidRDefault="00277BDB" w:rsidP="007556F8">
      <w:pPr>
        <w:pStyle w:val="Body"/>
        <w:numPr>
          <w:ilvl w:val="0"/>
          <w:numId w:val="14"/>
        </w:numPr>
      </w:pPr>
      <w:r>
        <w:t xml:space="preserve">Leggott, K., </w:t>
      </w:r>
      <w:proofErr w:type="spellStart"/>
      <w:r>
        <w:t>Basche</w:t>
      </w:r>
      <w:proofErr w:type="spellEnd"/>
      <w:r>
        <w:t xml:space="preserve">, L., </w:t>
      </w:r>
      <w:proofErr w:type="spellStart"/>
      <w:r>
        <w:t>Saseen</w:t>
      </w:r>
      <w:proofErr w:type="spellEnd"/>
      <w:r>
        <w:t xml:space="preserve">, J., </w:t>
      </w:r>
      <w:proofErr w:type="spellStart"/>
      <w:r>
        <w:t>Burakoff</w:t>
      </w:r>
      <w:proofErr w:type="spellEnd"/>
      <w:r>
        <w:t xml:space="preserve">, A., Fish, D., </w:t>
      </w:r>
      <w:proofErr w:type="spellStart"/>
      <w:r>
        <w:t>Oberts</w:t>
      </w:r>
      <w:proofErr w:type="spellEnd"/>
      <w:r>
        <w:t xml:space="preserve">-Walsh, L., Cook, K., &amp; </w:t>
      </w:r>
      <w:r w:rsidRPr="008574A6">
        <w:rPr>
          <w:b/>
          <w:bCs/>
        </w:rPr>
        <w:t>Thomas, J.F.</w:t>
      </w:r>
      <w:r>
        <w:rPr>
          <w:b/>
          <w:bCs/>
        </w:rPr>
        <w:t xml:space="preserve"> </w:t>
      </w:r>
      <w:r>
        <w:t xml:space="preserve">(2020). A roadmap for statewide response to a pandemic: a novel implementation of the just-in-time ECHO model. </w:t>
      </w:r>
      <w:r w:rsidRPr="00277BDB">
        <w:rPr>
          <w:i/>
          <w:iCs/>
        </w:rPr>
        <w:t>Journal of Family Medicine.</w:t>
      </w:r>
      <w:r w:rsidR="007556F8" w:rsidRPr="007556F8">
        <w:t xml:space="preserve"> 2021; 34:481-488</w:t>
      </w:r>
      <w:r w:rsidR="007556F8">
        <w:rPr>
          <w:i/>
          <w:iCs/>
        </w:rPr>
        <w:t>.</w:t>
      </w:r>
      <w:r w:rsidRPr="00277BDB">
        <w:rPr>
          <w:i/>
          <w:iCs/>
        </w:rPr>
        <w:t xml:space="preserve"> </w:t>
      </w:r>
      <w:proofErr w:type="spellStart"/>
      <w:r w:rsidR="007556F8">
        <w:t>doi</w:t>
      </w:r>
      <w:proofErr w:type="spellEnd"/>
      <w:r w:rsidR="007556F8">
        <w:t>: 10.3122/jabfm.2021.03.200563.</w:t>
      </w:r>
    </w:p>
    <w:p w14:paraId="2470B276" w14:textId="758F3F49" w:rsidR="00277BDB" w:rsidRDefault="00804E9A" w:rsidP="00804E9A">
      <w:pPr>
        <w:pStyle w:val="Body"/>
        <w:numPr>
          <w:ilvl w:val="0"/>
          <w:numId w:val="14"/>
        </w:numPr>
      </w:pPr>
      <w:r>
        <w:t xml:space="preserve">Thompson, M., </w:t>
      </w:r>
      <w:proofErr w:type="spellStart"/>
      <w:r>
        <w:t>Fuhlbrigge</w:t>
      </w:r>
      <w:proofErr w:type="spellEnd"/>
      <w:r>
        <w:t xml:space="preserve">, A., Pearson, D., Saxon, D., </w:t>
      </w:r>
      <w:proofErr w:type="spellStart"/>
      <w:r>
        <w:t>Oberts</w:t>
      </w:r>
      <w:proofErr w:type="spellEnd"/>
      <w:r>
        <w:t xml:space="preserve">-Walsh, L., &amp; </w:t>
      </w:r>
      <w:r w:rsidRPr="008574A6">
        <w:rPr>
          <w:b/>
          <w:bCs/>
        </w:rPr>
        <w:t>Thomas, J.F.</w:t>
      </w:r>
      <w:r>
        <w:rPr>
          <w:b/>
          <w:bCs/>
        </w:rPr>
        <w:t xml:space="preserve"> </w:t>
      </w:r>
      <w:r>
        <w:t xml:space="preserve">(2021). Building </w:t>
      </w:r>
      <w:proofErr w:type="spellStart"/>
      <w:r>
        <w:t>econsults</w:t>
      </w:r>
      <w:proofErr w:type="spellEnd"/>
      <w:r>
        <w:t xml:space="preserve"> (electronic consults) capability at an academic medical center to improve efficiencies in delivering care. </w:t>
      </w:r>
      <w:r w:rsidRPr="007556F8">
        <w:rPr>
          <w:i/>
          <w:iCs/>
        </w:rPr>
        <w:t>Journal of Primary Care &amp; Community Health</w:t>
      </w:r>
      <w:r>
        <w:t xml:space="preserve">. 12: 1-5. </w:t>
      </w:r>
      <w:proofErr w:type="spellStart"/>
      <w:r>
        <w:t>doi</w:t>
      </w:r>
      <w:proofErr w:type="spellEnd"/>
      <w:r>
        <w:t>: 10.1177/21501327211005303</w:t>
      </w:r>
    </w:p>
    <w:p w14:paraId="137BC1F8" w14:textId="77777777" w:rsidR="00E75D25" w:rsidRDefault="00E75D25" w:rsidP="00E75D25">
      <w:pPr>
        <w:pStyle w:val="Body"/>
      </w:pPr>
    </w:p>
    <w:p w14:paraId="48678CD3" w14:textId="0EB28DCF" w:rsidR="003F453B" w:rsidRDefault="003F453B" w:rsidP="007556F8">
      <w:pPr>
        <w:pStyle w:val="Body"/>
        <w:numPr>
          <w:ilvl w:val="0"/>
          <w:numId w:val="14"/>
        </w:numPr>
      </w:pPr>
      <w:proofErr w:type="spellStart"/>
      <w:r>
        <w:t>Zittleman</w:t>
      </w:r>
      <w:proofErr w:type="spellEnd"/>
      <w:r>
        <w:t xml:space="preserve">, L., </w:t>
      </w:r>
      <w:proofErr w:type="spellStart"/>
      <w:r>
        <w:t>Curcija</w:t>
      </w:r>
      <w:proofErr w:type="spellEnd"/>
      <w:r>
        <w:t xml:space="preserve">, K., Sutter, C., Dickinson, L.M., </w:t>
      </w:r>
      <w:proofErr w:type="spellStart"/>
      <w:r>
        <w:t>Holtrop</w:t>
      </w:r>
      <w:proofErr w:type="spellEnd"/>
      <w:r>
        <w:t xml:space="preserve">, J., Espinoza, A.N., Ancona, J., </w:t>
      </w:r>
      <w:r w:rsidRPr="008574A6">
        <w:rPr>
          <w:b/>
          <w:bCs/>
        </w:rPr>
        <w:t>Thomas, J.F.,</w:t>
      </w:r>
      <w:r>
        <w:t xml:space="preserve"> </w:t>
      </w:r>
      <w:proofErr w:type="spellStart"/>
      <w:r>
        <w:t>Nease</w:t>
      </w:r>
      <w:proofErr w:type="spellEnd"/>
      <w:r>
        <w:t xml:space="preserve">, D., &amp; Westfall, JM. (2021). </w:t>
      </w:r>
      <w:r w:rsidR="00F542E9">
        <w:t xml:space="preserve">Increasing capacity for medication assisted treatment for opioid use disorder in rural primary care. </w:t>
      </w:r>
      <w:r w:rsidR="00F542E9" w:rsidRPr="007556F8">
        <w:rPr>
          <w:i/>
          <w:iCs/>
        </w:rPr>
        <w:t>Annals of Family Medicine</w:t>
      </w:r>
      <w:r w:rsidR="00F542E9">
        <w:t>.</w:t>
      </w:r>
    </w:p>
    <w:p w14:paraId="72F6F3FF" w14:textId="7C2BA27A" w:rsidR="00566D63" w:rsidRPr="00804E9A" w:rsidRDefault="00566D63" w:rsidP="007556F8">
      <w:pPr>
        <w:pStyle w:val="Body"/>
        <w:numPr>
          <w:ilvl w:val="0"/>
          <w:numId w:val="14"/>
        </w:numPr>
      </w:pPr>
      <w:proofErr w:type="spellStart"/>
      <w:r>
        <w:t>Zittleman</w:t>
      </w:r>
      <w:proofErr w:type="spellEnd"/>
      <w:r>
        <w:t xml:space="preserve">, L., </w:t>
      </w:r>
      <w:proofErr w:type="spellStart"/>
      <w:r>
        <w:t>Curcija</w:t>
      </w:r>
      <w:proofErr w:type="spellEnd"/>
      <w:r>
        <w:t xml:space="preserve">, K., </w:t>
      </w:r>
      <w:proofErr w:type="spellStart"/>
      <w:r>
        <w:t>Nease</w:t>
      </w:r>
      <w:proofErr w:type="spellEnd"/>
      <w:r>
        <w:t xml:space="preserve">, D., Fisher, L., Dickinson, M., Thomas, J.F., Espinoza, A., Sutter, C., Ancona, J., </w:t>
      </w:r>
      <w:proofErr w:type="spellStart"/>
      <w:r>
        <w:t>Holtrop</w:t>
      </w:r>
      <w:proofErr w:type="spellEnd"/>
      <w:r>
        <w:t xml:space="preserve">, J., &amp; Westfall, J.M. (2022). Increasing capacity for treatment of opioid use disorder in rural primary care practices. </w:t>
      </w:r>
      <w:r w:rsidRPr="00E75D25">
        <w:rPr>
          <w:i/>
          <w:iCs/>
        </w:rPr>
        <w:t>Annals of Family Medicine</w:t>
      </w:r>
      <w:r>
        <w:t xml:space="preserve">. 20(1). </w:t>
      </w:r>
      <w:proofErr w:type="spellStart"/>
      <w:r>
        <w:t>doi</w:t>
      </w:r>
      <w:proofErr w:type="spellEnd"/>
      <w:r>
        <w:t xml:space="preserve">: 10.1370/afm.2757. </w:t>
      </w:r>
    </w:p>
    <w:p w14:paraId="127B1E8E" w14:textId="77777777" w:rsidR="00277BDB" w:rsidRDefault="00277BDB" w:rsidP="009050C8">
      <w:pPr>
        <w:pStyle w:val="Body"/>
        <w:ind w:left="360"/>
        <w:rPr>
          <w:u w:val="single"/>
        </w:rPr>
      </w:pPr>
    </w:p>
    <w:p w14:paraId="184FDE38" w14:textId="77777777" w:rsidR="009050C8" w:rsidRPr="009050C8" w:rsidRDefault="009050C8" w:rsidP="00363045">
      <w:pPr>
        <w:pStyle w:val="Body"/>
        <w:rPr>
          <w:u w:val="single"/>
        </w:rPr>
      </w:pPr>
      <w:r w:rsidRPr="009050C8">
        <w:rPr>
          <w:u w:val="single"/>
        </w:rPr>
        <w:t>Publications, Book chapters</w:t>
      </w:r>
    </w:p>
    <w:p w14:paraId="4B0CB966" w14:textId="77777777" w:rsidR="009050C8" w:rsidRDefault="009050C8" w:rsidP="009050C8">
      <w:pPr>
        <w:pStyle w:val="Body"/>
      </w:pPr>
    </w:p>
    <w:p w14:paraId="23A5EF03" w14:textId="56BD2C58" w:rsidR="00C36E33" w:rsidRPr="007556F8" w:rsidRDefault="009050C8" w:rsidP="007556F8">
      <w:pPr>
        <w:pStyle w:val="Body"/>
        <w:numPr>
          <w:ilvl w:val="0"/>
          <w:numId w:val="19"/>
        </w:numPr>
      </w:pPr>
      <w:r w:rsidRPr="007556F8">
        <w:rPr>
          <w:b/>
          <w:bCs/>
        </w:rPr>
        <w:t>Thomas, J.F</w:t>
      </w:r>
      <w:r>
        <w:t xml:space="preserve">., Olson, C., </w:t>
      </w:r>
      <w:proofErr w:type="spellStart"/>
      <w:r>
        <w:t>Frunzi</w:t>
      </w:r>
      <w:proofErr w:type="spellEnd"/>
      <w:r>
        <w:t xml:space="preserve">, G. (2020). Diagnosis from a distance:          Telecardiology in the Evaluation of Fetal Arrythmias. </w:t>
      </w:r>
    </w:p>
    <w:p w14:paraId="32997DBA" w14:textId="77777777" w:rsidR="00C36E33" w:rsidRDefault="00C36E33">
      <w:pPr>
        <w:pStyle w:val="Body"/>
        <w:rPr>
          <w:u w:val="single"/>
        </w:rPr>
      </w:pPr>
    </w:p>
    <w:p w14:paraId="5ABB5CCF" w14:textId="2FCEFBAA" w:rsidR="00A37DFF" w:rsidRDefault="00AE60B6">
      <w:pPr>
        <w:pStyle w:val="Body"/>
      </w:pPr>
      <w:r>
        <w:rPr>
          <w:u w:val="single"/>
        </w:rPr>
        <w:t>Publications in Refereed Journals</w:t>
      </w:r>
      <w:r>
        <w:rPr>
          <w:b/>
          <w:bCs/>
          <w:u w:val="single"/>
        </w:rPr>
        <w:t xml:space="preserve"> </w:t>
      </w:r>
      <w:r>
        <w:t>(submitted, notification pending):</w:t>
      </w:r>
    </w:p>
    <w:p w14:paraId="60E45288" w14:textId="77777777" w:rsidR="00A37DFF" w:rsidRDefault="00A37DFF">
      <w:pPr>
        <w:pStyle w:val="Body"/>
      </w:pPr>
    </w:p>
    <w:p w14:paraId="323F0360" w14:textId="2A1EE20E" w:rsidR="00A37DFF" w:rsidRDefault="00AE60B6" w:rsidP="00CC5DC5">
      <w:pPr>
        <w:pStyle w:val="Body"/>
        <w:numPr>
          <w:ilvl w:val="0"/>
          <w:numId w:val="15"/>
        </w:numPr>
      </w:pPr>
      <w:r>
        <w:rPr>
          <w:b/>
          <w:bCs/>
        </w:rPr>
        <w:lastRenderedPageBreak/>
        <w:t>Thomas, J.F.</w:t>
      </w:r>
      <w:r>
        <w:t>, Reid, M., Raymond, J. (20</w:t>
      </w:r>
      <w:r w:rsidR="004A5900">
        <w:t>2</w:t>
      </w:r>
      <w:r w:rsidR="00566D63">
        <w:t>2</w:t>
      </w:r>
      <w:r>
        <w:t xml:space="preserve">). A confirmatory factor analysis of the CES-D in a population of young adults with type I diabetes. </w:t>
      </w:r>
      <w:r>
        <w:rPr>
          <w:i/>
          <w:iCs/>
        </w:rPr>
        <w:t xml:space="preserve">Diabetes Technology and Therapeutics. </w:t>
      </w:r>
      <w:r>
        <w:t>Submitted.</w:t>
      </w:r>
    </w:p>
    <w:p w14:paraId="367136CB" w14:textId="1F768D64" w:rsidR="004A5900" w:rsidRDefault="00AE60B6" w:rsidP="004A5900">
      <w:pPr>
        <w:pStyle w:val="Body"/>
        <w:numPr>
          <w:ilvl w:val="0"/>
          <w:numId w:val="15"/>
        </w:numPr>
      </w:pPr>
      <w:r>
        <w:rPr>
          <w:b/>
          <w:bCs/>
          <w:lang w:val="da-DK"/>
        </w:rPr>
        <w:t>Thomas, J.F</w:t>
      </w:r>
      <w:r>
        <w:rPr>
          <w:lang w:val="it-IT"/>
        </w:rPr>
        <w:t xml:space="preserve">., </w:t>
      </w:r>
      <w:proofErr w:type="spellStart"/>
      <w:r>
        <w:rPr>
          <w:lang w:val="it-IT"/>
        </w:rPr>
        <w:t>Frunzi</w:t>
      </w:r>
      <w:proofErr w:type="spellEnd"/>
      <w:r>
        <w:rPr>
          <w:lang w:val="it-IT"/>
        </w:rPr>
        <w:t xml:space="preserve">, G., </w:t>
      </w:r>
      <w:proofErr w:type="spellStart"/>
      <w:r>
        <w:rPr>
          <w:lang w:val="it-IT"/>
        </w:rPr>
        <w:t>Fraley</w:t>
      </w:r>
      <w:proofErr w:type="spellEnd"/>
      <w:r>
        <w:rPr>
          <w:lang w:val="it-IT"/>
        </w:rPr>
        <w:t>, C. (20</w:t>
      </w:r>
      <w:r w:rsidR="004A5900">
        <w:rPr>
          <w:lang w:val="it-IT"/>
        </w:rPr>
        <w:t>2</w:t>
      </w:r>
      <w:r w:rsidR="00566D63">
        <w:rPr>
          <w:lang w:val="it-IT"/>
        </w:rPr>
        <w:t>2</w:t>
      </w:r>
      <w:r>
        <w:t xml:space="preserve">). Using telemedicine to reduce travel and time costs associated with pediatric subspecialty care in Rural Colorado. </w:t>
      </w:r>
      <w:r>
        <w:rPr>
          <w:i/>
          <w:iCs/>
        </w:rPr>
        <w:t>Journal of Telemedicine and Telecare.</w:t>
      </w:r>
      <w:r>
        <w:t xml:space="preserve"> Submitted.</w:t>
      </w:r>
    </w:p>
    <w:p w14:paraId="304FD713" w14:textId="0E97CBF9" w:rsidR="00CC5DC5" w:rsidRDefault="004A5900" w:rsidP="008574A6">
      <w:pPr>
        <w:pStyle w:val="Body"/>
        <w:numPr>
          <w:ilvl w:val="0"/>
          <w:numId w:val="15"/>
        </w:numPr>
      </w:pPr>
      <w:r>
        <w:rPr>
          <w:bCs/>
        </w:rPr>
        <w:t xml:space="preserve">Green, C., Davis, L., Brazelton, C., Peterson, G., Kazanjian, M., Perrault, C., &amp; </w:t>
      </w:r>
      <w:r>
        <w:rPr>
          <w:b/>
          <w:bCs/>
          <w:lang w:val="da-DK"/>
        </w:rPr>
        <w:t>Thomas, J.F</w:t>
      </w:r>
      <w:r>
        <w:rPr>
          <w:lang w:val="it-IT"/>
        </w:rPr>
        <w:t xml:space="preserve">. </w:t>
      </w:r>
      <w:r>
        <w:t>(202</w:t>
      </w:r>
      <w:r w:rsidR="00566D63">
        <w:t>2</w:t>
      </w:r>
      <w:r>
        <w:t>). School-based management for common neurologic concerns: An application of the ECHO Model for School Nurse training and education. Journal of School Nursing. Submitted.</w:t>
      </w:r>
    </w:p>
    <w:p w14:paraId="7078CCBF" w14:textId="77777777" w:rsidR="00566D63" w:rsidRDefault="00566D63" w:rsidP="00566D63">
      <w:pPr>
        <w:pStyle w:val="Body"/>
        <w:ind w:left="720"/>
      </w:pPr>
    </w:p>
    <w:p w14:paraId="0A8EE7E9" w14:textId="49D1A1B2" w:rsidR="00A37DFF" w:rsidRPr="007556F8" w:rsidRDefault="00AE60B6">
      <w:pPr>
        <w:pStyle w:val="Body"/>
      </w:pPr>
      <w:r>
        <w:rPr>
          <w:u w:val="single"/>
        </w:rPr>
        <w:t>Audio and Visual</w:t>
      </w:r>
      <w:r>
        <w:rPr>
          <w:b/>
          <w:bCs/>
          <w:u w:val="single"/>
        </w:rPr>
        <w:t xml:space="preserve"> </w:t>
      </w:r>
    </w:p>
    <w:p w14:paraId="27638BAC" w14:textId="77777777" w:rsidR="00A37DFF" w:rsidRDefault="00A37DFF">
      <w:pPr>
        <w:pStyle w:val="Body"/>
      </w:pPr>
    </w:p>
    <w:p w14:paraId="30F20E88" w14:textId="77777777" w:rsidR="00A37DFF" w:rsidRDefault="00AE60B6">
      <w:pPr>
        <w:pStyle w:val="Body"/>
        <w:rPr>
          <w:u w:val="single"/>
        </w:rPr>
      </w:pPr>
      <w:r>
        <w:t xml:space="preserve">        1.     </w:t>
      </w:r>
      <w:r>
        <w:rPr>
          <w:b/>
          <w:bCs/>
        </w:rPr>
        <w:t xml:space="preserve">Thomas, J.F., </w:t>
      </w:r>
      <w:r>
        <w:t xml:space="preserve">Pearson, D., Hadfield, H., and Thomas, K.  “ECHO Colorado: </w:t>
      </w:r>
      <w:r>
        <w:tab/>
      </w:r>
      <w:r>
        <w:tab/>
        <w:t xml:space="preserve">    A New Practice Paradigm”. 2018 Jan 20. </w:t>
      </w:r>
      <w:hyperlink r:id="rId10" w:history="1">
        <w:r>
          <w:rPr>
            <w:rStyle w:val="Hyperlink0"/>
          </w:rPr>
          <w:t>https://www.youtube.com/watch?</w:t>
        </w:r>
      </w:hyperlink>
      <w:r>
        <w:tab/>
      </w:r>
      <w:r>
        <w:tab/>
        <w:t xml:space="preserve">    </w:t>
      </w:r>
      <w:r>
        <w:rPr>
          <w:u w:val="single"/>
        </w:rPr>
        <w:t>v=VjFZuR9zJxs&amp;t=18s</w:t>
      </w:r>
    </w:p>
    <w:p w14:paraId="0362C5FB" w14:textId="77777777" w:rsidR="00F802A9" w:rsidRDefault="00F802A9">
      <w:pPr>
        <w:pStyle w:val="Body"/>
        <w:rPr>
          <w:u w:val="single"/>
        </w:rPr>
      </w:pPr>
    </w:p>
    <w:p w14:paraId="7F51D2F8" w14:textId="77777777" w:rsidR="00CE5640" w:rsidRDefault="00AE60B6">
      <w:pPr>
        <w:pStyle w:val="Body"/>
        <w:rPr>
          <w:u w:val="single"/>
        </w:rPr>
      </w:pPr>
      <w:r>
        <w:rPr>
          <w:u w:val="single"/>
        </w:rPr>
        <w:t>Editorials, Letters to the Editor and Policy Statements</w:t>
      </w:r>
    </w:p>
    <w:p w14:paraId="01177B6B" w14:textId="77777777" w:rsidR="00F802A9" w:rsidRDefault="00F802A9">
      <w:pPr>
        <w:pStyle w:val="Body"/>
        <w:rPr>
          <w:b/>
          <w:bCs/>
          <w:u w:val="single"/>
        </w:rPr>
      </w:pPr>
    </w:p>
    <w:p w14:paraId="20BD75BC" w14:textId="189C92F2" w:rsidR="00F24DF6" w:rsidRDefault="00F24DF6" w:rsidP="00F24DF6">
      <w:pPr>
        <w:pStyle w:val="Body"/>
        <w:numPr>
          <w:ilvl w:val="0"/>
          <w:numId w:val="22"/>
        </w:numPr>
      </w:pPr>
      <w:r w:rsidRPr="00F24DF6">
        <w:rPr>
          <w:b/>
          <w:bCs/>
        </w:rPr>
        <w:t>Thomas, J.F.,</w:t>
      </w:r>
      <w:r>
        <w:t xml:space="preserve"> Thompson, M. &amp; </w:t>
      </w:r>
      <w:proofErr w:type="spellStart"/>
      <w:r>
        <w:t>Gritz</w:t>
      </w:r>
      <w:proofErr w:type="spellEnd"/>
      <w:r>
        <w:t>, M. (2022). A cost comparative analysis of electronic consultations (</w:t>
      </w:r>
      <w:proofErr w:type="spellStart"/>
      <w:r>
        <w:t>eConsults</w:t>
      </w:r>
      <w:proofErr w:type="spellEnd"/>
      <w:r>
        <w:t xml:space="preserve">) for Health First Colorado members. Policy brief delivered at request of Colorado Medicaid. </w:t>
      </w:r>
    </w:p>
    <w:p w14:paraId="49BE0104" w14:textId="2ACAB082" w:rsidR="001F6564" w:rsidRDefault="001F6564" w:rsidP="00F24DF6">
      <w:pPr>
        <w:pStyle w:val="Body"/>
        <w:numPr>
          <w:ilvl w:val="0"/>
          <w:numId w:val="22"/>
        </w:numPr>
      </w:pPr>
      <w:r w:rsidRPr="00F24DF6">
        <w:rPr>
          <w:b/>
          <w:bCs/>
        </w:rPr>
        <w:t>Thomas, J.F.,</w:t>
      </w:r>
      <w:r>
        <w:t xml:space="preserve"> Thompson, M. &amp; </w:t>
      </w:r>
      <w:proofErr w:type="spellStart"/>
      <w:r>
        <w:t>Gritz</w:t>
      </w:r>
      <w:proofErr w:type="spellEnd"/>
      <w:r>
        <w:t xml:space="preserve">, M. (2020). A cost comparative analysis of </w:t>
      </w:r>
      <w:proofErr w:type="spellStart"/>
      <w:r>
        <w:t>econsults</w:t>
      </w:r>
      <w:proofErr w:type="spellEnd"/>
      <w:r>
        <w:t xml:space="preserve"> for Health First Colorado Members. Policy brief delivered at request of Colorado Healthcare Policy and Finance. </w:t>
      </w:r>
    </w:p>
    <w:p w14:paraId="1E9E5B12" w14:textId="49D30B72" w:rsidR="00F24DF6" w:rsidRDefault="00AE60B6" w:rsidP="00F24DF6">
      <w:pPr>
        <w:pStyle w:val="Body"/>
        <w:numPr>
          <w:ilvl w:val="0"/>
          <w:numId w:val="22"/>
        </w:numPr>
      </w:pPr>
      <w:r w:rsidRPr="00F24DF6">
        <w:rPr>
          <w:b/>
          <w:bCs/>
        </w:rPr>
        <w:t>Thomas, J.F.</w:t>
      </w:r>
      <w:r>
        <w:t xml:space="preserve"> (2017). Children’s Hospital Telemedicine: innovative approaches to changing children’s lives. </w:t>
      </w:r>
      <w:r w:rsidRPr="00F24DF6">
        <w:rPr>
          <w:i/>
          <w:iCs/>
        </w:rPr>
        <w:t>5280 Magazine</w:t>
      </w:r>
      <w:r>
        <w:t>.</w:t>
      </w:r>
    </w:p>
    <w:p w14:paraId="61055DC5" w14:textId="77777777" w:rsidR="00F24DF6" w:rsidRDefault="00AE60B6" w:rsidP="00F24DF6">
      <w:pPr>
        <w:pStyle w:val="Body"/>
        <w:numPr>
          <w:ilvl w:val="0"/>
          <w:numId w:val="22"/>
        </w:numPr>
      </w:pPr>
      <w:r>
        <w:t xml:space="preserve">Brent, A. &amp; </w:t>
      </w:r>
      <w:r w:rsidRPr="00F24DF6">
        <w:rPr>
          <w:b/>
          <w:bCs/>
          <w:lang w:val="da-DK"/>
        </w:rPr>
        <w:t>Thomas, JF</w:t>
      </w:r>
      <w:r>
        <w:t xml:space="preserve"> (2016). MHealth Intelligence. Telemedicine helps link children, mental health specialists in ER cases. </w:t>
      </w:r>
    </w:p>
    <w:p w14:paraId="397D5E3A" w14:textId="77777777" w:rsidR="00F24DF6" w:rsidRDefault="00AE60B6" w:rsidP="00CE5640">
      <w:pPr>
        <w:pStyle w:val="Body"/>
        <w:numPr>
          <w:ilvl w:val="0"/>
          <w:numId w:val="22"/>
        </w:numPr>
      </w:pPr>
      <w:r w:rsidRPr="00F24DF6">
        <w:rPr>
          <w:b/>
          <w:bCs/>
          <w:lang w:val="da-DK"/>
        </w:rPr>
        <w:t xml:space="preserve">Thomas, J.F. </w:t>
      </w:r>
      <w:r>
        <w:t>(2014).</w:t>
      </w:r>
      <w:r w:rsidR="00CE5640">
        <w:t xml:space="preserve"> CHCO </w:t>
      </w:r>
      <w:r>
        <w:t xml:space="preserve">joins over half of the nation’s hospitals in providing telehealth services.    </w:t>
      </w:r>
      <w:r w:rsidRPr="00F24DF6">
        <w:rPr>
          <w:i/>
          <w:iCs/>
        </w:rPr>
        <w:t>Global Health Link.</w:t>
      </w:r>
      <w:r>
        <w:t xml:space="preserve"> Vol. 34. August 2014.</w:t>
      </w:r>
    </w:p>
    <w:p w14:paraId="0A7F3762" w14:textId="177AC7F4" w:rsidR="00CE5640" w:rsidRDefault="00AE60B6" w:rsidP="00F24DF6">
      <w:pPr>
        <w:pStyle w:val="Body"/>
        <w:numPr>
          <w:ilvl w:val="0"/>
          <w:numId w:val="22"/>
        </w:numPr>
      </w:pPr>
      <w:r w:rsidRPr="00F24DF6">
        <w:rPr>
          <w:b/>
          <w:bCs/>
          <w:lang w:val="da-DK"/>
        </w:rPr>
        <w:t xml:space="preserve">Thomas, J.F. </w:t>
      </w:r>
      <w:r>
        <w:t xml:space="preserve">(2012). CIO Magazine. Ten ways telemedicine is changing healthcare IT.  Available: </w:t>
      </w:r>
      <w:hyperlink r:id="rId11" w:history="1">
        <w:r w:rsidR="00F24DF6" w:rsidRPr="00402D27">
          <w:rPr>
            <w:rStyle w:val="Hyperlink"/>
          </w:rPr>
          <w:t>http://www.cio.com/article/720898/10_Ways_Telemedicine _</w:t>
        </w:r>
        <w:proofErr w:type="spellStart"/>
        <w:r w:rsidR="00F24DF6" w:rsidRPr="00402D27">
          <w:rPr>
            <w:rStyle w:val="Hyperlink"/>
          </w:rPr>
          <w:t>Is_Changing_Healthcare_IT?page</w:t>
        </w:r>
        <w:proofErr w:type="spellEnd"/>
        <w:r w:rsidR="00F24DF6" w:rsidRPr="00402D27">
          <w:rPr>
            <w:rStyle w:val="Hyperlink"/>
          </w:rPr>
          <w:t>=4&amp;taxonomyId=3147</w:t>
        </w:r>
      </w:hyperlink>
      <w:r>
        <w:t xml:space="preserve"> </w:t>
      </w:r>
    </w:p>
    <w:p w14:paraId="4D7C6678" w14:textId="4BB4DA8F" w:rsidR="00CE5640" w:rsidRDefault="00F24DF6">
      <w:pPr>
        <w:pStyle w:val="Body"/>
      </w:pPr>
      <w:r>
        <w:t xml:space="preserve">     </w:t>
      </w:r>
      <w:r w:rsidR="001F6564">
        <w:t>7</w:t>
      </w:r>
      <w:r>
        <w:t>.</w:t>
      </w:r>
      <w:r>
        <w:rPr>
          <w:b/>
          <w:bCs/>
          <w:lang w:val="da-DK"/>
        </w:rPr>
        <w:tab/>
      </w:r>
      <w:r w:rsidR="00AE60B6">
        <w:rPr>
          <w:b/>
          <w:bCs/>
          <w:lang w:val="da-DK"/>
        </w:rPr>
        <w:t>Thomas, J.F</w:t>
      </w:r>
      <w:r w:rsidR="00AE60B6">
        <w:t xml:space="preserve">. (2011). AHRQ Health Innovations Profile: Remote assessment and </w:t>
      </w:r>
      <w:r w:rsidR="00AE60B6">
        <w:tab/>
      </w:r>
      <w:r w:rsidR="00AE60B6">
        <w:tab/>
        <w:t xml:space="preserve">treatment via telemedicine combined with onsite case management enhance </w:t>
      </w:r>
      <w:r w:rsidR="00AE60B6">
        <w:tab/>
      </w:r>
      <w:r w:rsidR="00AE60B6">
        <w:tab/>
        <w:t xml:space="preserve">access to mental health services for low income and minority students. In </w:t>
      </w:r>
      <w:r w:rsidR="00AE60B6">
        <w:rPr>
          <w:i/>
          <w:iCs/>
        </w:rPr>
        <w:t>AHRQ</w:t>
      </w:r>
      <w:r w:rsidR="00AE60B6">
        <w:rPr>
          <w:i/>
          <w:iCs/>
        </w:rPr>
        <w:tab/>
      </w:r>
      <w:r w:rsidR="00AE60B6">
        <w:rPr>
          <w:i/>
          <w:iCs/>
        </w:rPr>
        <w:tab/>
        <w:t xml:space="preserve"> Healthcare Innovations Exchange</w:t>
      </w:r>
      <w:r w:rsidR="00AE60B6">
        <w:t xml:space="preserve">. Rockville (MD): [cited June 2011]. </w:t>
      </w:r>
      <w:r w:rsidR="00AE60B6">
        <w:tab/>
      </w:r>
      <w:r w:rsidR="00AE60B6">
        <w:tab/>
      </w:r>
      <w:r w:rsidR="00AE60B6">
        <w:tab/>
        <w:t xml:space="preserve">Available: </w:t>
      </w:r>
      <w:hyperlink r:id="rId12" w:history="1">
        <w:r w:rsidR="00AE60B6">
          <w:rPr>
            <w:rStyle w:val="Hyperlink0"/>
          </w:rPr>
          <w:t>http://www.innovations.ahrq.gov/content.aspx?id=1877</w:t>
        </w:r>
      </w:hyperlink>
      <w:r w:rsidR="00AE60B6">
        <w:t xml:space="preserve">. </w:t>
      </w:r>
    </w:p>
    <w:p w14:paraId="5F40D8B3" w14:textId="2ACEF866" w:rsidR="00F24DF6" w:rsidRDefault="00F24DF6">
      <w:pPr>
        <w:pStyle w:val="Body"/>
      </w:pPr>
      <w:r>
        <w:t xml:space="preserve">     </w:t>
      </w:r>
      <w:r w:rsidR="001F6564">
        <w:t>8</w:t>
      </w:r>
      <w:r>
        <w:t xml:space="preserve">.    </w:t>
      </w:r>
      <w:r w:rsidR="00AE60B6">
        <w:rPr>
          <w:b/>
          <w:bCs/>
          <w:lang w:val="da-DK"/>
        </w:rPr>
        <w:t>Thomas, J.F.</w:t>
      </w:r>
      <w:r w:rsidR="00AE60B6">
        <w:t xml:space="preserve"> Texas telemedicine project for youth addresses access to care. </w:t>
      </w:r>
      <w:r w:rsidR="00AE60B6">
        <w:tab/>
      </w:r>
      <w:r w:rsidR="00AE60B6">
        <w:tab/>
      </w:r>
      <w:r w:rsidR="00AE60B6">
        <w:rPr>
          <w:i/>
          <w:iCs/>
        </w:rPr>
        <w:t>Mental Health Weekly</w:t>
      </w:r>
      <w:r w:rsidR="00AE60B6">
        <w:t>; March 30, 2009.</w:t>
      </w:r>
    </w:p>
    <w:p w14:paraId="554EE8D7" w14:textId="111DCB1C" w:rsidR="00F24DF6" w:rsidRDefault="00F24DF6">
      <w:pPr>
        <w:pStyle w:val="Body"/>
      </w:pPr>
      <w:r>
        <w:t xml:space="preserve">     </w:t>
      </w:r>
      <w:r w:rsidR="001F6564">
        <w:t>9</w:t>
      </w:r>
      <w:r>
        <w:t>.</w:t>
      </w:r>
      <w:r>
        <w:tab/>
      </w:r>
      <w:r w:rsidR="00AE60B6">
        <w:rPr>
          <w:b/>
          <w:bCs/>
          <w:lang w:val="da-DK"/>
        </w:rPr>
        <w:t>Thomas, J.F</w:t>
      </w:r>
      <w:r w:rsidR="00AE60B6">
        <w:t xml:space="preserve">. Texas develops an innovative school-based telehealth program to </w:t>
      </w:r>
      <w:r w:rsidR="00AE60B6">
        <w:tab/>
      </w:r>
      <w:r w:rsidR="00AE60B6">
        <w:tab/>
        <w:t xml:space="preserve">improve mental health outcomes. </w:t>
      </w:r>
      <w:r w:rsidR="00AE60B6">
        <w:rPr>
          <w:i/>
          <w:iCs/>
        </w:rPr>
        <w:t xml:space="preserve">The Brown University Child and Adolescent </w:t>
      </w:r>
      <w:r w:rsidR="00AE60B6">
        <w:rPr>
          <w:i/>
          <w:iCs/>
        </w:rPr>
        <w:tab/>
      </w:r>
      <w:r w:rsidR="00AE60B6">
        <w:rPr>
          <w:i/>
          <w:iCs/>
        </w:rPr>
        <w:tab/>
        <w:t xml:space="preserve">Behavior Letter. </w:t>
      </w:r>
      <w:r w:rsidR="00AE60B6">
        <w:t>Vol. 25(8). August 2009.</w:t>
      </w:r>
    </w:p>
    <w:p w14:paraId="6EF9C8B3" w14:textId="1721D331" w:rsidR="00A37DFF" w:rsidRDefault="00F24DF6">
      <w:pPr>
        <w:pStyle w:val="Body"/>
      </w:pPr>
      <w:r>
        <w:lastRenderedPageBreak/>
        <w:t xml:space="preserve">     </w:t>
      </w:r>
      <w:r w:rsidR="001F6564">
        <w:t>10</w:t>
      </w:r>
      <w:r>
        <w:t>.</w:t>
      </w:r>
      <w:r>
        <w:tab/>
      </w:r>
      <w:r w:rsidR="00AE60B6">
        <w:rPr>
          <w:b/>
          <w:bCs/>
          <w:lang w:val="da-DK"/>
        </w:rPr>
        <w:t>Thomas, J.F</w:t>
      </w:r>
      <w:r w:rsidR="00AE60B6">
        <w:t xml:space="preserve">. (2008). AHRQ Health Innovations Profile: Remote assessment and </w:t>
      </w:r>
      <w:r w:rsidR="00AE60B6">
        <w:tab/>
      </w:r>
      <w:r w:rsidR="00AE60B6">
        <w:tab/>
        <w:t xml:space="preserve">treatment via telemedicine combined with onsite case management enhance </w:t>
      </w:r>
      <w:r w:rsidR="00AE60B6">
        <w:tab/>
      </w:r>
      <w:r w:rsidR="00AE60B6">
        <w:tab/>
        <w:t xml:space="preserve">access to mental health services for low income and minority students. In </w:t>
      </w:r>
      <w:r w:rsidR="00AE60B6">
        <w:rPr>
          <w:i/>
          <w:iCs/>
        </w:rPr>
        <w:t>AHRQ</w:t>
      </w:r>
      <w:r w:rsidR="00AE60B6">
        <w:rPr>
          <w:i/>
          <w:iCs/>
        </w:rPr>
        <w:tab/>
      </w:r>
      <w:r w:rsidR="00AE60B6">
        <w:rPr>
          <w:i/>
          <w:iCs/>
        </w:rPr>
        <w:tab/>
        <w:t xml:space="preserve"> Healthcare Innovations Exchange</w:t>
      </w:r>
      <w:r w:rsidR="00AE60B6">
        <w:t xml:space="preserve">. Rockville (MD): [cited June 2008]. </w:t>
      </w:r>
      <w:r w:rsidR="00AE60B6">
        <w:tab/>
      </w:r>
      <w:r w:rsidR="00AE60B6">
        <w:tab/>
      </w:r>
      <w:r w:rsidR="00AE60B6">
        <w:tab/>
        <w:t xml:space="preserve">Available: </w:t>
      </w:r>
      <w:hyperlink r:id="rId13" w:history="1">
        <w:r w:rsidR="00AE60B6">
          <w:rPr>
            <w:rStyle w:val="Hyperlink0"/>
          </w:rPr>
          <w:t>http://www.innovations.ahrq.gov/content.aspx?id=1877</w:t>
        </w:r>
      </w:hyperlink>
      <w:r w:rsidR="00AE60B6">
        <w:t xml:space="preserve">. </w:t>
      </w:r>
    </w:p>
    <w:p w14:paraId="414764E7" w14:textId="7A76BE0A" w:rsidR="00F24DF6" w:rsidRDefault="00F24DF6">
      <w:pPr>
        <w:pStyle w:val="Body"/>
      </w:pPr>
      <w:r>
        <w:t xml:space="preserve">    1</w:t>
      </w:r>
      <w:r w:rsidR="001F6564">
        <w:t>1</w:t>
      </w:r>
      <w:r>
        <w:t>.</w:t>
      </w:r>
      <w:r>
        <w:tab/>
      </w:r>
      <w:r w:rsidR="00AE60B6">
        <w:rPr>
          <w:b/>
          <w:bCs/>
          <w:lang w:val="da-DK"/>
        </w:rPr>
        <w:t>Thomas, J.F</w:t>
      </w:r>
      <w:r w:rsidR="00AE60B6">
        <w:t xml:space="preserve">.  “Lack of knowledge often hinders discussions.” </w:t>
      </w:r>
      <w:r w:rsidR="00AE60B6">
        <w:rPr>
          <w:u w:val="single"/>
        </w:rPr>
        <w:t xml:space="preserve">Galveston Daily </w:t>
      </w:r>
      <w:r w:rsidR="00AE60B6">
        <w:tab/>
      </w:r>
      <w:r w:rsidR="00AE60B6">
        <w:tab/>
      </w:r>
      <w:proofErr w:type="gramStart"/>
      <w:r w:rsidR="00AE60B6">
        <w:rPr>
          <w:u w:val="single"/>
        </w:rPr>
        <w:t>News</w:t>
      </w:r>
      <w:r w:rsidR="00AE60B6">
        <w:t xml:space="preserve">  9</w:t>
      </w:r>
      <w:proofErr w:type="gramEnd"/>
      <w:r w:rsidR="00AE60B6">
        <w:t xml:space="preserve"> Nov. 2008, Sunday edition, sec. community news: 6.</w:t>
      </w:r>
      <w:r w:rsidR="00AE60B6">
        <w:tab/>
      </w:r>
      <w:r w:rsidR="00AE60B6">
        <w:tab/>
      </w:r>
      <w:r w:rsidR="00AE60B6">
        <w:tab/>
      </w:r>
      <w:r w:rsidR="00AE60B6">
        <w:tab/>
        <w:t>&lt;</w:t>
      </w:r>
      <w:hyperlink r:id="rId14" w:history="1">
        <w:r w:rsidR="00AE60B6">
          <w:rPr>
            <w:rStyle w:val="Hyperlink0"/>
          </w:rPr>
          <w:t>http://galvestondailynews.com/story.lasso?ewcd=8e979ecb6f5b20c4</w:t>
        </w:r>
      </w:hyperlink>
      <w:r w:rsidR="00AE60B6">
        <w:t>&gt;.</w:t>
      </w:r>
    </w:p>
    <w:p w14:paraId="20EB031E" w14:textId="28AFA138" w:rsidR="00A37DFF" w:rsidRDefault="00F24DF6" w:rsidP="00F24DF6">
      <w:pPr>
        <w:pStyle w:val="Body"/>
      </w:pPr>
      <w:r>
        <w:t xml:space="preserve">    1</w:t>
      </w:r>
      <w:r w:rsidR="001F6564">
        <w:t>2</w:t>
      </w:r>
      <w:r>
        <w:t>.</w:t>
      </w:r>
      <w:r>
        <w:tab/>
      </w:r>
      <w:r w:rsidR="00AE60B6">
        <w:rPr>
          <w:b/>
          <w:bCs/>
          <w:lang w:val="da-DK"/>
        </w:rPr>
        <w:t>Thomas, J.F.</w:t>
      </w:r>
      <w:r w:rsidR="00AE60B6">
        <w:t xml:space="preserve"> “Galveston man </w:t>
      </w:r>
      <w:proofErr w:type="gramStart"/>
      <w:r w:rsidR="00AE60B6">
        <w:t>touts</w:t>
      </w:r>
      <w:proofErr w:type="gramEnd"/>
      <w:r w:rsidR="00AE60B6">
        <w:t xml:space="preserve"> pros of being self-sufficient.”  </w:t>
      </w:r>
      <w:r w:rsidR="00AE60B6">
        <w:rPr>
          <w:u w:val="single"/>
        </w:rPr>
        <w:t xml:space="preserve">Galveston </w:t>
      </w:r>
      <w:r w:rsidR="00AE60B6">
        <w:tab/>
      </w:r>
      <w:r w:rsidR="00AE60B6">
        <w:tab/>
      </w:r>
      <w:r w:rsidR="00AE60B6">
        <w:rPr>
          <w:u w:val="single"/>
        </w:rPr>
        <w:t xml:space="preserve">Daily News  </w:t>
      </w:r>
      <w:r w:rsidR="00AE60B6">
        <w:t xml:space="preserve">9 July 2011, Community news: 1. </w:t>
      </w:r>
      <w:r w:rsidR="00CE5640">
        <w:tab/>
      </w:r>
      <w:hyperlink r:id="rId15" w:history="1">
        <w:r w:rsidR="00AE60B6">
          <w:rPr>
            <w:rStyle w:val="Hyperlink0"/>
          </w:rPr>
          <w:t>http://galvestondailynews.com/story/243758</w:t>
        </w:r>
      </w:hyperlink>
      <w:r w:rsidR="00AE60B6">
        <w:tab/>
      </w:r>
      <w:r w:rsidR="00AE60B6">
        <w:tab/>
      </w:r>
    </w:p>
    <w:p w14:paraId="72E36971" w14:textId="77777777" w:rsidR="00A37DFF" w:rsidRDefault="00A37DFF">
      <w:pPr>
        <w:pStyle w:val="Body"/>
        <w:rPr>
          <w:b/>
          <w:bCs/>
        </w:rPr>
      </w:pPr>
    </w:p>
    <w:p w14:paraId="638BFB8C" w14:textId="6E344A4A" w:rsidR="00363045" w:rsidRPr="00E75D25" w:rsidRDefault="00E75D25">
      <w:pPr>
        <w:pStyle w:val="Body"/>
        <w:rPr>
          <w:u w:val="single"/>
        </w:rPr>
      </w:pPr>
      <w:r w:rsidRPr="00E75D25">
        <w:rPr>
          <w:u w:val="single"/>
        </w:rPr>
        <w:t>Other Products of Scholarship</w:t>
      </w:r>
    </w:p>
    <w:p w14:paraId="6712DC50" w14:textId="77777777" w:rsidR="00E75D25" w:rsidRPr="00E75D25" w:rsidRDefault="00E75D25">
      <w:pPr>
        <w:pStyle w:val="Body"/>
        <w:rPr>
          <w:b/>
          <w:bCs/>
          <w:u w:val="single"/>
        </w:rPr>
      </w:pPr>
    </w:p>
    <w:p w14:paraId="19510233" w14:textId="62F5CAA7" w:rsidR="00A37DFF" w:rsidRPr="004A5900" w:rsidRDefault="00AE60B6">
      <w:pPr>
        <w:pStyle w:val="Body"/>
        <w:rPr>
          <w:b/>
          <w:bCs/>
        </w:rPr>
      </w:pPr>
      <w:r>
        <w:rPr>
          <w:u w:val="single"/>
        </w:rPr>
        <w:t>Development of Original Clinical Care Guidelines (CCGs)</w:t>
      </w:r>
    </w:p>
    <w:p w14:paraId="53CE129A" w14:textId="77777777" w:rsidR="004A5900" w:rsidRDefault="004A5900">
      <w:pPr>
        <w:pStyle w:val="Body"/>
      </w:pPr>
    </w:p>
    <w:p w14:paraId="23AC8101" w14:textId="77777777" w:rsidR="00F802A9" w:rsidRDefault="00AE60B6">
      <w:pPr>
        <w:pStyle w:val="Body"/>
      </w:pPr>
      <w:r>
        <w:t>Codification of best practices for clinicians engaged in tele-enabled care delivery designed to promote best-practice based care and efficiency while empowering clinician champion, multi-disciplinary team and administrative support to take initiative in team approach to health care.</w:t>
      </w:r>
    </w:p>
    <w:p w14:paraId="2BDDBBC9" w14:textId="77777777" w:rsidR="00A37DFF" w:rsidRDefault="00A37DFF">
      <w:pPr>
        <w:pStyle w:val="Body"/>
      </w:pPr>
    </w:p>
    <w:p w14:paraId="7479DF3D" w14:textId="77777777" w:rsidR="00A37DFF" w:rsidRDefault="00AE60B6">
      <w:pPr>
        <w:pStyle w:val="Body"/>
        <w:rPr>
          <w:b/>
          <w:bCs/>
          <w:u w:val="single"/>
        </w:rPr>
      </w:pPr>
      <w:r>
        <w:rPr>
          <w:u w:val="single"/>
        </w:rPr>
        <w:t>Original Clinical Care Guidelines: University of Colorado School of Medicine, Aurora, CO.</w:t>
      </w:r>
    </w:p>
    <w:p w14:paraId="02762378" w14:textId="77777777" w:rsidR="00A37DFF" w:rsidRDefault="00AE60B6">
      <w:pPr>
        <w:pStyle w:val="Body"/>
        <w:numPr>
          <w:ilvl w:val="0"/>
          <w:numId w:val="10"/>
        </w:numPr>
        <w:rPr>
          <w:b/>
          <w:bCs/>
          <w:u w:val="single"/>
        </w:rPr>
      </w:pPr>
      <w:r>
        <w:t>Searing, D. &amp; Thomas, J.F. A multi-pronged telemedicine approach to managing pediatric asthma in a school-based clinic, (2017).</w:t>
      </w:r>
    </w:p>
    <w:p w14:paraId="093B7343" w14:textId="77777777" w:rsidR="00A37DFF" w:rsidRDefault="00AE60B6">
      <w:pPr>
        <w:pStyle w:val="Body"/>
        <w:numPr>
          <w:ilvl w:val="0"/>
          <w:numId w:val="10"/>
        </w:numPr>
        <w:rPr>
          <w:lang w:val="da-DK"/>
        </w:rPr>
      </w:pPr>
      <w:r>
        <w:rPr>
          <w:lang w:val="da-DK"/>
        </w:rPr>
        <w:t xml:space="preserve">Connery, A., Olson, D., </w:t>
      </w:r>
      <w:r>
        <w:rPr>
          <w:b/>
          <w:bCs/>
          <w:lang w:val="da-DK"/>
        </w:rPr>
        <w:t xml:space="preserve">Thomas, J.F., </w:t>
      </w:r>
      <w:r>
        <w:t>Asturias, E., Telemedicine-enabled neurodevelopmental testing of children impacted by Zika virus in Guatemala, (2017).</w:t>
      </w:r>
    </w:p>
    <w:p w14:paraId="48C17B74" w14:textId="77777777" w:rsidR="00A37DFF" w:rsidRDefault="00AE60B6">
      <w:pPr>
        <w:pStyle w:val="Body"/>
        <w:numPr>
          <w:ilvl w:val="0"/>
          <w:numId w:val="10"/>
        </w:numPr>
        <w:rPr>
          <w:lang w:val="da-DK"/>
        </w:rPr>
      </w:pPr>
      <w:r>
        <w:rPr>
          <w:b/>
          <w:bCs/>
          <w:lang w:val="da-DK"/>
        </w:rPr>
        <w:t>Thomas, J.F.,</w:t>
      </w:r>
      <w:r>
        <w:t xml:space="preserve"> </w:t>
      </w:r>
      <w:proofErr w:type="spellStart"/>
      <w:r>
        <w:t>Frunzi</w:t>
      </w:r>
      <w:proofErr w:type="spellEnd"/>
      <w:r>
        <w:t>, G., Paul, S. Pediatric HIV follow-up in collaboration with rural primary care provider, (2015).</w:t>
      </w:r>
    </w:p>
    <w:p w14:paraId="41A9DEC2" w14:textId="77777777" w:rsidR="00A37DFF" w:rsidRDefault="00AE60B6">
      <w:pPr>
        <w:pStyle w:val="Body"/>
        <w:numPr>
          <w:ilvl w:val="0"/>
          <w:numId w:val="10"/>
        </w:numPr>
        <w:rPr>
          <w:lang w:val="da-DK"/>
        </w:rPr>
      </w:pPr>
      <w:r>
        <w:rPr>
          <w:b/>
          <w:bCs/>
          <w:lang w:val="da-DK"/>
        </w:rPr>
        <w:t>Thomas, J.F.</w:t>
      </w:r>
      <w:r>
        <w:t xml:space="preserve">, </w:t>
      </w:r>
      <w:proofErr w:type="spellStart"/>
      <w:r>
        <w:t>Frunzi</w:t>
      </w:r>
      <w:proofErr w:type="spellEnd"/>
      <w:r>
        <w:t xml:space="preserve">, G., Romero, A. Aftercare management for pediatric eating disorders. (2015). </w:t>
      </w:r>
    </w:p>
    <w:p w14:paraId="2CD389ED" w14:textId="77777777" w:rsidR="00A37DFF" w:rsidRDefault="00AE60B6">
      <w:pPr>
        <w:pStyle w:val="Body"/>
        <w:numPr>
          <w:ilvl w:val="0"/>
          <w:numId w:val="10"/>
        </w:numPr>
        <w:rPr>
          <w:lang w:val="da-DK"/>
        </w:rPr>
      </w:pPr>
      <w:r>
        <w:rPr>
          <w:b/>
          <w:bCs/>
          <w:lang w:val="da-DK"/>
        </w:rPr>
        <w:t>Thomas, J.F.,</w:t>
      </w:r>
      <w:r>
        <w:t xml:space="preserve"> Thomas, K. Development of community-based HEP-C </w:t>
      </w:r>
      <w:r>
        <w:tab/>
        <w:t>management network. (2015).</w:t>
      </w:r>
    </w:p>
    <w:p w14:paraId="4A5F0D95" w14:textId="77777777" w:rsidR="00A37DFF" w:rsidRDefault="00AE60B6">
      <w:pPr>
        <w:pStyle w:val="Body"/>
        <w:numPr>
          <w:ilvl w:val="0"/>
          <w:numId w:val="10"/>
        </w:numPr>
        <w:rPr>
          <w:lang w:val="da-DK"/>
        </w:rPr>
      </w:pPr>
      <w:r>
        <w:rPr>
          <w:b/>
          <w:bCs/>
          <w:lang w:val="da-DK"/>
        </w:rPr>
        <w:t xml:space="preserve">Thomas, J.F., </w:t>
      </w:r>
      <w:r>
        <w:t>Thomas, K., Betts, B., Wells, K. Sharing abuse and neglect best practices with community-based child advocacy centers through ECHO. (2015).</w:t>
      </w:r>
    </w:p>
    <w:p w14:paraId="3B98E7B8" w14:textId="77777777" w:rsidR="00A37DFF" w:rsidRDefault="00AE60B6">
      <w:pPr>
        <w:pStyle w:val="Body"/>
        <w:numPr>
          <w:ilvl w:val="0"/>
          <w:numId w:val="10"/>
        </w:numPr>
        <w:rPr>
          <w:lang w:val="da-DK"/>
        </w:rPr>
      </w:pPr>
      <w:r>
        <w:rPr>
          <w:b/>
          <w:bCs/>
          <w:lang w:val="da-DK"/>
        </w:rPr>
        <w:t xml:space="preserve">Thomas, J.F., </w:t>
      </w:r>
      <w:r>
        <w:t>Thomas, K., Pappas, J. HIV, STI, and HCV prevention in rural primary care through ECHO. (2015).</w:t>
      </w:r>
    </w:p>
    <w:p w14:paraId="73FE4878" w14:textId="77777777" w:rsidR="00A37DFF" w:rsidRDefault="00AE60B6">
      <w:pPr>
        <w:pStyle w:val="Body"/>
        <w:numPr>
          <w:ilvl w:val="0"/>
          <w:numId w:val="10"/>
        </w:numPr>
        <w:rPr>
          <w:lang w:val="da-DK"/>
        </w:rPr>
      </w:pPr>
      <w:r>
        <w:rPr>
          <w:b/>
          <w:bCs/>
          <w:lang w:val="da-DK"/>
        </w:rPr>
        <w:t>Thomas, J.F.</w:t>
      </w:r>
      <w:r>
        <w:t>, Thomas, K., Keller, D. Development of complex care management using ECHO model. (2015).</w:t>
      </w:r>
    </w:p>
    <w:p w14:paraId="7D2F207F" w14:textId="77777777" w:rsidR="00A37DFF" w:rsidRDefault="00AE60B6">
      <w:pPr>
        <w:pStyle w:val="Body"/>
        <w:numPr>
          <w:ilvl w:val="0"/>
          <w:numId w:val="10"/>
        </w:numPr>
        <w:rPr>
          <w:lang w:val="da-DK"/>
        </w:rPr>
      </w:pPr>
      <w:r>
        <w:rPr>
          <w:b/>
          <w:bCs/>
          <w:lang w:val="da-DK"/>
        </w:rPr>
        <w:t>Thomas, J.F.,</w:t>
      </w:r>
      <w:r>
        <w:t xml:space="preserve"> Patient navigator training (2015).</w:t>
      </w:r>
    </w:p>
    <w:p w14:paraId="13FEA08D" w14:textId="77777777" w:rsidR="00A37DFF" w:rsidRDefault="00AE60B6">
      <w:pPr>
        <w:pStyle w:val="Body"/>
        <w:numPr>
          <w:ilvl w:val="0"/>
          <w:numId w:val="10"/>
        </w:numPr>
        <w:rPr>
          <w:lang w:val="da-DK"/>
        </w:rPr>
      </w:pPr>
      <w:r>
        <w:rPr>
          <w:b/>
          <w:bCs/>
          <w:lang w:val="da-DK"/>
        </w:rPr>
        <w:t>Thomas, J.F.,</w:t>
      </w:r>
      <w:r>
        <w:t xml:space="preserve"> Fraley, C. Development of multi-disciplinary specialty follow-up clinic in partnership with patient-centered medical home, (2014).</w:t>
      </w:r>
    </w:p>
    <w:p w14:paraId="2A61F0CE" w14:textId="77777777" w:rsidR="00A37DFF" w:rsidRDefault="00AE60B6">
      <w:pPr>
        <w:pStyle w:val="Body"/>
        <w:numPr>
          <w:ilvl w:val="0"/>
          <w:numId w:val="10"/>
        </w:numPr>
        <w:rPr>
          <w:lang w:val="da-DK"/>
        </w:rPr>
      </w:pPr>
      <w:r>
        <w:rPr>
          <w:b/>
          <w:bCs/>
          <w:lang w:val="da-DK"/>
        </w:rPr>
        <w:t xml:space="preserve">Thomas, J.F., </w:t>
      </w:r>
      <w:proofErr w:type="spellStart"/>
      <w:r>
        <w:t>Bunik</w:t>
      </w:r>
      <w:proofErr w:type="spellEnd"/>
      <w:r>
        <w:t>, M. Mother’s Milk Support Group for healthcare workers in Guatemala, (2014).</w:t>
      </w:r>
    </w:p>
    <w:p w14:paraId="0A5FCF6D" w14:textId="77777777" w:rsidR="00A37DFF" w:rsidRDefault="00AE60B6">
      <w:pPr>
        <w:pStyle w:val="Body"/>
        <w:numPr>
          <w:ilvl w:val="0"/>
          <w:numId w:val="10"/>
        </w:numPr>
        <w:rPr>
          <w:lang w:val="da-DK"/>
        </w:rPr>
      </w:pPr>
      <w:r>
        <w:rPr>
          <w:b/>
          <w:bCs/>
          <w:lang w:val="da-DK"/>
        </w:rPr>
        <w:lastRenderedPageBreak/>
        <w:t xml:space="preserve">Thomas, J.F., </w:t>
      </w:r>
      <w:proofErr w:type="spellStart"/>
      <w:r>
        <w:t>Frunzi</w:t>
      </w:r>
      <w:proofErr w:type="spellEnd"/>
      <w:r>
        <w:t>, G., Cuneo, B. Fetal echo monitoring in collaboration with rural based critical access hospital. (2014).</w:t>
      </w:r>
    </w:p>
    <w:p w14:paraId="18A5521B" w14:textId="77777777" w:rsidR="00A37DFF" w:rsidRDefault="00AE60B6">
      <w:pPr>
        <w:pStyle w:val="Body"/>
        <w:numPr>
          <w:ilvl w:val="0"/>
          <w:numId w:val="10"/>
        </w:numPr>
        <w:rPr>
          <w:lang w:val="da-DK"/>
        </w:rPr>
      </w:pPr>
      <w:r>
        <w:rPr>
          <w:b/>
          <w:bCs/>
          <w:lang w:val="da-DK"/>
        </w:rPr>
        <w:t xml:space="preserve">Thomas, J.F., </w:t>
      </w:r>
      <w:r>
        <w:rPr>
          <w:lang w:val="de-DE"/>
        </w:rPr>
        <w:t>Hunter, D.,</w:t>
      </w:r>
      <w:r>
        <w:rPr>
          <w:b/>
          <w:bCs/>
        </w:rPr>
        <w:t xml:space="preserve"> </w:t>
      </w:r>
      <w:r>
        <w:t>Brent, A. Pediatric psychiatric symptom triage (2014).</w:t>
      </w:r>
    </w:p>
    <w:p w14:paraId="194B908E" w14:textId="77777777" w:rsidR="00A37DFF" w:rsidRDefault="00AE60B6">
      <w:pPr>
        <w:pStyle w:val="Body"/>
        <w:numPr>
          <w:ilvl w:val="0"/>
          <w:numId w:val="10"/>
        </w:numPr>
        <w:rPr>
          <w:lang w:val="da-DK"/>
        </w:rPr>
      </w:pPr>
      <w:r>
        <w:rPr>
          <w:b/>
          <w:bCs/>
          <w:lang w:val="da-DK"/>
        </w:rPr>
        <w:t>Thomas, J.F.,</w:t>
      </w:r>
      <w:r>
        <w:t xml:space="preserve"> Dressler, P., Friedman, S. Developmental Pediatric Care Management in collaboration with primary care. (2014).</w:t>
      </w:r>
    </w:p>
    <w:p w14:paraId="02F55AA7" w14:textId="77777777" w:rsidR="00A37DFF" w:rsidRDefault="00AE60B6">
      <w:pPr>
        <w:pStyle w:val="Body"/>
        <w:numPr>
          <w:ilvl w:val="0"/>
          <w:numId w:val="10"/>
        </w:numPr>
        <w:rPr>
          <w:lang w:val="da-DK"/>
        </w:rPr>
      </w:pPr>
      <w:r>
        <w:rPr>
          <w:b/>
          <w:bCs/>
          <w:lang w:val="da-DK"/>
        </w:rPr>
        <w:t>Thomas, J.F.</w:t>
      </w:r>
      <w:r>
        <w:t xml:space="preserve">, </w:t>
      </w:r>
      <w:proofErr w:type="spellStart"/>
      <w:r>
        <w:t>Frunzi</w:t>
      </w:r>
      <w:proofErr w:type="spellEnd"/>
      <w:r>
        <w:t xml:space="preserve">, G., </w:t>
      </w:r>
      <w:proofErr w:type="spellStart"/>
      <w:r>
        <w:t>Halbower</w:t>
      </w:r>
      <w:proofErr w:type="spellEnd"/>
      <w:r>
        <w:t>, A. Tele-enabled pulmonary sleep medicine in collaboration with pediatric medical home, (2014).</w:t>
      </w:r>
    </w:p>
    <w:p w14:paraId="19A35B96" w14:textId="77777777" w:rsidR="00A37DFF" w:rsidRDefault="00AE60B6">
      <w:pPr>
        <w:pStyle w:val="Body"/>
        <w:numPr>
          <w:ilvl w:val="0"/>
          <w:numId w:val="10"/>
        </w:numPr>
        <w:rPr>
          <w:lang w:val="da-DK"/>
        </w:rPr>
      </w:pPr>
      <w:r>
        <w:rPr>
          <w:b/>
          <w:bCs/>
          <w:lang w:val="da-DK"/>
        </w:rPr>
        <w:t>Thomas, J.F.</w:t>
      </w:r>
      <w:r>
        <w:t xml:space="preserve">, </w:t>
      </w:r>
      <w:proofErr w:type="spellStart"/>
      <w:r>
        <w:t>Frunzi</w:t>
      </w:r>
      <w:proofErr w:type="spellEnd"/>
      <w:r>
        <w:t>, G., Hickey, F., Management of Down Syndrome patients in collaboration with rural pediatric practice by telemedicine, (2014).</w:t>
      </w:r>
    </w:p>
    <w:p w14:paraId="2AFD55B3" w14:textId="77777777" w:rsidR="00A37DFF" w:rsidRDefault="00AE60B6">
      <w:pPr>
        <w:pStyle w:val="Body"/>
        <w:numPr>
          <w:ilvl w:val="0"/>
          <w:numId w:val="10"/>
        </w:numPr>
        <w:rPr>
          <w:lang w:val="da-DK"/>
        </w:rPr>
      </w:pPr>
      <w:r>
        <w:rPr>
          <w:b/>
          <w:bCs/>
          <w:lang w:val="da-DK"/>
        </w:rPr>
        <w:t>Thomas, J.F.,</w:t>
      </w:r>
      <w:r>
        <w:t xml:space="preserve"> Thomas, K., Green, C. Management of pediatric epilepsy using ECHO model. (2014).</w:t>
      </w:r>
    </w:p>
    <w:p w14:paraId="53CD7417" w14:textId="77777777" w:rsidR="00A37DFF" w:rsidRDefault="00AE60B6">
      <w:pPr>
        <w:pStyle w:val="Body"/>
        <w:numPr>
          <w:ilvl w:val="0"/>
          <w:numId w:val="10"/>
        </w:numPr>
        <w:rPr>
          <w:lang w:val="da-DK"/>
        </w:rPr>
      </w:pPr>
      <w:r>
        <w:rPr>
          <w:b/>
          <w:bCs/>
          <w:lang w:val="da-DK"/>
        </w:rPr>
        <w:t>Thomas, J.F.,</w:t>
      </w:r>
      <w:r>
        <w:t xml:space="preserve"> </w:t>
      </w:r>
      <w:proofErr w:type="spellStart"/>
      <w:r>
        <w:t>Wadwa</w:t>
      </w:r>
      <w:proofErr w:type="spellEnd"/>
      <w:r>
        <w:t>, R.P.: Pediatric Endocrinology Follow-up by telemedicine in partnership with rural facility, (2013).</w:t>
      </w:r>
    </w:p>
    <w:p w14:paraId="0BEB7BD0" w14:textId="77777777" w:rsidR="00A37DFF" w:rsidRDefault="00AE60B6">
      <w:pPr>
        <w:pStyle w:val="Body"/>
        <w:numPr>
          <w:ilvl w:val="0"/>
          <w:numId w:val="10"/>
        </w:numPr>
        <w:rPr>
          <w:lang w:val="da-DK"/>
        </w:rPr>
      </w:pPr>
      <w:r>
        <w:rPr>
          <w:b/>
          <w:bCs/>
          <w:lang w:val="da-DK"/>
        </w:rPr>
        <w:t xml:space="preserve">Thomas, J.F. </w:t>
      </w:r>
      <w:r>
        <w:t>Transitions in cardiac care management, (2013).</w:t>
      </w:r>
    </w:p>
    <w:p w14:paraId="63F98BCA" w14:textId="77777777" w:rsidR="00A37DFF" w:rsidRDefault="00AE60B6">
      <w:pPr>
        <w:pStyle w:val="Body"/>
        <w:numPr>
          <w:ilvl w:val="0"/>
          <w:numId w:val="10"/>
        </w:numPr>
        <w:rPr>
          <w:lang w:val="da-DK"/>
        </w:rPr>
      </w:pPr>
      <w:r>
        <w:rPr>
          <w:b/>
          <w:bCs/>
          <w:lang w:val="da-DK"/>
        </w:rPr>
        <w:t xml:space="preserve">Thomas, J.F., </w:t>
      </w:r>
      <w:r>
        <w:t>Green, C. Neurologic pediatric symptom management. (2013).</w:t>
      </w:r>
    </w:p>
    <w:p w14:paraId="7774AB2E" w14:textId="6FC40865" w:rsidR="00A37DFF" w:rsidRDefault="00A37DFF">
      <w:pPr>
        <w:pStyle w:val="Footer"/>
        <w:rPr>
          <w:b/>
          <w:bCs/>
          <w:u w:val="single"/>
        </w:rPr>
      </w:pPr>
    </w:p>
    <w:p w14:paraId="0FE94054" w14:textId="77777777" w:rsidR="007B437D" w:rsidRDefault="00E75D25" w:rsidP="007B437D">
      <w:pPr>
        <w:pStyle w:val="Body"/>
        <w:rPr>
          <w:i/>
          <w:iCs/>
        </w:rPr>
      </w:pPr>
      <w:r>
        <w:rPr>
          <w:i/>
          <w:iCs/>
        </w:rPr>
        <w:t>Original Scholarship of</w:t>
      </w:r>
      <w:r w:rsidR="00BD2FC6">
        <w:rPr>
          <w:i/>
          <w:iCs/>
        </w:rPr>
        <w:t xml:space="preserve"> Teaching</w:t>
      </w:r>
    </w:p>
    <w:p w14:paraId="29D781B3" w14:textId="77777777" w:rsidR="007B437D" w:rsidRDefault="007B437D" w:rsidP="007B437D">
      <w:pPr>
        <w:pStyle w:val="Body"/>
        <w:rPr>
          <w:i/>
          <w:iCs/>
        </w:rPr>
      </w:pPr>
    </w:p>
    <w:p w14:paraId="52BB32A5" w14:textId="7A0F49D2" w:rsidR="007B0539" w:rsidRPr="007B0539" w:rsidRDefault="007B0539" w:rsidP="001D0211">
      <w:pPr>
        <w:pStyle w:val="Body"/>
      </w:pPr>
      <w:r>
        <w:rPr>
          <w:u w:val="single"/>
        </w:rPr>
        <w:t xml:space="preserve">ECHO Connect. </w:t>
      </w:r>
      <w:r>
        <w:t>ECHO Colorado's licensed learning management system</w:t>
      </w:r>
      <w:r w:rsidR="0001390A">
        <w:t xml:space="preserve"> is an innovative system for series management. Has been licensed by three additional academic medical centers (Dartmouth Hitchcock, Oregon Health Sciences University, University of Virginia) with annual renewal and maintenance fees.</w:t>
      </w:r>
    </w:p>
    <w:p w14:paraId="05EB8C47" w14:textId="77777777" w:rsidR="007B0539" w:rsidRDefault="007B0539" w:rsidP="001D0211">
      <w:pPr>
        <w:pStyle w:val="Body"/>
        <w:rPr>
          <w:u w:val="single"/>
        </w:rPr>
      </w:pPr>
    </w:p>
    <w:p w14:paraId="3A5D158A" w14:textId="7292D468" w:rsidR="001D0211" w:rsidRDefault="007B437D" w:rsidP="001D0211">
      <w:pPr>
        <w:pStyle w:val="Body"/>
      </w:pPr>
      <w:r w:rsidRPr="001D0211">
        <w:rPr>
          <w:u w:val="single"/>
        </w:rPr>
        <w:t>National Nursing Home COVID Action Network.</w:t>
      </w:r>
      <w:r>
        <w:t xml:space="preserve"> Agency for Healthcare Research and Quality. </w:t>
      </w:r>
      <w:r w:rsidR="000556D9">
        <w:t xml:space="preserve">02-2021 </w:t>
      </w:r>
      <w:r w:rsidR="001D0211">
        <w:t>ECHO Colorado recruited by ECHO Institute to participate as regional center of training for nursing home staff best practices for managing COVID-19.</w:t>
      </w:r>
    </w:p>
    <w:p w14:paraId="256B5C5E" w14:textId="77777777" w:rsidR="001D0211" w:rsidRDefault="001D0211" w:rsidP="001D0211">
      <w:pPr>
        <w:pStyle w:val="Body"/>
      </w:pPr>
    </w:p>
    <w:p w14:paraId="2CAA16A4" w14:textId="7722C214" w:rsidR="001D0211" w:rsidRDefault="001D0211" w:rsidP="001D0211">
      <w:pPr>
        <w:pStyle w:val="Body"/>
      </w:pPr>
      <w:r w:rsidRPr="001D0211">
        <w:rPr>
          <w:u w:val="single"/>
        </w:rPr>
        <w:t>National Medication Assisted Therapy (MAT) Training Support Network.</w:t>
      </w:r>
      <w:r>
        <w:t xml:space="preserve"> Health Resource and Service Administration (HRSA) - 03/2022-02/2026. ECHO Colorado recruited by ECHO Institute to participate as regional center of training and technical support for region.</w:t>
      </w:r>
    </w:p>
    <w:p w14:paraId="76E3E18A" w14:textId="77777777" w:rsidR="000556D9" w:rsidRDefault="000556D9" w:rsidP="000556D9">
      <w:pPr>
        <w:pStyle w:val="Body"/>
      </w:pPr>
    </w:p>
    <w:p w14:paraId="509B22C5" w14:textId="00527875" w:rsidR="000556D9" w:rsidRPr="003C474A" w:rsidRDefault="000556D9" w:rsidP="000556D9">
      <w:pPr>
        <w:pStyle w:val="Body"/>
        <w:rPr>
          <w:u w:val="single"/>
        </w:rPr>
      </w:pPr>
      <w:r>
        <w:rPr>
          <w:u w:val="single"/>
        </w:rPr>
        <w:t>Implementing a Successful Telehealth Program</w:t>
      </w:r>
      <w:r w:rsidRPr="003C474A">
        <w:rPr>
          <w:u w:val="single"/>
        </w:rPr>
        <w:t xml:space="preserve"> (2020)</w:t>
      </w:r>
    </w:p>
    <w:p w14:paraId="6A91BBE0" w14:textId="239BAFA5" w:rsidR="000556D9" w:rsidRDefault="000556D9" w:rsidP="000556D9">
      <w:pPr>
        <w:pStyle w:val="Body"/>
      </w:pPr>
      <w:r>
        <w:t xml:space="preserve">Recognized by Colorado Department of Public Health and Environment as </w:t>
      </w:r>
      <w:proofErr w:type="gramStart"/>
      <w:r>
        <w:t>having an understanding of</w:t>
      </w:r>
      <w:proofErr w:type="gramEnd"/>
      <w:r>
        <w:t xml:space="preserve"> best methods of developing telehealth programs. Developed and implemented the curriculum for Primary Care providers in collaboration with the Colorado Department of Public Health and the Environment and Centers for Disease Control. We trained 2 cohorts (56, 44) providers through a </w:t>
      </w:r>
      <w:proofErr w:type="gramStart"/>
      <w:r>
        <w:t>7 session</w:t>
      </w:r>
      <w:proofErr w:type="gramEnd"/>
      <w:r>
        <w:t xml:space="preserve"> series. </w:t>
      </w:r>
    </w:p>
    <w:p w14:paraId="5A92E655" w14:textId="77777777" w:rsidR="000556D9" w:rsidRDefault="000556D9" w:rsidP="001D0211">
      <w:pPr>
        <w:pStyle w:val="Body"/>
      </w:pPr>
    </w:p>
    <w:p w14:paraId="3BB6A1E2" w14:textId="0FBCE8E5" w:rsidR="000A4B39" w:rsidRDefault="000A4B39" w:rsidP="00E75D25">
      <w:pPr>
        <w:pStyle w:val="Body"/>
      </w:pPr>
      <w:r>
        <w:t xml:space="preserve">Developed innovative Just-in-Time courses for training of all Children's Hospital providers </w:t>
      </w:r>
      <w:proofErr w:type="gramStart"/>
      <w:r>
        <w:t>in light of</w:t>
      </w:r>
      <w:proofErr w:type="gramEnd"/>
      <w:r>
        <w:t xml:space="preserve"> COVID</w:t>
      </w:r>
      <w:r w:rsidR="007B437D">
        <w:t>-19</w:t>
      </w:r>
      <w:r>
        <w:t xml:space="preserve"> pandemic. co-designed, planned, coordinated training</w:t>
      </w:r>
      <w:r w:rsidR="007B437D">
        <w:t xml:space="preserve"> </w:t>
      </w:r>
      <w:r>
        <w:t>for range of activities</w:t>
      </w:r>
      <w:r w:rsidR="007B437D">
        <w:t xml:space="preserve"> (curricula, lectures, video learning modules, compliance training and instruction </w:t>
      </w:r>
      <w:proofErr w:type="gramStart"/>
      <w:r w:rsidR="007B437D">
        <w:t xml:space="preserve">manuals) </w:t>
      </w:r>
      <w:r>
        <w:t xml:space="preserve"> necessary</w:t>
      </w:r>
      <w:proofErr w:type="gramEnd"/>
      <w:r>
        <w:t xml:space="preserve"> to quickly train, equip and support tele-enabled care delivery.</w:t>
      </w:r>
    </w:p>
    <w:p w14:paraId="1186B964" w14:textId="7882DFDB" w:rsidR="000A4B39" w:rsidRDefault="000A4B39" w:rsidP="00E75D25">
      <w:pPr>
        <w:pStyle w:val="Body"/>
      </w:pPr>
    </w:p>
    <w:p w14:paraId="4FD2CD0B" w14:textId="1BA31766" w:rsidR="000A4B39" w:rsidRPr="000A4B39" w:rsidRDefault="000A4B39" w:rsidP="00E75D25">
      <w:pPr>
        <w:pStyle w:val="Body"/>
      </w:pPr>
      <w:r>
        <w:lastRenderedPageBreak/>
        <w:t xml:space="preserve">Developed innovative Just-in-Time courses for training CU School of Medicine providers </w:t>
      </w:r>
      <w:proofErr w:type="gramStart"/>
      <w:r>
        <w:t>in light</w:t>
      </w:r>
      <w:r w:rsidR="007B437D">
        <w:t xml:space="preserve"> of</w:t>
      </w:r>
      <w:proofErr w:type="gramEnd"/>
      <w:r w:rsidR="007B437D">
        <w:t xml:space="preserve"> COVID-19 pandemic. Co-designed, planned, coordinated group training methodology for range of activities necessary to quickly train, equip and support tele-enabled care delivery.</w:t>
      </w:r>
    </w:p>
    <w:p w14:paraId="50BF1EF3" w14:textId="4F133DD2" w:rsidR="00BD2FC6" w:rsidRDefault="00BD2FC6" w:rsidP="00E75D25">
      <w:pPr>
        <w:pStyle w:val="Body"/>
        <w:rPr>
          <w:i/>
          <w:iCs/>
        </w:rPr>
      </w:pPr>
    </w:p>
    <w:p w14:paraId="10E76BBD" w14:textId="05BB7BEE" w:rsidR="00E75D25" w:rsidRDefault="00BD2FC6" w:rsidP="00E75D25">
      <w:pPr>
        <w:pStyle w:val="Body"/>
        <w:rPr>
          <w:i/>
          <w:iCs/>
        </w:rPr>
      </w:pPr>
      <w:r>
        <w:rPr>
          <w:i/>
          <w:iCs/>
        </w:rPr>
        <w:t>Original Scholarship of</w:t>
      </w:r>
      <w:r w:rsidR="00E75D25">
        <w:rPr>
          <w:i/>
          <w:iCs/>
        </w:rPr>
        <w:t xml:space="preserve"> Application </w:t>
      </w:r>
      <w:r w:rsidR="007B0539">
        <w:rPr>
          <w:i/>
          <w:iCs/>
        </w:rPr>
        <w:t xml:space="preserve">- ECHO Colorado has developed over 300 </w:t>
      </w:r>
      <w:proofErr w:type="gramStart"/>
      <w:r w:rsidR="007B0539">
        <w:rPr>
          <w:i/>
          <w:iCs/>
        </w:rPr>
        <w:t>individual</w:t>
      </w:r>
      <w:proofErr w:type="gramEnd"/>
      <w:r w:rsidR="007B0539">
        <w:rPr>
          <w:i/>
          <w:iCs/>
        </w:rPr>
        <w:t xml:space="preserve"> (many with repeat cohorts) of innovative courses, training 1000s of multi-discipline providers across the state of Colorado and in over 20 other states, with high quality syllabi, case-based learning and instructional material for a wide range of subject matter. See 2021 Annual Report for example of impact.</w:t>
      </w:r>
    </w:p>
    <w:p w14:paraId="191CF459" w14:textId="26AE1A32" w:rsidR="00E75D25" w:rsidRDefault="00E75D25" w:rsidP="00E75D25">
      <w:pPr>
        <w:pStyle w:val="Body"/>
        <w:rPr>
          <w:i/>
          <w:iCs/>
        </w:rPr>
      </w:pPr>
    </w:p>
    <w:p w14:paraId="06D6C723" w14:textId="77777777" w:rsidR="00E75D25" w:rsidRDefault="00E75D25" w:rsidP="00E75D25">
      <w:pPr>
        <w:pStyle w:val="Body"/>
      </w:pPr>
      <w:r>
        <w:rPr>
          <w:u w:val="single"/>
        </w:rPr>
        <w:t xml:space="preserve">Developing Patient Navigator Resources in the Community </w:t>
      </w:r>
      <w:r>
        <w:t>(Fall 2015)</w:t>
      </w:r>
    </w:p>
    <w:p w14:paraId="78A24428" w14:textId="77777777" w:rsidR="00E75D25" w:rsidRDefault="00E75D25" w:rsidP="00E75D25">
      <w:pPr>
        <w:pStyle w:val="Body"/>
      </w:pPr>
      <w:r>
        <w:t xml:space="preserve">Co-developed, received Continuing Education approval and implemented the curriculum above for community-based care providers in collaboration with the American Academy of Pediatrics. We trained 25 community-based providers over six weeks and completed pre-post evaluation regarding change in competency in a range of activities that address community health needs and advance the practice of health care quality improvement. </w:t>
      </w:r>
    </w:p>
    <w:p w14:paraId="041DA673" w14:textId="77777777" w:rsidR="00E75D25" w:rsidRDefault="00E75D25" w:rsidP="00E75D25">
      <w:pPr>
        <w:pStyle w:val="Body"/>
        <w:rPr>
          <w:u w:val="single"/>
        </w:rPr>
      </w:pPr>
    </w:p>
    <w:p w14:paraId="00873D42" w14:textId="1EAA68D6" w:rsidR="00E75D25" w:rsidRDefault="00E75D25" w:rsidP="00E75D25">
      <w:pPr>
        <w:pStyle w:val="Body"/>
      </w:pPr>
      <w:r>
        <w:rPr>
          <w:u w:val="single"/>
        </w:rPr>
        <w:t>Managing Children and Youth with Epilepsy</w:t>
      </w:r>
      <w:r>
        <w:rPr>
          <w:b/>
          <w:bCs/>
        </w:rPr>
        <w:t xml:space="preserve"> </w:t>
      </w:r>
      <w:r>
        <w:t>(Fall 2015)</w:t>
      </w:r>
    </w:p>
    <w:p w14:paraId="5F45B849" w14:textId="5E7723CE" w:rsidR="00E75D25" w:rsidRDefault="00E75D25" w:rsidP="00E75D25">
      <w:pPr>
        <w:pStyle w:val="Body"/>
      </w:pPr>
      <w:r>
        <w:t>Co-developed, received Continuing Education approval and implemented the curriculum above for primary care faculty in community practice in collaboration with the American Academy of Pediatrics</w:t>
      </w:r>
      <w:r w:rsidR="009053F5">
        <w:t xml:space="preserve"> (AAP)</w:t>
      </w:r>
      <w:r>
        <w:t>. We trained 10 community-based primary care providers</w:t>
      </w:r>
      <w:r w:rsidR="00450078">
        <w:t xml:space="preserve"> over </w:t>
      </w:r>
      <w:r>
        <w:t>24 weeks and completed pre-post evaluation regarding change in competency in managing pediatric patients with epilepsy and seizure disorders. Topics included: Seizures Overview, Role of Primary Care Provider in Seizure Management, Types of Seizures, Family Education and Support, Medication Management, Co-morbidities in Pediatric Epilepsy, Beyond Anti-seizure Medications, Alternatives and Complimentary Medications, and Transition to Adult Care.</w:t>
      </w:r>
    </w:p>
    <w:p w14:paraId="10BBA1EA" w14:textId="77777777" w:rsidR="00E75D25" w:rsidRDefault="00E75D25" w:rsidP="00E75D25">
      <w:pPr>
        <w:pStyle w:val="Body"/>
      </w:pPr>
    </w:p>
    <w:p w14:paraId="093F4156" w14:textId="77777777" w:rsidR="00E75D25" w:rsidRDefault="00E75D25" w:rsidP="00E75D25">
      <w:pPr>
        <w:pStyle w:val="Body"/>
      </w:pPr>
      <w:r>
        <w:rPr>
          <w:u w:val="single"/>
        </w:rPr>
        <w:t xml:space="preserve">Improving Care Coordination in the Community </w:t>
      </w:r>
      <w:r>
        <w:t>(Fall 2015)</w:t>
      </w:r>
    </w:p>
    <w:p w14:paraId="5ABA43FA" w14:textId="77777777" w:rsidR="00E75D25" w:rsidRDefault="00E75D25" w:rsidP="00E75D25">
      <w:pPr>
        <w:pStyle w:val="Body"/>
      </w:pPr>
      <w:r>
        <w:t xml:space="preserve">Co-developed, received Continuing Education approval and implemented the curriculum above for community-based care providers. We trained 26 community-based providers over five weeks and completed pre-post evaluation regarding change in competency in a range of activities that address community health needs and advance the practice of health care quality improvement. </w:t>
      </w:r>
    </w:p>
    <w:p w14:paraId="36CEAF74" w14:textId="77777777" w:rsidR="00E75D25" w:rsidRDefault="00E75D25" w:rsidP="00E75D25">
      <w:pPr>
        <w:pStyle w:val="Body"/>
      </w:pPr>
    </w:p>
    <w:p w14:paraId="322DC29E" w14:textId="77777777" w:rsidR="00E75D25" w:rsidRDefault="00E75D25" w:rsidP="00E75D25">
      <w:pPr>
        <w:pStyle w:val="Body"/>
      </w:pPr>
      <w:r>
        <w:rPr>
          <w:u w:val="single"/>
        </w:rPr>
        <w:t>Hypothesis Generation During a Foodborne Outbreak</w:t>
      </w:r>
      <w:r>
        <w:rPr>
          <w:b/>
          <w:bCs/>
        </w:rPr>
        <w:t xml:space="preserve"> </w:t>
      </w:r>
      <w:r>
        <w:t>(2015)</w:t>
      </w:r>
    </w:p>
    <w:p w14:paraId="208FFA32" w14:textId="77777777" w:rsidR="00E75D25" w:rsidRDefault="00E75D25" w:rsidP="00E75D25">
      <w:pPr>
        <w:pStyle w:val="Body"/>
      </w:pPr>
      <w:r>
        <w:t>Co-developed, received CE approval and implemented the curriculum above for employees of community-based public health authorities in collaboration with the Center for Food Borne Outbreaks within the University of Colorado School of Public Health. We trained 14 community-based public health employees over six weeks</w:t>
      </w:r>
      <w:r w:rsidRPr="002D054E">
        <w:t xml:space="preserve"> </w:t>
      </w:r>
      <w:r>
        <w:t>and completed pre-post evaluation regarding change in competency in a range of activities that address community health needs and advance the practice of health care quality improvement.</w:t>
      </w:r>
    </w:p>
    <w:p w14:paraId="4E7E1EFD" w14:textId="6C7A066A" w:rsidR="00E75D25" w:rsidRDefault="00E75D25" w:rsidP="00E75D25">
      <w:pPr>
        <w:pStyle w:val="Body"/>
      </w:pPr>
    </w:p>
    <w:p w14:paraId="5777AD0B" w14:textId="77777777" w:rsidR="00E75D25" w:rsidRDefault="00E75D25" w:rsidP="00E75D25">
      <w:pPr>
        <w:pStyle w:val="Body"/>
      </w:pPr>
      <w:r>
        <w:rPr>
          <w:u w:val="single"/>
        </w:rPr>
        <w:t>Quality Improvement for Local Public Health Agencies</w:t>
      </w:r>
      <w:r>
        <w:rPr>
          <w:b/>
          <w:bCs/>
        </w:rPr>
        <w:t xml:space="preserve"> </w:t>
      </w:r>
      <w:r>
        <w:t>(2015)</w:t>
      </w:r>
    </w:p>
    <w:p w14:paraId="253676BC" w14:textId="77777777" w:rsidR="00E75D25" w:rsidRDefault="00E75D25" w:rsidP="00E75D25">
      <w:pPr>
        <w:pStyle w:val="Body"/>
      </w:pPr>
      <w:r>
        <w:lastRenderedPageBreak/>
        <w:t>Co-developed, received CE approval and implemented the curriculum above for employees of community-based public health authorities in collaboration with the Colorado Association of Local Public Health Authorities and the University of Colorado School of Public Health. We trained 99 community-based public health employees over six weeks</w:t>
      </w:r>
      <w:r w:rsidRPr="002D054E">
        <w:t xml:space="preserve"> </w:t>
      </w:r>
      <w:r>
        <w:t>and completed pre-post evaluation regarding change in competency in a range of activities that address local public health needs and advance the practice of health care quality improvement.</w:t>
      </w:r>
    </w:p>
    <w:p w14:paraId="3575C7D0" w14:textId="77777777" w:rsidR="00E75D25" w:rsidRDefault="00E75D25" w:rsidP="00E75D25">
      <w:pPr>
        <w:pStyle w:val="Body"/>
      </w:pPr>
    </w:p>
    <w:p w14:paraId="027F5547" w14:textId="77777777" w:rsidR="00E75D25" w:rsidRDefault="00E75D25" w:rsidP="00E75D25">
      <w:pPr>
        <w:pStyle w:val="Body"/>
      </w:pPr>
      <w:r>
        <w:rPr>
          <w:u w:val="single"/>
        </w:rPr>
        <w:t>Managing Children and Youth with Developmental Disabilities</w:t>
      </w:r>
      <w:r>
        <w:rPr>
          <w:b/>
          <w:bCs/>
        </w:rPr>
        <w:t xml:space="preserve"> </w:t>
      </w:r>
      <w:r>
        <w:t>(Fall 2015)</w:t>
      </w:r>
    </w:p>
    <w:p w14:paraId="69F728AE" w14:textId="77777777" w:rsidR="00E75D25" w:rsidRDefault="00E75D25" w:rsidP="00E75D25">
      <w:pPr>
        <w:pStyle w:val="Body"/>
      </w:pPr>
      <w:r>
        <w:t xml:space="preserve">Co-developed, received Continuing Education approval and implemented the curriculum above for primary care faculty in community practice. We trained 15 community-based primary care providers. Participants met weekly with Children’s Hospital based ECHO panel. Topics included: Psychotropic Medications in Youth with Developmental Delays, Complementary and Alternative Medicine in Children with </w:t>
      </w:r>
      <w:r>
        <w:tab/>
        <w:t xml:space="preserve">Developmental Disabilities I, Complementary and Alternative Medicine in Children with Developmental Disabilities II, Maltreatment of Children with Developmental Disabilities I, Maltreatment of Children with Developmental Disabilities II, Pediatric Feeding and Swallowing Difficulties: Infants -School Age, Pediatric Feeding and Swallowing Services: Evaluation and Therapies, Sleep Issues in Children with Autism Spectrum </w:t>
      </w:r>
      <w:r>
        <w:tab/>
        <w:t>Disorders: Diagnosis, Sleep Issues in Children with Autism Spectrum Disorders: Treatment, The Role of Genetics in Patients with Autism.</w:t>
      </w:r>
      <w:r>
        <w:tab/>
      </w:r>
    </w:p>
    <w:p w14:paraId="49E09BA4" w14:textId="77777777" w:rsidR="00E75D25" w:rsidRDefault="00E75D25" w:rsidP="00E75D25">
      <w:pPr>
        <w:pStyle w:val="Body"/>
      </w:pPr>
    </w:p>
    <w:p w14:paraId="48BFB9CB" w14:textId="77777777" w:rsidR="00E75D25" w:rsidRDefault="00E75D25" w:rsidP="00E75D25">
      <w:pPr>
        <w:pStyle w:val="Body"/>
      </w:pPr>
      <w:r>
        <w:rPr>
          <w:u w:val="single"/>
        </w:rPr>
        <w:t>Caring for Medically Complex Children</w:t>
      </w:r>
      <w:r>
        <w:rPr>
          <w:b/>
          <w:bCs/>
        </w:rPr>
        <w:t xml:space="preserve"> </w:t>
      </w:r>
      <w:r>
        <w:t>(Spring 2016)</w:t>
      </w:r>
    </w:p>
    <w:p w14:paraId="7E478B11" w14:textId="77777777" w:rsidR="00E75D25" w:rsidRDefault="00E75D25" w:rsidP="00E75D25">
      <w:pPr>
        <w:pStyle w:val="Body"/>
      </w:pPr>
      <w:r>
        <w:t xml:space="preserve">Co-developed, received Continuing Education approval and implemented the curriculum above for primary care faculty in community practice in collaboration with the Children’s Hospital Association. We provided 7 weeks of training for 15 community based primary care providers. Topics included: Care for </w:t>
      </w:r>
      <w:proofErr w:type="spellStart"/>
      <w:r>
        <w:t>Premies</w:t>
      </w:r>
      <w:proofErr w:type="spellEnd"/>
      <w:r>
        <w:t xml:space="preserve"> after Discharge, Primary Care for Children with Down syndrome, Evaluation of Children with Developmental Disabilities and Autism, Developing a Shared Care Plan, Management of Children with Abnormal Tone/CP, Team-based </w:t>
      </w:r>
      <w:proofErr w:type="gramStart"/>
      <w:r>
        <w:t>Care</w:t>
      </w:r>
      <w:proofErr w:type="gramEnd"/>
      <w:r>
        <w:t xml:space="preserve"> and the Dynamic Care Team.</w:t>
      </w:r>
    </w:p>
    <w:p w14:paraId="19AF01B7" w14:textId="77777777" w:rsidR="00E75D25" w:rsidRDefault="00E75D25" w:rsidP="00E75D25">
      <w:pPr>
        <w:pStyle w:val="Body"/>
      </w:pPr>
    </w:p>
    <w:p w14:paraId="69E18ABE" w14:textId="77777777" w:rsidR="00E75D25" w:rsidRDefault="00E75D25" w:rsidP="00E75D25">
      <w:pPr>
        <w:pStyle w:val="Body"/>
      </w:pPr>
      <w:r>
        <w:rPr>
          <w:u w:val="single"/>
        </w:rPr>
        <w:t>Hepatitis C</w:t>
      </w:r>
      <w:r>
        <w:rPr>
          <w:b/>
          <w:bCs/>
        </w:rPr>
        <w:t xml:space="preserve"> </w:t>
      </w:r>
      <w:r>
        <w:t>(Spring 2016)</w:t>
      </w:r>
    </w:p>
    <w:p w14:paraId="0C947CE2" w14:textId="77777777" w:rsidR="00E75D25" w:rsidRDefault="00E75D25" w:rsidP="00E75D25">
      <w:pPr>
        <w:pStyle w:val="Body"/>
      </w:pPr>
      <w:r>
        <w:t>Co-developed, received both CME and Pharmacy CE approval and implemented the curriculum above for primary care faculty in community practice in collaboration with the Denver Health Authority.  We trained 14 community-based providers over 11 sessions. Curriculum included: Testing and Initial Management, Evaluation and Staging of Liver Disease, Assessing your Patients for Treatment, Treatment of High Priority Groups, Extrahepatic Manifestations of Hepatitis C Infection, Treatment Basics I, Treatment Basics II, Drug-drug interactions.</w:t>
      </w:r>
    </w:p>
    <w:p w14:paraId="3787A61F" w14:textId="77777777" w:rsidR="00E75D25" w:rsidRDefault="00E75D25" w:rsidP="00E75D25">
      <w:pPr>
        <w:pStyle w:val="Body"/>
      </w:pPr>
    </w:p>
    <w:p w14:paraId="69FCB9B1" w14:textId="77777777" w:rsidR="00E75D25" w:rsidRDefault="00E75D25" w:rsidP="00E75D25">
      <w:pPr>
        <w:pStyle w:val="Body"/>
      </w:pPr>
      <w:r>
        <w:rPr>
          <w:u w:val="single"/>
        </w:rPr>
        <w:t xml:space="preserve">Precepting Across Disciplines </w:t>
      </w:r>
      <w:r>
        <w:t>(Summer 2016)</w:t>
      </w:r>
    </w:p>
    <w:p w14:paraId="1F6CB19D" w14:textId="77777777" w:rsidR="00E75D25" w:rsidRDefault="00E75D25" w:rsidP="00E75D25">
      <w:pPr>
        <w:pStyle w:val="Body"/>
      </w:pPr>
      <w:r>
        <w:t>Co-developed, received Continuing Education approval and implemented the curriculum above for interdisciplinary community health center staff. Curriculum included: Interprofessional Team Care and Precepting, Increasing Productivity, Interprofessional Communication, Powerful Questions, Evaluation and Medication Specific Issues, Open Forum, Special Considerations.</w:t>
      </w:r>
    </w:p>
    <w:p w14:paraId="27E6A69C" w14:textId="77777777" w:rsidR="00E75D25" w:rsidRDefault="00E75D25" w:rsidP="00E75D25">
      <w:pPr>
        <w:pStyle w:val="Body"/>
      </w:pPr>
    </w:p>
    <w:p w14:paraId="56926897" w14:textId="77777777" w:rsidR="00E75D25" w:rsidRDefault="00E75D25" w:rsidP="00E75D25">
      <w:pPr>
        <w:pStyle w:val="Body"/>
      </w:pPr>
      <w:r>
        <w:rPr>
          <w:u w:val="single"/>
        </w:rPr>
        <w:t>Creating a Sustainable Movement: Training for Local Public Health Agencies</w:t>
      </w:r>
      <w:r>
        <w:rPr>
          <w:b/>
          <w:bCs/>
        </w:rPr>
        <w:t xml:space="preserve"> </w:t>
      </w:r>
      <w:r>
        <w:t>(2016)</w:t>
      </w:r>
    </w:p>
    <w:p w14:paraId="49C3525B" w14:textId="77777777" w:rsidR="00E75D25" w:rsidRDefault="00E75D25" w:rsidP="00E75D25">
      <w:pPr>
        <w:pStyle w:val="Body"/>
      </w:pPr>
      <w:r>
        <w:t>Co-developed, received CE approval and implemented the curriculum above for employees of community-based public health authorities in collaboration with the Colorado Association of Local Public Health Authorities and the University of Colorado School of Public Health. We trained 21 community-based public health employees over six weeks</w:t>
      </w:r>
      <w:r w:rsidRPr="002D054E">
        <w:t xml:space="preserve"> </w:t>
      </w:r>
      <w:r>
        <w:t>and completed pre-post evaluation regarding change in competency in a range of activities that address local public health needs and advance the practice of health care quality improvement.</w:t>
      </w:r>
    </w:p>
    <w:p w14:paraId="653B3D4E" w14:textId="77777777" w:rsidR="00E75D25" w:rsidRDefault="00E75D25" w:rsidP="00E75D25">
      <w:pPr>
        <w:pStyle w:val="Body"/>
      </w:pPr>
    </w:p>
    <w:p w14:paraId="2CABC7C8" w14:textId="77777777" w:rsidR="00E75D25" w:rsidRDefault="00E75D25" w:rsidP="00E75D25">
      <w:pPr>
        <w:pStyle w:val="Body"/>
      </w:pPr>
      <w:r>
        <w:rPr>
          <w:u w:val="single"/>
        </w:rPr>
        <w:t xml:space="preserve">Colorectal Cancer in CHCs and CHAMP </w:t>
      </w:r>
      <w:r>
        <w:t>(2016)</w:t>
      </w:r>
    </w:p>
    <w:p w14:paraId="551C1374" w14:textId="77777777" w:rsidR="00E75D25" w:rsidRDefault="00E75D25" w:rsidP="00E75D25">
      <w:pPr>
        <w:pStyle w:val="Body"/>
      </w:pPr>
      <w:r>
        <w:t xml:space="preserve">Co-developed, received Continuing Education approval and implemented the curriculum above for community health center staff and partners at CHAMP. We trained 32 providers over 5 weeks of curriculum and completed pre-post evaluation regarding change of knowledge and competency in advancing the science and practice of health care improvement in communities. Topics included: </w:t>
      </w:r>
      <w:proofErr w:type="gramStart"/>
      <w:r>
        <w:t>Making a plan</w:t>
      </w:r>
      <w:proofErr w:type="gramEnd"/>
      <w:r>
        <w:t>: how to identify patients for screening; how to create a policy for your health center; communicating with patients about CRC screening; coordinating care across the continuum.</w:t>
      </w:r>
    </w:p>
    <w:p w14:paraId="2AFE36BA" w14:textId="77777777" w:rsidR="00F3413F" w:rsidRDefault="00F3413F" w:rsidP="00E75D25">
      <w:pPr>
        <w:pStyle w:val="Body"/>
        <w:rPr>
          <w:u w:val="single"/>
        </w:rPr>
      </w:pPr>
    </w:p>
    <w:p w14:paraId="31233424" w14:textId="40EEFA1E" w:rsidR="00E75D25" w:rsidRDefault="00E75D25" w:rsidP="00E75D25">
      <w:pPr>
        <w:pStyle w:val="Body"/>
      </w:pPr>
      <w:r>
        <w:rPr>
          <w:u w:val="single"/>
        </w:rPr>
        <w:t xml:space="preserve">Creating a Tuberculosis Treatment Plan </w:t>
      </w:r>
      <w:r>
        <w:t>(2016)</w:t>
      </w:r>
    </w:p>
    <w:p w14:paraId="2E940B3E" w14:textId="77777777" w:rsidR="00E75D25" w:rsidRDefault="00E75D25" w:rsidP="00E75D25">
      <w:pPr>
        <w:pStyle w:val="Body"/>
      </w:pPr>
      <w:r>
        <w:t xml:space="preserve">Co-developed, received both CME and Pharmacy CE approval and implemented the curriculum above for primary care faculty in community practice in collaboration with the Denver Health Authority and faculty with the University of Colorado Infectious Disease Department.  We trained 36 community-based providers over 6 sessions. At the of the series, this effort was adapted as an ongoing community of practice presentation forum that continues to this day. </w:t>
      </w:r>
    </w:p>
    <w:p w14:paraId="00800BEA" w14:textId="77777777" w:rsidR="00E75D25" w:rsidRDefault="00E75D25" w:rsidP="00E75D25">
      <w:pPr>
        <w:pStyle w:val="Body"/>
      </w:pPr>
    </w:p>
    <w:p w14:paraId="4B55C0F0" w14:textId="77777777" w:rsidR="00E75D25" w:rsidRDefault="00E75D25" w:rsidP="00E75D25">
      <w:pPr>
        <w:pStyle w:val="Body"/>
      </w:pPr>
      <w:r>
        <w:rPr>
          <w:u w:val="single"/>
        </w:rPr>
        <w:t xml:space="preserve">Creating a </w:t>
      </w:r>
      <w:proofErr w:type="spellStart"/>
      <w:r>
        <w:rPr>
          <w:u w:val="single"/>
        </w:rPr>
        <w:t>PreEP</w:t>
      </w:r>
      <w:proofErr w:type="spellEnd"/>
      <w:r>
        <w:rPr>
          <w:u w:val="single"/>
        </w:rPr>
        <w:t xml:space="preserve"> Plus Treatment Plan </w:t>
      </w:r>
      <w:r>
        <w:t>(2016)</w:t>
      </w:r>
    </w:p>
    <w:p w14:paraId="33D7821E" w14:textId="77777777" w:rsidR="00E75D25" w:rsidRDefault="00E75D25" w:rsidP="00E75D25">
      <w:pPr>
        <w:pStyle w:val="Body"/>
      </w:pPr>
      <w:r>
        <w:t xml:space="preserve">Co-developed, received both CME and Pharmacy CE approval and implemented the curriculum above for primary care faculty in community practice.  We trained 15 community-based providers over 7 sessions and conducted pre-post evaluation of the effort related to knowledge change, competency and change of practice. </w:t>
      </w:r>
    </w:p>
    <w:p w14:paraId="6DA7906A" w14:textId="77777777" w:rsidR="00E75D25" w:rsidRDefault="00E75D25" w:rsidP="00E75D25">
      <w:pPr>
        <w:pStyle w:val="Body"/>
      </w:pPr>
      <w:r>
        <w:t xml:space="preserve"> </w:t>
      </w:r>
    </w:p>
    <w:p w14:paraId="505C1257" w14:textId="77777777" w:rsidR="00E75D25" w:rsidRDefault="00E75D25" w:rsidP="00E75D25">
      <w:pPr>
        <w:pStyle w:val="Body"/>
      </w:pPr>
      <w:r>
        <w:rPr>
          <w:u w:val="single"/>
        </w:rPr>
        <w:t xml:space="preserve">Enhancing Cancer Survivorship Programs </w:t>
      </w:r>
      <w:r>
        <w:t>(2016)</w:t>
      </w:r>
    </w:p>
    <w:p w14:paraId="773879BB" w14:textId="50C0EBA1" w:rsidR="00E75D25" w:rsidRDefault="00E75D25" w:rsidP="00E75D25">
      <w:pPr>
        <w:pStyle w:val="Body"/>
      </w:pPr>
      <w:r>
        <w:t xml:space="preserve">Co-developed, received Continuing Medical Education approval and implemented the curriculum above for community-based primary care providers. We trained 18 providers over five weeks and completed pre-post evaluation regarding change in knowledge, </w:t>
      </w:r>
      <w:proofErr w:type="gramStart"/>
      <w:r>
        <w:t>competence</w:t>
      </w:r>
      <w:proofErr w:type="gramEnd"/>
      <w:r>
        <w:t xml:space="preserve"> and practice change. Topics included: </w:t>
      </w:r>
      <w:proofErr w:type="gramStart"/>
      <w:r>
        <w:t>Making a plan</w:t>
      </w:r>
      <w:proofErr w:type="gramEnd"/>
      <w:r>
        <w:t>: how to identify patients who would most benefit; how to create a policy for your health center; communicating with patients about cancer survivorship; coordinating care across the continuum.</w:t>
      </w:r>
    </w:p>
    <w:p w14:paraId="141C55A9" w14:textId="1E0EE387" w:rsidR="005175DD" w:rsidRDefault="005175DD" w:rsidP="00E75D25">
      <w:pPr>
        <w:pStyle w:val="Body"/>
      </w:pPr>
    </w:p>
    <w:p w14:paraId="21197B9A" w14:textId="77777777" w:rsidR="00E75D25" w:rsidRDefault="00E75D25" w:rsidP="00E75D25">
      <w:pPr>
        <w:pStyle w:val="Body"/>
      </w:pPr>
      <w:r>
        <w:rPr>
          <w:u w:val="single"/>
        </w:rPr>
        <w:t>Behavioral Health Integration in Community Health Centers (CHAMPS)</w:t>
      </w:r>
      <w:r>
        <w:rPr>
          <w:b/>
          <w:bCs/>
        </w:rPr>
        <w:t xml:space="preserve"> </w:t>
      </w:r>
      <w:r>
        <w:t>(2016)</w:t>
      </w:r>
    </w:p>
    <w:p w14:paraId="69A78FD2" w14:textId="77777777" w:rsidR="00E75D25" w:rsidRDefault="00E75D25" w:rsidP="00E75D25">
      <w:pPr>
        <w:pStyle w:val="Body"/>
      </w:pPr>
      <w:r>
        <w:t xml:space="preserve">Developed, received Continuing Education </w:t>
      </w:r>
      <w:proofErr w:type="gramStart"/>
      <w:r>
        <w:t>approval</w:t>
      </w:r>
      <w:proofErr w:type="gramEnd"/>
      <w:r>
        <w:t xml:space="preserve"> and implemented the curriculum above for community health centers with the Colorado CHAMPS. We trained 23 community-based primary care providers over six weeks of curriculum. Participants </w:t>
      </w:r>
      <w:r>
        <w:lastRenderedPageBreak/>
        <w:t xml:space="preserve">completed pre-post evaluation regarding change in competency in managing patients </w:t>
      </w:r>
      <w:proofErr w:type="gramStart"/>
      <w:r>
        <w:t>with  a</w:t>
      </w:r>
      <w:proofErr w:type="gramEnd"/>
      <w:r>
        <w:t xml:space="preserve"> range of common mental health conditions.</w:t>
      </w:r>
    </w:p>
    <w:p w14:paraId="5C455310" w14:textId="77777777" w:rsidR="00E75D25" w:rsidRDefault="00E75D25" w:rsidP="00E75D25">
      <w:pPr>
        <w:pStyle w:val="Body"/>
      </w:pPr>
    </w:p>
    <w:p w14:paraId="6A907C9A" w14:textId="77777777" w:rsidR="00E75D25" w:rsidRDefault="00E75D25" w:rsidP="00E75D25">
      <w:pPr>
        <w:pStyle w:val="Body"/>
      </w:pPr>
      <w:r>
        <w:rPr>
          <w:u w:val="single"/>
        </w:rPr>
        <w:t>Training in Motivational Interviewing for WW Health Coaches</w:t>
      </w:r>
      <w:r>
        <w:rPr>
          <w:b/>
          <w:bCs/>
        </w:rPr>
        <w:t xml:space="preserve"> </w:t>
      </w:r>
      <w:r>
        <w:t>(2016)</w:t>
      </w:r>
    </w:p>
    <w:p w14:paraId="44092073" w14:textId="77777777" w:rsidR="00E75D25" w:rsidRDefault="00E75D25" w:rsidP="00E75D25">
      <w:pPr>
        <w:pStyle w:val="Body"/>
      </w:pPr>
      <w:r>
        <w:t xml:space="preserve">Developed, received Continuing Education </w:t>
      </w:r>
      <w:proofErr w:type="gramStart"/>
      <w:r>
        <w:t>approval</w:t>
      </w:r>
      <w:proofErr w:type="gramEnd"/>
      <w:r>
        <w:t xml:space="preserve"> and implemented the curriculum above for community-based peer workers. We trained 10 community-based providers over seven weeks of curriculum. Participants completed pre-post evaluation regarding change in competency in using motivational interviewing techniques to improve quality of healthcare delivery.</w:t>
      </w:r>
    </w:p>
    <w:p w14:paraId="2D2EA2F6" w14:textId="77777777" w:rsidR="00E75D25" w:rsidRDefault="00E75D25" w:rsidP="00E75D25">
      <w:pPr>
        <w:pStyle w:val="Body"/>
      </w:pPr>
    </w:p>
    <w:p w14:paraId="712E8045" w14:textId="77777777" w:rsidR="00E75D25" w:rsidRDefault="00E75D25" w:rsidP="00E75D25">
      <w:pPr>
        <w:pStyle w:val="Body"/>
      </w:pPr>
      <w:r>
        <w:rPr>
          <w:u w:val="single"/>
        </w:rPr>
        <w:t>Managing Mood and Anxiety Disorders in Primary Care</w:t>
      </w:r>
      <w:r>
        <w:rPr>
          <w:b/>
          <w:bCs/>
        </w:rPr>
        <w:t xml:space="preserve"> </w:t>
      </w:r>
      <w:r>
        <w:t>(2016)</w:t>
      </w:r>
    </w:p>
    <w:p w14:paraId="1FFBCD28" w14:textId="77777777" w:rsidR="00E75D25" w:rsidRDefault="00E75D25" w:rsidP="00E75D25">
      <w:pPr>
        <w:pStyle w:val="Body"/>
      </w:pPr>
      <w:r>
        <w:t xml:space="preserve">Developed, received Continuing Education </w:t>
      </w:r>
      <w:proofErr w:type="gramStart"/>
      <w:r>
        <w:t>approval</w:t>
      </w:r>
      <w:proofErr w:type="gramEnd"/>
      <w:r>
        <w:t xml:space="preserve"> and implemented the curriculum above for primary care faculty in community practice. We trained 12 community-based primary care providers. Participants met for 6 weeks and completed pre-post evaluation regarding change in competency in managing patients with Depression and Suicide, Anxiety Disorders, Anxiety with Depression, Trauma, and PTSD.</w:t>
      </w:r>
    </w:p>
    <w:p w14:paraId="19FA3533" w14:textId="1F2F5536" w:rsidR="00E75D25" w:rsidRDefault="00E75D25" w:rsidP="00E75D25">
      <w:pPr>
        <w:pStyle w:val="Body"/>
      </w:pPr>
    </w:p>
    <w:p w14:paraId="14DA3E38" w14:textId="77777777" w:rsidR="00E75D25" w:rsidRDefault="00E75D25" w:rsidP="00E75D25">
      <w:pPr>
        <w:pStyle w:val="Body"/>
      </w:pPr>
      <w:r>
        <w:rPr>
          <w:u w:val="single"/>
        </w:rPr>
        <w:t>Engaging communities in evaluating oil and gas development’s health impact</w:t>
      </w:r>
      <w:r>
        <w:rPr>
          <w:b/>
          <w:bCs/>
        </w:rPr>
        <w:t xml:space="preserve"> </w:t>
      </w:r>
      <w:r>
        <w:t>(2016)</w:t>
      </w:r>
    </w:p>
    <w:p w14:paraId="1391A384" w14:textId="77777777" w:rsidR="00E75D25" w:rsidRDefault="00E75D25" w:rsidP="00E75D25">
      <w:pPr>
        <w:pStyle w:val="Body"/>
      </w:pPr>
      <w:r>
        <w:t>Developed and implemented the curriculum above for community-based public health professionals and community-based primary care providers. We trained 16 community-based primary care providers over five weeks of curriculum. Participants completed pre-post evaluation regarding change in competency in engaging community-based panels.</w:t>
      </w:r>
    </w:p>
    <w:p w14:paraId="553AC922" w14:textId="77777777" w:rsidR="00E75D25" w:rsidRDefault="00E75D25" w:rsidP="00E75D25">
      <w:pPr>
        <w:pStyle w:val="Body"/>
      </w:pPr>
    </w:p>
    <w:p w14:paraId="4B42F072" w14:textId="77777777" w:rsidR="00E75D25" w:rsidRPr="001552C6" w:rsidRDefault="00E75D25" w:rsidP="00E75D25">
      <w:pPr>
        <w:pStyle w:val="Body"/>
        <w:rPr>
          <w:u w:val="single"/>
        </w:rPr>
      </w:pPr>
      <w:r w:rsidRPr="001552C6">
        <w:rPr>
          <w:u w:val="single"/>
        </w:rPr>
        <w:t xml:space="preserve">Primary Care Provider’s </w:t>
      </w:r>
      <w:r>
        <w:rPr>
          <w:u w:val="single"/>
        </w:rPr>
        <w:t>Assessment</w:t>
      </w:r>
      <w:r w:rsidRPr="001552C6">
        <w:rPr>
          <w:u w:val="single"/>
        </w:rPr>
        <w:t xml:space="preserve"> of </w:t>
      </w:r>
      <w:r>
        <w:rPr>
          <w:u w:val="single"/>
        </w:rPr>
        <w:t xml:space="preserve">Child Abuse </w:t>
      </w:r>
      <w:r w:rsidRPr="001552C6">
        <w:rPr>
          <w:u w:val="single"/>
        </w:rPr>
        <w:t>(201</w:t>
      </w:r>
      <w:r>
        <w:rPr>
          <w:u w:val="single"/>
        </w:rPr>
        <w:t>6</w:t>
      </w:r>
      <w:r w:rsidRPr="001552C6">
        <w:rPr>
          <w:u w:val="single"/>
        </w:rPr>
        <w:t>)</w:t>
      </w:r>
    </w:p>
    <w:p w14:paraId="620F301C" w14:textId="77777777"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Children’s Hospital Kempe Center. We trained 8 community-based primary care providers. Participants met for six sessions and completed pre-post evaluation regarding changes in competency for assessing, treating and managing child abuse and neglect, sessions included topics such as: Pediatric Physical Abuse Assessment in Primary Care, Pediatric Sexual Abuse Assessment in Primary Care, </w:t>
      </w:r>
      <w:proofErr w:type="gramStart"/>
      <w:r>
        <w:t>Conducting</w:t>
      </w:r>
      <w:proofErr w:type="gramEnd"/>
      <w:r>
        <w:t xml:space="preserve"> a Thorough Institutional Abuse Assessment, and Calling is Caring: Serving Families and Protecting Children. Repeated in 2017 (14 providers)</w:t>
      </w:r>
    </w:p>
    <w:p w14:paraId="7BB5952F" w14:textId="77777777" w:rsidR="00E75D25" w:rsidRDefault="00E75D25" w:rsidP="00E75D25">
      <w:pPr>
        <w:pStyle w:val="Body"/>
      </w:pPr>
    </w:p>
    <w:p w14:paraId="00292550" w14:textId="77777777" w:rsidR="00E75D25" w:rsidRPr="001552C6" w:rsidRDefault="00E75D25" w:rsidP="00E75D25">
      <w:pPr>
        <w:pStyle w:val="Body"/>
        <w:rPr>
          <w:u w:val="single"/>
        </w:rPr>
      </w:pPr>
      <w:r w:rsidRPr="001552C6">
        <w:rPr>
          <w:u w:val="single"/>
        </w:rPr>
        <w:t xml:space="preserve">Primary Care Provider’s Management of </w:t>
      </w:r>
      <w:r>
        <w:rPr>
          <w:u w:val="single"/>
        </w:rPr>
        <w:t>Child Abuse and Neglect</w:t>
      </w:r>
      <w:r w:rsidRPr="001552C6">
        <w:rPr>
          <w:u w:val="single"/>
        </w:rPr>
        <w:t xml:space="preserve"> (201</w:t>
      </w:r>
      <w:r>
        <w:rPr>
          <w:u w:val="single"/>
        </w:rPr>
        <w:t>7</w:t>
      </w:r>
      <w:r w:rsidRPr="001552C6">
        <w:rPr>
          <w:u w:val="single"/>
        </w:rPr>
        <w:t>)</w:t>
      </w:r>
    </w:p>
    <w:p w14:paraId="45891DA4" w14:textId="77777777"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Children’s Hospital Kempe Center. We trained 48 community-based primary care providers. Participants met for six sessions and completed pre-post evaluation regarding changes in competency for assessing, treating and managing child abuse and neglect, sessions included: Issues in Child Maltreatment, Pediatric Physical Abuse Assessment in Primary Care, Pediatric Sexual Abuse Assessment in Primary Care, Supervising to Safety and Risk, Conducting a Thorough Institutional Abuse Assessment, Calling is Caring: Serving Families and Protecting Children, In Depth with Substance Use and Families, Child Abuse and Neglect Community of Practice.</w:t>
      </w:r>
    </w:p>
    <w:p w14:paraId="38430388" w14:textId="77777777" w:rsidR="00E75D25" w:rsidRDefault="00E75D25" w:rsidP="00E75D25">
      <w:pPr>
        <w:pStyle w:val="Body"/>
      </w:pPr>
    </w:p>
    <w:p w14:paraId="4AAB25AB" w14:textId="77777777" w:rsidR="0014471C" w:rsidRDefault="0014471C" w:rsidP="00E75D25">
      <w:pPr>
        <w:pStyle w:val="Body"/>
        <w:rPr>
          <w:u w:val="single"/>
        </w:rPr>
      </w:pPr>
    </w:p>
    <w:p w14:paraId="454E1FF8" w14:textId="77777777" w:rsidR="0014471C" w:rsidRDefault="0014471C" w:rsidP="00E75D25">
      <w:pPr>
        <w:pStyle w:val="Body"/>
        <w:rPr>
          <w:u w:val="single"/>
        </w:rPr>
      </w:pPr>
    </w:p>
    <w:p w14:paraId="1FED5D2C" w14:textId="77777777" w:rsidR="0014471C" w:rsidRDefault="0014471C" w:rsidP="00E75D25">
      <w:pPr>
        <w:pStyle w:val="Body"/>
        <w:rPr>
          <w:u w:val="single"/>
        </w:rPr>
      </w:pPr>
    </w:p>
    <w:p w14:paraId="0340A267" w14:textId="77777777" w:rsidR="0014471C" w:rsidRDefault="0014471C" w:rsidP="00E75D25">
      <w:pPr>
        <w:pStyle w:val="Body"/>
        <w:rPr>
          <w:u w:val="single"/>
        </w:rPr>
      </w:pPr>
    </w:p>
    <w:p w14:paraId="7DEB504B" w14:textId="701C283D" w:rsidR="00E75D25" w:rsidRDefault="00E75D25" w:rsidP="00E75D25">
      <w:pPr>
        <w:pStyle w:val="Body"/>
      </w:pPr>
      <w:r>
        <w:rPr>
          <w:u w:val="single"/>
        </w:rPr>
        <w:t xml:space="preserve">Cervical Cancer Screening for CHCs </w:t>
      </w:r>
      <w:r>
        <w:t>(Summer 2017)</w:t>
      </w:r>
    </w:p>
    <w:p w14:paraId="47744FEC" w14:textId="77777777" w:rsidR="00E75D25" w:rsidRDefault="00E75D25" w:rsidP="00E75D25">
      <w:pPr>
        <w:pStyle w:val="Body"/>
      </w:pPr>
      <w:r>
        <w:t xml:space="preserve">Co-developed, received Continuing Education approval and implemented the curriculum above for community health center staff. Topics included: </w:t>
      </w:r>
      <w:proofErr w:type="gramStart"/>
      <w:r>
        <w:t>Making a plan</w:t>
      </w:r>
      <w:proofErr w:type="gramEnd"/>
      <w:r>
        <w:t>: how to identify patients for screening; how to create a policy for your health center; communicating with patients about screening; coordinating care across the continuum.</w:t>
      </w:r>
    </w:p>
    <w:p w14:paraId="542AE22E" w14:textId="77777777" w:rsidR="00E75D25" w:rsidRDefault="00E75D25" w:rsidP="00E75D25">
      <w:pPr>
        <w:pStyle w:val="Body"/>
      </w:pPr>
    </w:p>
    <w:p w14:paraId="0C33E990" w14:textId="77777777" w:rsidR="00E75D25" w:rsidRDefault="00E75D25" w:rsidP="00E75D25">
      <w:pPr>
        <w:pStyle w:val="Body"/>
      </w:pPr>
      <w:r>
        <w:rPr>
          <w:u w:val="single"/>
        </w:rPr>
        <w:t xml:space="preserve">Colorectal Cancer Screening for CHCs </w:t>
      </w:r>
      <w:r>
        <w:t>(Summer 2017)</w:t>
      </w:r>
    </w:p>
    <w:p w14:paraId="3E93ED8A" w14:textId="77777777" w:rsidR="00E75D25" w:rsidRDefault="00E75D25" w:rsidP="00E75D25">
      <w:pPr>
        <w:pStyle w:val="Body"/>
      </w:pPr>
      <w:r>
        <w:t xml:space="preserve">Co-developed, received Continuing Education approval and implemented the curriculum above for community health center staff. Topics included: </w:t>
      </w:r>
      <w:proofErr w:type="gramStart"/>
      <w:r>
        <w:t>Making a plan</w:t>
      </w:r>
      <w:proofErr w:type="gramEnd"/>
      <w:r>
        <w:t>: how to identify patients for screening; how to create a policy for your health center; communicating with patients about CRC screening; coordinating care across the continuum.</w:t>
      </w:r>
    </w:p>
    <w:p w14:paraId="4C0C91C3" w14:textId="77777777" w:rsidR="00E75D25" w:rsidRDefault="00E75D25" w:rsidP="00E75D25">
      <w:pPr>
        <w:pStyle w:val="Body"/>
      </w:pPr>
    </w:p>
    <w:p w14:paraId="1940BC62" w14:textId="77777777" w:rsidR="00E75D25" w:rsidRDefault="00E75D25" w:rsidP="00E75D25">
      <w:pPr>
        <w:pStyle w:val="Body"/>
      </w:pPr>
      <w:r>
        <w:rPr>
          <w:u w:val="single"/>
        </w:rPr>
        <w:t>Managing Pediatric Psychotropic Medication in Primary Care</w:t>
      </w:r>
      <w:r>
        <w:rPr>
          <w:b/>
          <w:bCs/>
        </w:rPr>
        <w:t xml:space="preserve"> </w:t>
      </w:r>
      <w:r>
        <w:t>(Fall 2017)</w:t>
      </w:r>
    </w:p>
    <w:p w14:paraId="6387CD92" w14:textId="77777777" w:rsidR="00E75D25" w:rsidRDefault="00E75D25" w:rsidP="00E75D25">
      <w:pPr>
        <w:pStyle w:val="Body"/>
      </w:pPr>
      <w:r>
        <w:t xml:space="preserve">Developed, received Continuing Education </w:t>
      </w:r>
      <w:proofErr w:type="gramStart"/>
      <w:r>
        <w:t>approval</w:t>
      </w:r>
      <w:proofErr w:type="gramEnd"/>
      <w:r>
        <w:t xml:space="preserve"> and implemented the curriculum above for primary care faculty in community practice in collaboration with the Colorado Chapter of the American Academy of Pediatrics. We trained 28 community-based primary care providers. Participants met for 8 weeks and completed pre-post evaluation regarding change in competency in managing pediatric patients with ADHD, Depression and Suicide, Anxiety Disorders, Trauma, ACES, PTSD, Youth and Cannabis and Autism.</w:t>
      </w:r>
    </w:p>
    <w:p w14:paraId="6BE64F4D" w14:textId="77777777" w:rsidR="00E75D25" w:rsidRDefault="00E75D25" w:rsidP="00E75D25">
      <w:pPr>
        <w:pStyle w:val="Body"/>
      </w:pPr>
    </w:p>
    <w:p w14:paraId="7D7D2113" w14:textId="77777777" w:rsidR="00E75D25" w:rsidRDefault="00E75D25" w:rsidP="00E75D25">
      <w:pPr>
        <w:pStyle w:val="Body"/>
      </w:pPr>
      <w:r>
        <w:rPr>
          <w:u w:val="single"/>
        </w:rPr>
        <w:t>Managing Mood and Anxiety Disorders in Primary Care</w:t>
      </w:r>
      <w:r>
        <w:rPr>
          <w:b/>
          <w:bCs/>
        </w:rPr>
        <w:t xml:space="preserve"> </w:t>
      </w:r>
      <w:r>
        <w:t>(2017)</w:t>
      </w:r>
    </w:p>
    <w:p w14:paraId="446AC984" w14:textId="77777777" w:rsidR="00E75D25" w:rsidRDefault="00E75D25" w:rsidP="00E75D25">
      <w:pPr>
        <w:pStyle w:val="Body"/>
      </w:pPr>
      <w:r>
        <w:t xml:space="preserve">Developed, received Continuing Education </w:t>
      </w:r>
      <w:proofErr w:type="gramStart"/>
      <w:r>
        <w:t>approval</w:t>
      </w:r>
      <w:proofErr w:type="gramEnd"/>
      <w:r>
        <w:t xml:space="preserve"> and implemented the curriculum above for primary care faculty in community practice. We trained 11 community-based primary care providers. Participants met for 6 weeks and completed pre-post evaluation regarding change in competency in managing patients with Depression and Suicide, Anxiety Disorders, Anxiety with Depression, Trauma, and PTSD. This series had 3 separate cohorts of providers. </w:t>
      </w:r>
    </w:p>
    <w:p w14:paraId="4FC1B148" w14:textId="77777777" w:rsidR="00E75D25" w:rsidRDefault="00E75D25" w:rsidP="00E75D25">
      <w:pPr>
        <w:pStyle w:val="Body"/>
      </w:pPr>
    </w:p>
    <w:p w14:paraId="54BAF950" w14:textId="77777777" w:rsidR="00E75D25" w:rsidRDefault="00E75D25" w:rsidP="00E75D25">
      <w:pPr>
        <w:pStyle w:val="Body"/>
      </w:pPr>
      <w:r>
        <w:rPr>
          <w:u w:val="single"/>
        </w:rPr>
        <w:t xml:space="preserve">Team-based Care Coordination: Understand, </w:t>
      </w:r>
      <w:proofErr w:type="gramStart"/>
      <w:r>
        <w:rPr>
          <w:u w:val="single"/>
        </w:rPr>
        <w:t>communicate</w:t>
      </w:r>
      <w:proofErr w:type="gramEnd"/>
      <w:r>
        <w:rPr>
          <w:u w:val="single"/>
        </w:rPr>
        <w:t xml:space="preserve"> and work at the top of scope in the Community </w:t>
      </w:r>
      <w:r>
        <w:t>(2017)</w:t>
      </w:r>
    </w:p>
    <w:p w14:paraId="23FB49F5" w14:textId="77777777" w:rsidR="00E75D25" w:rsidRDefault="00E75D25" w:rsidP="00E75D25">
      <w:pPr>
        <w:pStyle w:val="Body"/>
      </w:pPr>
      <w:r>
        <w:t>Co-developed, received Continuing Education approval and implemented the curriculum above for community-based care providers. We trained 26 community-based providers over six weeks and completed pre-post evaluation regarding change in competency in a range of activities that address community health needs and advance the practice of health care quality improvement. Repeated in 2017 with another cohort of 26 providers</w:t>
      </w:r>
    </w:p>
    <w:p w14:paraId="7A50F1F3" w14:textId="77777777" w:rsidR="00E75D25" w:rsidRDefault="00E75D25" w:rsidP="00E75D25">
      <w:pPr>
        <w:pStyle w:val="Body"/>
      </w:pPr>
    </w:p>
    <w:p w14:paraId="0E5EEF17" w14:textId="77777777" w:rsidR="00E75D25" w:rsidRDefault="00E75D25" w:rsidP="00E75D25">
      <w:pPr>
        <w:pStyle w:val="Body"/>
      </w:pPr>
      <w:r>
        <w:rPr>
          <w:u w:val="single"/>
        </w:rPr>
        <w:t xml:space="preserve">Foundational Skills for entry-level preceptors in the Community </w:t>
      </w:r>
      <w:r>
        <w:t>(2017)</w:t>
      </w:r>
    </w:p>
    <w:p w14:paraId="6B0709EA" w14:textId="77777777" w:rsidR="00E75D25" w:rsidRDefault="00E75D25" w:rsidP="00E75D25">
      <w:pPr>
        <w:pStyle w:val="Body"/>
      </w:pPr>
      <w:r>
        <w:t xml:space="preserve">Co-developed, received Continuing Education approval and implemented the curriculum above for community-based care providers in collaboration with the American Academy of Pediatrics. We trained 25 community-based providers over six weeks and completed pre-post evaluation regarding change in competency in a range of activities that address </w:t>
      </w:r>
      <w:r>
        <w:lastRenderedPageBreak/>
        <w:t>community health needs and advance the practice of health care quality improvement. 2 cohorts of providers.</w:t>
      </w:r>
    </w:p>
    <w:p w14:paraId="08143791" w14:textId="77777777" w:rsidR="00E75D25" w:rsidRDefault="00E75D25" w:rsidP="00E75D25">
      <w:pPr>
        <w:pStyle w:val="Body"/>
      </w:pPr>
    </w:p>
    <w:p w14:paraId="42B0472E" w14:textId="77777777" w:rsidR="0014471C" w:rsidRDefault="0014471C" w:rsidP="00E75D25">
      <w:pPr>
        <w:pStyle w:val="Body"/>
        <w:rPr>
          <w:u w:val="single"/>
        </w:rPr>
      </w:pPr>
    </w:p>
    <w:p w14:paraId="5815A640" w14:textId="77777777" w:rsidR="0014471C" w:rsidRDefault="0014471C" w:rsidP="00E75D25">
      <w:pPr>
        <w:pStyle w:val="Body"/>
        <w:rPr>
          <w:u w:val="single"/>
        </w:rPr>
      </w:pPr>
    </w:p>
    <w:p w14:paraId="0AA47C56" w14:textId="7FA7813B" w:rsidR="00E75D25" w:rsidRDefault="00E75D25" w:rsidP="00E75D25">
      <w:pPr>
        <w:pStyle w:val="Body"/>
      </w:pPr>
      <w:r>
        <w:rPr>
          <w:u w:val="single"/>
        </w:rPr>
        <w:t>Motivational Interviewing</w:t>
      </w:r>
      <w:r>
        <w:rPr>
          <w:b/>
          <w:bCs/>
        </w:rPr>
        <w:t xml:space="preserve"> </w:t>
      </w:r>
      <w:r>
        <w:t>(2017)</w:t>
      </w:r>
    </w:p>
    <w:p w14:paraId="6342ADBB" w14:textId="77777777" w:rsidR="00E75D25" w:rsidRDefault="00E75D25" w:rsidP="00E75D25">
      <w:pPr>
        <w:pStyle w:val="Body"/>
      </w:pPr>
      <w:r>
        <w:t xml:space="preserve">Developed, received Continuing Education </w:t>
      </w:r>
      <w:proofErr w:type="gramStart"/>
      <w:r>
        <w:t>approval</w:t>
      </w:r>
      <w:proofErr w:type="gramEnd"/>
      <w:r>
        <w:t xml:space="preserve"> and implemented the curriculum above for community-based peer workers. We trained 21 community-based providers over five weeks of curriculum. Participants completed pre-post evaluation regarding change in competency in using motivational interviewing techniques to improve quality of healthcare delivery.</w:t>
      </w:r>
    </w:p>
    <w:p w14:paraId="100FCB82" w14:textId="77777777" w:rsidR="00E75D25" w:rsidRDefault="00E75D25" w:rsidP="00E75D25">
      <w:pPr>
        <w:pStyle w:val="Body"/>
      </w:pPr>
    </w:p>
    <w:p w14:paraId="48FEF545" w14:textId="77777777" w:rsidR="00E75D25" w:rsidRDefault="00E75D25" w:rsidP="00E75D25">
      <w:pPr>
        <w:pStyle w:val="Body"/>
      </w:pPr>
      <w:r>
        <w:rPr>
          <w:u w:val="single"/>
        </w:rPr>
        <w:t xml:space="preserve">Bridging Oncology to Primary Care </w:t>
      </w:r>
      <w:r>
        <w:t>(2017)</w:t>
      </w:r>
    </w:p>
    <w:p w14:paraId="781436FF" w14:textId="77777777" w:rsidR="00E75D25" w:rsidRDefault="00E75D25" w:rsidP="00E75D25">
      <w:pPr>
        <w:pStyle w:val="Body"/>
      </w:pPr>
      <w:r>
        <w:t xml:space="preserve">Co-developed, received Continuing Medical Education approval and implemented the curriculum above for community-based primary care providers. We trained 5 providers over four weeks and completed pre-post evaluation regarding change in knowledge, </w:t>
      </w:r>
      <w:proofErr w:type="gramStart"/>
      <w:r>
        <w:t>competence</w:t>
      </w:r>
      <w:proofErr w:type="gramEnd"/>
      <w:r>
        <w:t xml:space="preserve"> and practice change. Topics included: </w:t>
      </w:r>
      <w:proofErr w:type="gramStart"/>
      <w:r>
        <w:t>Making a plan</w:t>
      </w:r>
      <w:proofErr w:type="gramEnd"/>
      <w:r>
        <w:t>: how to identify patients who would most benefit; how to create a policy for your health center; communicating with patients about cancer care in the community; coordinating care across the continuum.</w:t>
      </w:r>
    </w:p>
    <w:p w14:paraId="3A8EDA29" w14:textId="77777777" w:rsidR="00E75D25" w:rsidRDefault="00E75D25" w:rsidP="00E75D25">
      <w:pPr>
        <w:pStyle w:val="Body"/>
      </w:pPr>
    </w:p>
    <w:p w14:paraId="155424BF" w14:textId="77777777" w:rsidR="00E75D25" w:rsidRDefault="00E75D25" w:rsidP="00E75D25">
      <w:pPr>
        <w:pStyle w:val="Body"/>
      </w:pPr>
      <w:r>
        <w:rPr>
          <w:u w:val="single"/>
        </w:rPr>
        <w:t xml:space="preserve">After Cancer Treatment: Connection &amp; Resources for Post-Treatment </w:t>
      </w:r>
      <w:r>
        <w:t>(2017)</w:t>
      </w:r>
    </w:p>
    <w:p w14:paraId="581282A9" w14:textId="38A4A685" w:rsidR="00E75D25" w:rsidRDefault="00E75D25" w:rsidP="00E75D25">
      <w:pPr>
        <w:pStyle w:val="Body"/>
      </w:pPr>
      <w:r>
        <w:t xml:space="preserve">Co-developed, received Continuing Medical Education approval and implemented the curriculum above for community-based primary care providers. We trained 8 providers over four weeks and completed pre-post evaluation regarding change in knowledge, </w:t>
      </w:r>
      <w:proofErr w:type="gramStart"/>
      <w:r>
        <w:t>competence</w:t>
      </w:r>
      <w:proofErr w:type="gramEnd"/>
      <w:r>
        <w:t xml:space="preserve"> and practice change. Topics included: </w:t>
      </w:r>
      <w:proofErr w:type="gramStart"/>
      <w:r>
        <w:t>Making a plan</w:t>
      </w:r>
      <w:proofErr w:type="gramEnd"/>
      <w:r>
        <w:t>: how to identify patients who would most benefit; how to create a policy for your health center; communicating with patients about programs available to them; coordinating care across the continuum. Repeated in 2018 with two additional cohorts of providers.</w:t>
      </w:r>
    </w:p>
    <w:p w14:paraId="1F950C1E" w14:textId="33FE9F89" w:rsidR="00E75D25" w:rsidRDefault="00E75D25" w:rsidP="00E75D25">
      <w:pPr>
        <w:pStyle w:val="Body"/>
      </w:pPr>
    </w:p>
    <w:p w14:paraId="7226EED4" w14:textId="77777777" w:rsidR="00E75D25" w:rsidRPr="001552C6" w:rsidRDefault="00E75D25" w:rsidP="00E75D25">
      <w:pPr>
        <w:pStyle w:val="Body"/>
        <w:rPr>
          <w:u w:val="single"/>
        </w:rPr>
      </w:pPr>
      <w:r>
        <w:rPr>
          <w:u w:val="single"/>
        </w:rPr>
        <w:t xml:space="preserve">Pediatric Sexual Abuse Assessment in Primary Care </w:t>
      </w:r>
      <w:r w:rsidRPr="001552C6">
        <w:rPr>
          <w:u w:val="single"/>
        </w:rPr>
        <w:t>(201</w:t>
      </w:r>
      <w:r>
        <w:rPr>
          <w:u w:val="single"/>
        </w:rPr>
        <w:t>7</w:t>
      </w:r>
      <w:r w:rsidRPr="001552C6">
        <w:rPr>
          <w:u w:val="single"/>
        </w:rPr>
        <w:t>)</w:t>
      </w:r>
    </w:p>
    <w:p w14:paraId="5AA52124" w14:textId="440C5157"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Children’s Hospital Kempe Center. We trained 12 community-based primary care providers. Participants met for six sessions and completed pre-post evaluation regarding changes in competency for assessing, treating and managing child sexual abuse, sessions included: Pediatric Sexual Abuse Assessment in Primary Care, Supervising to Safety and Risk, </w:t>
      </w:r>
      <w:proofErr w:type="gramStart"/>
      <w:r>
        <w:t>Conducting</w:t>
      </w:r>
      <w:proofErr w:type="gramEnd"/>
      <w:r>
        <w:t xml:space="preserve"> a Thorough Institutional Abuse Assessment, Calling is Caring: Serving Families and Protecting Children. Repeated in 2018 with two cohorts of 16-18 providers for six weeks.</w:t>
      </w:r>
    </w:p>
    <w:p w14:paraId="0BF55219" w14:textId="77777777" w:rsidR="00E75D25" w:rsidRDefault="00E75D25" w:rsidP="00E75D25">
      <w:pPr>
        <w:pStyle w:val="Body"/>
      </w:pPr>
    </w:p>
    <w:p w14:paraId="5D5B51C3" w14:textId="77777777" w:rsidR="00E75D25" w:rsidRDefault="00E75D25" w:rsidP="00E75D25">
      <w:pPr>
        <w:pStyle w:val="Body"/>
      </w:pPr>
      <w:r>
        <w:rPr>
          <w:u w:val="single"/>
        </w:rPr>
        <w:t>Pediatric Complex Care Management</w:t>
      </w:r>
      <w:r>
        <w:rPr>
          <w:b/>
          <w:bCs/>
        </w:rPr>
        <w:t xml:space="preserve"> </w:t>
      </w:r>
      <w:r>
        <w:t>(2017)</w:t>
      </w:r>
    </w:p>
    <w:p w14:paraId="135C8706" w14:textId="77777777" w:rsidR="00E75D25" w:rsidRDefault="00E75D25" w:rsidP="00E75D25">
      <w:pPr>
        <w:pStyle w:val="Body"/>
      </w:pPr>
      <w:r>
        <w:t xml:space="preserve">Co-developed, received Continuing Education approval and implemented the curriculum above for primary care faculty in community practice in collaboration with the Children’s Hospital Association. We provided 6 weeks of training for 17 community based primary care providers. Topics included: Care for </w:t>
      </w:r>
      <w:proofErr w:type="spellStart"/>
      <w:r>
        <w:t>Premies</w:t>
      </w:r>
      <w:proofErr w:type="spellEnd"/>
      <w:r>
        <w:t xml:space="preserve"> after Discharge, Primary Care for </w:t>
      </w:r>
      <w:r>
        <w:lastRenderedPageBreak/>
        <w:t xml:space="preserve">Children with Down syndrome, Evaluation of Children with Developmental Disabilities and Autism, Developing a Shared Care Plan, Management of Children with Abnormal Tone/CP, Team-based </w:t>
      </w:r>
      <w:proofErr w:type="gramStart"/>
      <w:r>
        <w:t>Care</w:t>
      </w:r>
      <w:proofErr w:type="gramEnd"/>
      <w:r>
        <w:t xml:space="preserve"> and the Dynamic Care Team.</w:t>
      </w:r>
    </w:p>
    <w:p w14:paraId="5FB4BB35" w14:textId="77777777" w:rsidR="00E75D25" w:rsidRDefault="00E75D25" w:rsidP="00E75D25">
      <w:pPr>
        <w:pStyle w:val="Body"/>
      </w:pPr>
    </w:p>
    <w:p w14:paraId="450C2CB8" w14:textId="77777777" w:rsidR="0014471C" w:rsidRDefault="0014471C" w:rsidP="00E75D25">
      <w:pPr>
        <w:pStyle w:val="Body"/>
        <w:rPr>
          <w:u w:val="single"/>
        </w:rPr>
      </w:pPr>
    </w:p>
    <w:p w14:paraId="337ECBC7" w14:textId="5197BBCB" w:rsidR="00E75D25" w:rsidRDefault="00E75D25" w:rsidP="00E75D25">
      <w:pPr>
        <w:pStyle w:val="Body"/>
      </w:pPr>
      <w:r>
        <w:rPr>
          <w:u w:val="single"/>
        </w:rPr>
        <w:t>Strategies for Behavioral Health Integration</w:t>
      </w:r>
      <w:r>
        <w:rPr>
          <w:b/>
          <w:bCs/>
        </w:rPr>
        <w:t xml:space="preserve"> </w:t>
      </w:r>
      <w:r>
        <w:t>(2017)</w:t>
      </w:r>
    </w:p>
    <w:p w14:paraId="225C5DDF" w14:textId="77777777" w:rsidR="00E75D25" w:rsidRDefault="00E75D25" w:rsidP="00E75D25">
      <w:pPr>
        <w:pStyle w:val="Body"/>
      </w:pPr>
      <w:r>
        <w:t xml:space="preserve">Developed, received Continuing Education </w:t>
      </w:r>
      <w:proofErr w:type="gramStart"/>
      <w:r>
        <w:t>approval</w:t>
      </w:r>
      <w:proofErr w:type="gramEnd"/>
      <w:r>
        <w:t xml:space="preserve"> and implemented the curriculum above for community based primary care providers. We trained 13 community-based primary care providers over five weeks of curriculum. Participants completed pre-post evaluation regarding change in competency in managing patients with a range of common mental health conditions.</w:t>
      </w:r>
    </w:p>
    <w:p w14:paraId="4C89FFEA" w14:textId="77777777" w:rsidR="00E75D25" w:rsidRDefault="00E75D25" w:rsidP="00E75D25">
      <w:pPr>
        <w:pStyle w:val="Body"/>
      </w:pPr>
    </w:p>
    <w:p w14:paraId="652B8DEB" w14:textId="77777777" w:rsidR="00E75D25" w:rsidRPr="001552C6" w:rsidRDefault="00E75D25" w:rsidP="00E75D25">
      <w:pPr>
        <w:pStyle w:val="Body"/>
        <w:rPr>
          <w:u w:val="single"/>
        </w:rPr>
      </w:pPr>
      <w:r>
        <w:rPr>
          <w:u w:val="single"/>
        </w:rPr>
        <w:t xml:space="preserve">Care Coordination for Diabetes in Primary Care </w:t>
      </w:r>
      <w:r w:rsidRPr="001552C6">
        <w:rPr>
          <w:u w:val="single"/>
        </w:rPr>
        <w:t>(201</w:t>
      </w:r>
      <w:r>
        <w:rPr>
          <w:u w:val="single"/>
        </w:rPr>
        <w:t>7</w:t>
      </w:r>
      <w:r w:rsidRPr="001552C6">
        <w:rPr>
          <w:u w:val="single"/>
        </w:rPr>
        <w:t>)</w:t>
      </w:r>
    </w:p>
    <w:p w14:paraId="52F06F60" w14:textId="77777777"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Barbara Davis Center. We trained 30 community-based primary care providers. Participants met for five sessions and completed pre-post evaluation regarding changes in competency for assessing, </w:t>
      </w:r>
      <w:proofErr w:type="gramStart"/>
      <w:r>
        <w:t>treating</w:t>
      </w:r>
      <w:proofErr w:type="gramEnd"/>
      <w:r>
        <w:t xml:space="preserve"> and managing of pediatric diabetes.</w:t>
      </w:r>
    </w:p>
    <w:p w14:paraId="6CED8B24" w14:textId="77777777" w:rsidR="00E75D25" w:rsidRDefault="00E75D25" w:rsidP="00E75D25">
      <w:pPr>
        <w:pStyle w:val="Body"/>
      </w:pPr>
    </w:p>
    <w:p w14:paraId="4536434D" w14:textId="77777777" w:rsidR="00E75D25" w:rsidRDefault="00E75D25" w:rsidP="00E75D25">
      <w:pPr>
        <w:pStyle w:val="Body"/>
      </w:pPr>
      <w:r>
        <w:rPr>
          <w:u w:val="single"/>
        </w:rPr>
        <w:t>IT MATTRS Medication Assisted Treatment for Opioid Abuse</w:t>
      </w:r>
      <w:r>
        <w:rPr>
          <w:b/>
          <w:bCs/>
        </w:rPr>
        <w:t xml:space="preserve"> </w:t>
      </w:r>
      <w:r>
        <w:t>(Fall 2017)</w:t>
      </w:r>
    </w:p>
    <w:p w14:paraId="4DC0C5C0" w14:textId="56971E7F" w:rsidR="00E75D25" w:rsidRDefault="00E75D25" w:rsidP="00E75D25">
      <w:pPr>
        <w:pStyle w:val="Body"/>
      </w:pPr>
      <w:r>
        <w:t>Co-developed, received Continuing Education approval and implemented the evidence-based curriculum above for rural based primary care providers. We trained multidisciplinary staff from 40 separate primary care providers</w:t>
      </w:r>
      <w:r w:rsidR="005175DD">
        <w:t xml:space="preserve">, </w:t>
      </w:r>
      <w:r>
        <w:t>8 weeks</w:t>
      </w:r>
      <w:r w:rsidR="005175DD">
        <w:t xml:space="preserve"> of curriculum</w:t>
      </w:r>
      <w:r>
        <w:t xml:space="preserve"> and completed pre-post evaluation regarding change in competency in initiating medication assisted therapy; the epidemiology and neurobiology of addiction; MAT and the interdisciplinary team; patient assessment; behavioral health considerations; special populations; indication and stabilization and maintenance and relapse risk of therapies. Repeated in 2018 with 2 additional cohorts of 25 providers.</w:t>
      </w:r>
      <w:r w:rsidR="00F3413F">
        <w:t xml:space="preserve"> 2018, 8 sessions for 27 providers. </w:t>
      </w:r>
      <w:r>
        <w:t xml:space="preserve"> </w:t>
      </w:r>
    </w:p>
    <w:p w14:paraId="05C4C1EA" w14:textId="684FD292" w:rsidR="00E75D25" w:rsidRDefault="00E75D25" w:rsidP="00E75D25">
      <w:pPr>
        <w:pStyle w:val="Body"/>
      </w:pPr>
    </w:p>
    <w:p w14:paraId="016B2E3A" w14:textId="77777777" w:rsidR="00E75D25" w:rsidRDefault="00E75D25" w:rsidP="00E75D25">
      <w:pPr>
        <w:pStyle w:val="Body"/>
      </w:pPr>
      <w:r>
        <w:rPr>
          <w:u w:val="single"/>
        </w:rPr>
        <w:t>Educating in Teams: Skill Set Development for Novice Preceptors</w:t>
      </w:r>
      <w:r>
        <w:rPr>
          <w:b/>
          <w:bCs/>
        </w:rPr>
        <w:t xml:space="preserve"> </w:t>
      </w:r>
      <w:r>
        <w:t>(Spring 2018)</w:t>
      </w:r>
    </w:p>
    <w:p w14:paraId="07D91F58" w14:textId="1A662641" w:rsidR="00E75D25" w:rsidRDefault="00E75D25" w:rsidP="00E75D25">
      <w:pPr>
        <w:pStyle w:val="Body"/>
      </w:pPr>
      <w:r>
        <w:t xml:space="preserve">Developed, received Continuing Education </w:t>
      </w:r>
      <w:proofErr w:type="gramStart"/>
      <w:r>
        <w:t>approval</w:t>
      </w:r>
      <w:proofErr w:type="gramEnd"/>
      <w:r>
        <w:t xml:space="preserve"> and implemented the curriculum above for multidisciplinary clinicians and care managers in community practice in collaboration with the Colorado Chapter of the American Academy of Pediatrics. Trained 26 community-based primary care providers. Participants met for 5 weeks and completed pre-post evaluation regarding change in competency on topics including: Adding value to your practice through </w:t>
      </w:r>
      <w:proofErr w:type="spellStart"/>
      <w:r>
        <w:t>precasting</w:t>
      </w:r>
      <w:proofErr w:type="spellEnd"/>
      <w:r>
        <w:t>; making perceptions easy through powerful questions; communicating pitfalls; basic evaluation and feedback skills; and precepting in an inter professional team.</w:t>
      </w:r>
    </w:p>
    <w:p w14:paraId="5BD6490E" w14:textId="46BD75D4" w:rsidR="00E75D25" w:rsidRDefault="00E75D25" w:rsidP="00E75D25">
      <w:pPr>
        <w:pStyle w:val="Body"/>
      </w:pPr>
    </w:p>
    <w:p w14:paraId="4D411A04" w14:textId="4D7F799F" w:rsidR="00E75D25" w:rsidRDefault="00E75D25" w:rsidP="00E75D25">
      <w:pPr>
        <w:pStyle w:val="Body"/>
      </w:pPr>
      <w:r>
        <w:rPr>
          <w:u w:val="single"/>
        </w:rPr>
        <w:t>Leading Effective Coalitions: Training for Local Public Health Agencies</w:t>
      </w:r>
      <w:r>
        <w:rPr>
          <w:b/>
          <w:bCs/>
        </w:rPr>
        <w:t xml:space="preserve"> </w:t>
      </w:r>
      <w:r>
        <w:t>(2018)</w:t>
      </w:r>
    </w:p>
    <w:p w14:paraId="558FF5A0" w14:textId="3E36296E" w:rsidR="00E75D25" w:rsidRDefault="00E75D25" w:rsidP="00E75D25">
      <w:pPr>
        <w:pStyle w:val="Body"/>
      </w:pPr>
      <w:r>
        <w:t>Co-developed, received CE approval and implemented the curriculum above for employees of community-based public health authorities in collaboration with the Colorado Association of Local Public Health Authorities and the University of Colorado School of Public Health. We trained 25 community-based public health employees over five weeks</w:t>
      </w:r>
      <w:r w:rsidRPr="002D054E">
        <w:t xml:space="preserve"> </w:t>
      </w:r>
      <w:r>
        <w:t xml:space="preserve">and completed pre-post evaluation regarding change in competency in a range </w:t>
      </w:r>
      <w:r>
        <w:lastRenderedPageBreak/>
        <w:t>of activities that address local public health needs and advance the practice of health care quality improvement.</w:t>
      </w:r>
    </w:p>
    <w:p w14:paraId="6D5E1463" w14:textId="77777777" w:rsidR="00E75D25" w:rsidRDefault="00E75D25" w:rsidP="00E75D25">
      <w:pPr>
        <w:pStyle w:val="Body"/>
      </w:pPr>
    </w:p>
    <w:p w14:paraId="7E452620" w14:textId="77777777" w:rsidR="0014471C" w:rsidRDefault="0014471C" w:rsidP="00E75D25">
      <w:pPr>
        <w:pStyle w:val="Body"/>
        <w:rPr>
          <w:u w:val="single"/>
        </w:rPr>
      </w:pPr>
    </w:p>
    <w:p w14:paraId="1E3B417E" w14:textId="77777777" w:rsidR="0014471C" w:rsidRDefault="0014471C" w:rsidP="00E75D25">
      <w:pPr>
        <w:pStyle w:val="Body"/>
        <w:rPr>
          <w:u w:val="single"/>
        </w:rPr>
      </w:pPr>
    </w:p>
    <w:p w14:paraId="14791B9E" w14:textId="3DD48D3D" w:rsidR="00E75D25" w:rsidRDefault="00E75D25" w:rsidP="00E75D25">
      <w:pPr>
        <w:pStyle w:val="Body"/>
      </w:pPr>
      <w:r>
        <w:rPr>
          <w:u w:val="single"/>
        </w:rPr>
        <w:t>Conducting a Thorough Institutional Assessment</w:t>
      </w:r>
      <w:r>
        <w:rPr>
          <w:b/>
          <w:bCs/>
        </w:rPr>
        <w:t xml:space="preserve"> </w:t>
      </w:r>
      <w:r>
        <w:t>(2018)</w:t>
      </w:r>
    </w:p>
    <w:p w14:paraId="05254A7A" w14:textId="6DD3DCAB" w:rsidR="00E75D25" w:rsidRDefault="00E75D25" w:rsidP="00E75D25">
      <w:pPr>
        <w:pStyle w:val="Body"/>
      </w:pPr>
      <w:r>
        <w:t xml:space="preserve">Developed, received continuing education </w:t>
      </w:r>
      <w:proofErr w:type="gramStart"/>
      <w:r>
        <w:t>approval</w:t>
      </w:r>
      <w:proofErr w:type="gramEnd"/>
      <w:r>
        <w:t xml:space="preserve"> and implemented the curriculum above for clinicians and care managers in collaboration with the Child Welfare Training Center. Three cohorts of providers met for seven sessions and completed pre-post evaluation regarding change in competency on a range of pertinent topics. A total of 43 providers were trained.</w:t>
      </w:r>
    </w:p>
    <w:p w14:paraId="73C56D3A" w14:textId="77FC337E" w:rsidR="00F3413F" w:rsidRDefault="00F3413F" w:rsidP="00E75D25">
      <w:pPr>
        <w:pStyle w:val="Body"/>
      </w:pPr>
    </w:p>
    <w:p w14:paraId="225FAD05" w14:textId="4A927121" w:rsidR="00F3413F" w:rsidRDefault="00F3413F" w:rsidP="00F3413F">
      <w:pPr>
        <w:pStyle w:val="Body"/>
      </w:pPr>
      <w:r>
        <w:rPr>
          <w:u w:val="single"/>
        </w:rPr>
        <w:t>Hepatitis C in Primary Care: Diagnosis and Treatment</w:t>
      </w:r>
      <w:r>
        <w:rPr>
          <w:b/>
          <w:bCs/>
        </w:rPr>
        <w:t xml:space="preserve"> </w:t>
      </w:r>
      <w:r>
        <w:t>(2018)</w:t>
      </w:r>
    </w:p>
    <w:p w14:paraId="4B7D6B16" w14:textId="6F6C2CCA" w:rsidR="00F3413F" w:rsidRDefault="00F3413F" w:rsidP="00F3413F">
      <w:pPr>
        <w:pStyle w:val="Body"/>
      </w:pPr>
      <w:r>
        <w:t>Co-developed, received both CME and Pharmacy CE approval and implemented the curriculum above for primary care faculty in community practice in collaboration with the Denver Health Authority.  We trained 16 community-based providers over 8 sessions. Curriculum included: Testing and Initial Management, Evaluation and Staging of Liver Disease, Assessing your Patients for Treatment, Treatment of High Priority Groups, Extrahepatic Manifestations of Hepatitis C Infection, Treatment Basics I, Treatment Basics II, Drug-drug interactions.</w:t>
      </w:r>
    </w:p>
    <w:p w14:paraId="2150587E" w14:textId="77777777" w:rsidR="00F3413F" w:rsidRDefault="00F3413F" w:rsidP="00E75D25">
      <w:pPr>
        <w:pStyle w:val="Body"/>
      </w:pPr>
    </w:p>
    <w:p w14:paraId="0E908BE3" w14:textId="615ABCC0" w:rsidR="00E75D25" w:rsidRPr="00F31CA4" w:rsidRDefault="00E75D25" w:rsidP="00E75D25">
      <w:pPr>
        <w:pStyle w:val="Body"/>
        <w:rPr>
          <w:u w:val="single"/>
        </w:rPr>
      </w:pPr>
      <w:r>
        <w:rPr>
          <w:u w:val="single"/>
        </w:rPr>
        <w:t>Tuberculosis Enhanced Case Management</w:t>
      </w:r>
      <w:r w:rsidRPr="00F31CA4">
        <w:rPr>
          <w:u w:val="single"/>
        </w:rPr>
        <w:t xml:space="preserve"> (20</w:t>
      </w:r>
      <w:r>
        <w:rPr>
          <w:u w:val="single"/>
        </w:rPr>
        <w:t>18</w:t>
      </w:r>
      <w:r w:rsidRPr="00F31CA4">
        <w:rPr>
          <w:u w:val="single"/>
        </w:rPr>
        <w:t>)</w:t>
      </w:r>
    </w:p>
    <w:p w14:paraId="5A532E66" w14:textId="41295FDE" w:rsidR="00E75D25" w:rsidRDefault="00E75D25" w:rsidP="00E75D25">
      <w:pPr>
        <w:pStyle w:val="Body"/>
      </w:pPr>
      <w:r>
        <w:t xml:space="preserve">Developed, received continuing medical education </w:t>
      </w:r>
      <w:proofErr w:type="gramStart"/>
      <w:r>
        <w:t>approval</w:t>
      </w:r>
      <w:proofErr w:type="gramEnd"/>
      <w:r>
        <w:t xml:space="preserve"> and implemented the curriculum for public health clinic providers in collaboration with the Denver Health Authority. Three cohorts of participants met for 20 sessions and completed pre-post evaluation regarding changes in competency in assessing, </w:t>
      </w:r>
      <w:proofErr w:type="gramStart"/>
      <w:r>
        <w:t>treating</w:t>
      </w:r>
      <w:proofErr w:type="gramEnd"/>
      <w:r>
        <w:t xml:space="preserve"> and managing tuberculosis and other public health issues. A total of 78 providers were trained and have maintained this series as an ongoing community of practice (like tumor board).</w:t>
      </w:r>
    </w:p>
    <w:p w14:paraId="776C3DEC" w14:textId="77777777" w:rsidR="00E75D25" w:rsidRDefault="00E75D25" w:rsidP="00E75D25">
      <w:pPr>
        <w:pStyle w:val="Body"/>
      </w:pPr>
    </w:p>
    <w:p w14:paraId="22C88948" w14:textId="6FC59338" w:rsidR="00E75D25" w:rsidRDefault="00E75D25" w:rsidP="00E75D25">
      <w:pPr>
        <w:pStyle w:val="Body"/>
      </w:pPr>
      <w:r>
        <w:rPr>
          <w:u w:val="single"/>
        </w:rPr>
        <w:t xml:space="preserve">Care Coordination Strategies for Improving Rates of Colorectal Cancer Screening </w:t>
      </w:r>
      <w:r>
        <w:t>(2018)</w:t>
      </w:r>
    </w:p>
    <w:p w14:paraId="024762C8" w14:textId="795FF6EC" w:rsidR="00E75D25" w:rsidRDefault="00E75D25" w:rsidP="00E75D25">
      <w:pPr>
        <w:pStyle w:val="Body"/>
      </w:pPr>
      <w:r>
        <w:t xml:space="preserve">Developed, received Continuing Education </w:t>
      </w:r>
      <w:proofErr w:type="gramStart"/>
      <w:r>
        <w:t>approval</w:t>
      </w:r>
      <w:proofErr w:type="gramEnd"/>
      <w:r>
        <w:t xml:space="preserve"> and implemented the curriculum above for clinicians and care managers in community practice in collaboration with the Colorado Chapter of Family Medicine Providers. Trained 23 community-based primary care providers. Participants met for 5 weeks and completed pre-post evaluation regarding change in competency and practice adaptation.</w:t>
      </w:r>
      <w:r w:rsidR="00026C27">
        <w:t xml:space="preserve"> Repeated in 2020 with cohort of </w:t>
      </w:r>
      <w:r w:rsidR="001D5976">
        <w:t>9 participants.</w:t>
      </w:r>
    </w:p>
    <w:p w14:paraId="63733218" w14:textId="5555B9A1" w:rsidR="00E75D25" w:rsidRDefault="00E75D25" w:rsidP="00E75D25">
      <w:pPr>
        <w:pStyle w:val="Body"/>
      </w:pPr>
    </w:p>
    <w:p w14:paraId="470B89BA" w14:textId="1B81704D" w:rsidR="00E75D25" w:rsidRDefault="00E75D25" w:rsidP="00E75D25">
      <w:pPr>
        <w:pStyle w:val="Body"/>
      </w:pPr>
      <w:r>
        <w:rPr>
          <w:u w:val="single"/>
        </w:rPr>
        <w:t>Pediatric Psychiatry in Primary Care: Beyond Core Essentials</w:t>
      </w:r>
      <w:r>
        <w:rPr>
          <w:b/>
          <w:bCs/>
        </w:rPr>
        <w:t xml:space="preserve"> </w:t>
      </w:r>
      <w:r>
        <w:t>(2018)</w:t>
      </w:r>
    </w:p>
    <w:p w14:paraId="54BF3971" w14:textId="09D8681B" w:rsidR="00E75D25" w:rsidRDefault="00E75D25" w:rsidP="00E75D25">
      <w:pPr>
        <w:pStyle w:val="Body"/>
      </w:pPr>
      <w:r>
        <w:t xml:space="preserve">Developed, received Continuing Education </w:t>
      </w:r>
      <w:proofErr w:type="gramStart"/>
      <w:r>
        <w:t>approval</w:t>
      </w:r>
      <w:proofErr w:type="gramEnd"/>
      <w:r>
        <w:t xml:space="preserve"> and implemented the curriculum above for community based primary care providers in partnership with the Colorado Chapter of the American Academy of Pediatrics. We trained 30 community-based primary care providers over six weeks of curriculum. Participants completed pre-post evaluation regarding change in competency in managing pediatric patients with a range of common mental health conditions.</w:t>
      </w:r>
    </w:p>
    <w:p w14:paraId="4E1E7E3F" w14:textId="77777777" w:rsidR="00F3413F" w:rsidRDefault="00F3413F" w:rsidP="00E75D25">
      <w:pPr>
        <w:pStyle w:val="Body"/>
      </w:pPr>
    </w:p>
    <w:p w14:paraId="52D38979" w14:textId="05CB899F" w:rsidR="00F3413F" w:rsidRDefault="00F3413F" w:rsidP="00E75D25">
      <w:pPr>
        <w:pStyle w:val="Body"/>
      </w:pPr>
      <w:r w:rsidRPr="00F3413F">
        <w:rPr>
          <w:u w:val="single"/>
        </w:rPr>
        <w:lastRenderedPageBreak/>
        <w:t>Child Welfare Training Series: Superman has Nothing on You. Supervising to Safety (2018).</w:t>
      </w:r>
      <w:r>
        <w:t xml:space="preserve"> In partnership with Kempe Center. 14 providers, 6 sessions.</w:t>
      </w:r>
    </w:p>
    <w:p w14:paraId="6C6B54B4" w14:textId="6C9D6337" w:rsidR="00F3413F" w:rsidRDefault="00F3413F" w:rsidP="00E75D25">
      <w:pPr>
        <w:pStyle w:val="Body"/>
      </w:pPr>
    </w:p>
    <w:p w14:paraId="6CF42F7C" w14:textId="378C4F16" w:rsidR="00F3413F" w:rsidRDefault="00F3413F" w:rsidP="00E75D25">
      <w:pPr>
        <w:pStyle w:val="Body"/>
      </w:pPr>
      <w:r w:rsidRPr="00F3413F">
        <w:rPr>
          <w:u w:val="single"/>
        </w:rPr>
        <w:t>COACT Colorado Dual Diagnosis Community of Practice (2018).</w:t>
      </w:r>
      <w:r>
        <w:t xml:space="preserve"> In partnership with Kempe Center.</w:t>
      </w:r>
      <w:r w:rsidR="00DC28FF">
        <w:t xml:space="preserve"> Two separate cohorts (</w:t>
      </w:r>
      <w:r>
        <w:t>21</w:t>
      </w:r>
      <w:r w:rsidR="00DC28FF">
        <w:t>, 36)</w:t>
      </w:r>
      <w:r>
        <w:t xml:space="preserve"> providers, 12 sessions. </w:t>
      </w:r>
    </w:p>
    <w:p w14:paraId="5895ED22" w14:textId="77777777" w:rsidR="00EF12C7" w:rsidRDefault="00EF12C7" w:rsidP="00F3413F">
      <w:pPr>
        <w:pStyle w:val="Body"/>
      </w:pPr>
    </w:p>
    <w:p w14:paraId="5CF2DC44" w14:textId="0A82D79A" w:rsidR="00F3413F" w:rsidRDefault="00F3413F" w:rsidP="00F3413F">
      <w:pPr>
        <w:pStyle w:val="Body"/>
      </w:pPr>
      <w:r w:rsidRPr="00F3413F">
        <w:rPr>
          <w:u w:val="single"/>
        </w:rPr>
        <w:t>Lupus Awareness: Management in the Primary Care Setting (2018).</w:t>
      </w:r>
      <w:r>
        <w:t xml:space="preserve"> In partnership with faculty with CUSOM. 16 providers, 4 sessions. </w:t>
      </w:r>
    </w:p>
    <w:p w14:paraId="5CF237BB" w14:textId="77777777" w:rsidR="00F3413F" w:rsidRDefault="00F3413F" w:rsidP="00E75D25">
      <w:pPr>
        <w:pStyle w:val="Body"/>
      </w:pPr>
    </w:p>
    <w:p w14:paraId="63F2454C" w14:textId="4D0C83B2" w:rsidR="00E75D25" w:rsidRDefault="00E75D25" w:rsidP="00E75D25">
      <w:pPr>
        <w:pStyle w:val="Body"/>
      </w:pPr>
      <w:r>
        <w:rPr>
          <w:u w:val="single"/>
        </w:rPr>
        <w:t>School Nurses Management of Diabetes Care</w:t>
      </w:r>
      <w:r>
        <w:rPr>
          <w:b/>
          <w:bCs/>
        </w:rPr>
        <w:t xml:space="preserve"> </w:t>
      </w:r>
      <w:r>
        <w:t>(Spring 2018)</w:t>
      </w:r>
    </w:p>
    <w:p w14:paraId="60596975" w14:textId="3CFC3097" w:rsidR="00E75D25" w:rsidRDefault="00E75D25" w:rsidP="00E75D25">
      <w:pPr>
        <w:pStyle w:val="Body"/>
      </w:pPr>
      <w:r>
        <w:t xml:space="preserve">Developed, received Continuing Nursing Education </w:t>
      </w:r>
      <w:proofErr w:type="gramStart"/>
      <w:r>
        <w:t>approval</w:t>
      </w:r>
      <w:proofErr w:type="gramEnd"/>
      <w:r>
        <w:t xml:space="preserve"> and implemented the curriculum above for Nurses in school-based clinics in collaboration with </w:t>
      </w:r>
      <w:r w:rsidR="00450078">
        <w:t xml:space="preserve">CHCO </w:t>
      </w:r>
      <w:r>
        <w:t xml:space="preserve">Nurses and the </w:t>
      </w:r>
      <w:r w:rsidR="00450078">
        <w:t>BDC.</w:t>
      </w:r>
      <w:r>
        <w:t xml:space="preserve"> We trained 41 </w:t>
      </w:r>
      <w:r w:rsidR="00450078">
        <w:t>CNPs over</w:t>
      </w:r>
      <w:r>
        <w:t xml:space="preserve"> 4 sessions</w:t>
      </w:r>
      <w:r w:rsidR="00450078">
        <w:t xml:space="preserve">, pre-post </w:t>
      </w:r>
      <w:r>
        <w:t xml:space="preserve">regarding change in competency in managing pediatric diabetes patients, sessions included: pathophysiology of diabetes in children; insulin technology; insulin management; </w:t>
      </w:r>
      <w:proofErr w:type="gramStart"/>
      <w:r>
        <w:t>and,</w:t>
      </w:r>
      <w:proofErr w:type="gramEnd"/>
      <w:r>
        <w:t xml:space="preserve"> developmentally appropriate care.</w:t>
      </w:r>
      <w:r w:rsidR="00853480">
        <w:t xml:space="preserve"> Repeated in 2020 for 5 cohorts of providers (25, 27, 17, 19, 29) over 4 sessions.</w:t>
      </w:r>
    </w:p>
    <w:p w14:paraId="5DF9FE18" w14:textId="5A95B6C2" w:rsidR="00F3413F" w:rsidRDefault="00F3413F" w:rsidP="00E75D25">
      <w:pPr>
        <w:pStyle w:val="Body"/>
      </w:pPr>
    </w:p>
    <w:p w14:paraId="25BB1AC7" w14:textId="6938DD6F" w:rsidR="00F3413F" w:rsidRDefault="00F3413F" w:rsidP="00F3413F">
      <w:pPr>
        <w:pStyle w:val="Body"/>
      </w:pPr>
      <w:r>
        <w:rPr>
          <w:u w:val="single"/>
        </w:rPr>
        <w:t xml:space="preserve">Pediatric Asthma Treatment and Management; Support for School Nurses </w:t>
      </w:r>
      <w:r>
        <w:t>(2018)</w:t>
      </w:r>
    </w:p>
    <w:p w14:paraId="15FF0988" w14:textId="5BCC71E4" w:rsidR="00F3413F" w:rsidRDefault="00F3413F" w:rsidP="00F3413F">
      <w:pPr>
        <w:pStyle w:val="Body"/>
      </w:pPr>
      <w:r>
        <w:t xml:space="preserve">Developed, received Continuing Nursing Education </w:t>
      </w:r>
      <w:proofErr w:type="gramStart"/>
      <w:r>
        <w:t>approval</w:t>
      </w:r>
      <w:proofErr w:type="gramEnd"/>
      <w:r>
        <w:t xml:space="preserve"> and implemented the curriculum above for Nurses in school-based clinics in collaboration with the </w:t>
      </w:r>
      <w:r w:rsidR="000B27C1">
        <w:t>CHCO n</w:t>
      </w:r>
      <w:r>
        <w:t xml:space="preserve">urses. We trained 17 </w:t>
      </w:r>
      <w:r w:rsidR="000B27C1">
        <w:t>CNPs over</w:t>
      </w:r>
      <w:r>
        <w:t xml:space="preserve"> 6 sessions and completed pre-post evaluation regarding change in competency in managing pediatric asthma patients.</w:t>
      </w:r>
    </w:p>
    <w:p w14:paraId="1A39FBA0" w14:textId="77777777" w:rsidR="00853480" w:rsidRDefault="00853480" w:rsidP="00F3413F">
      <w:pPr>
        <w:pStyle w:val="Body"/>
        <w:rPr>
          <w:u w:val="single"/>
        </w:rPr>
      </w:pPr>
    </w:p>
    <w:p w14:paraId="7F8A1CC4" w14:textId="460F4BD4" w:rsidR="00F3413F" w:rsidRDefault="00F3413F" w:rsidP="00F3413F">
      <w:pPr>
        <w:pStyle w:val="Body"/>
      </w:pPr>
      <w:r>
        <w:rPr>
          <w:u w:val="single"/>
        </w:rPr>
        <w:t xml:space="preserve">Nurse-Family Partnership for American Indian and Alaska Native Families (2018). </w:t>
      </w:r>
      <w:r>
        <w:t>19 providers, 6 sessions.</w:t>
      </w:r>
    </w:p>
    <w:p w14:paraId="4D0F0B94" w14:textId="553BF85E" w:rsidR="00F3413F" w:rsidRDefault="00F3413F" w:rsidP="00F3413F">
      <w:pPr>
        <w:pStyle w:val="Body"/>
      </w:pPr>
    </w:p>
    <w:p w14:paraId="1BF3656A" w14:textId="30A3D4B5" w:rsidR="00F3413F" w:rsidRDefault="00F3413F" w:rsidP="00F3413F">
      <w:pPr>
        <w:pStyle w:val="Body"/>
      </w:pPr>
      <w:r>
        <w:rPr>
          <w:u w:val="single"/>
        </w:rPr>
        <w:t>School Nurses Management of Neurological Conditions</w:t>
      </w:r>
      <w:r>
        <w:rPr>
          <w:b/>
          <w:bCs/>
        </w:rPr>
        <w:t xml:space="preserve"> </w:t>
      </w:r>
      <w:r>
        <w:t>(2018)</w:t>
      </w:r>
    </w:p>
    <w:p w14:paraId="63865525" w14:textId="4BAC65D2" w:rsidR="00F3413F" w:rsidRDefault="00F3413F" w:rsidP="00F3413F">
      <w:pPr>
        <w:pStyle w:val="Body"/>
      </w:pPr>
      <w:r>
        <w:t xml:space="preserve">Developed, received Continuing Nursing Education </w:t>
      </w:r>
      <w:proofErr w:type="gramStart"/>
      <w:r>
        <w:t>approval</w:t>
      </w:r>
      <w:proofErr w:type="gramEnd"/>
      <w:r>
        <w:t xml:space="preserve"> and implemented the curriculum above for Nurses in school-based clinics in collaboration with the Children’s Hospital School Nurses. We trained 26 community-based clinical nurse providers. Participants met for 4 sessions and completed pre-post evaluation regarding change in competency in managing pediatric neurology patients.</w:t>
      </w:r>
      <w:r w:rsidR="00495A18">
        <w:t xml:space="preserve"> Repeated in 2020 for 4 cohorts of providers (29, 26, </w:t>
      </w:r>
      <w:r w:rsidR="00853480">
        <w:t>22, 30) over 4 sessions.</w:t>
      </w:r>
    </w:p>
    <w:p w14:paraId="534512E9" w14:textId="77777777" w:rsidR="00F3413F" w:rsidRDefault="00F3413F" w:rsidP="00E75D25">
      <w:pPr>
        <w:pStyle w:val="Body"/>
      </w:pPr>
    </w:p>
    <w:p w14:paraId="7E962C07" w14:textId="69A00D69" w:rsidR="00E75D25" w:rsidRDefault="00E75D25" w:rsidP="00E75D25">
      <w:pPr>
        <w:pStyle w:val="Body"/>
      </w:pPr>
      <w:r>
        <w:rPr>
          <w:u w:val="single"/>
        </w:rPr>
        <w:t>Food Safety Training for Public Health Professionals</w:t>
      </w:r>
      <w:r>
        <w:rPr>
          <w:b/>
          <w:bCs/>
        </w:rPr>
        <w:t xml:space="preserve"> </w:t>
      </w:r>
      <w:r>
        <w:t>(2018)</w:t>
      </w:r>
    </w:p>
    <w:p w14:paraId="622416FB" w14:textId="15B62BEA" w:rsidR="00E75D25" w:rsidRDefault="00E75D25" w:rsidP="00E75D25">
      <w:pPr>
        <w:pStyle w:val="Body"/>
      </w:pPr>
      <w:r>
        <w:t>Co-developed, received CE approval and implemented the curriculum above for employees of community-based public health authorities in collaboration with the Center for Food Borne Outbreaks within the University of Colorado School of Public Health. We trained 29 community-based public health employees over four weeks</w:t>
      </w:r>
      <w:r w:rsidRPr="002D054E">
        <w:t xml:space="preserve"> </w:t>
      </w:r>
      <w:r>
        <w:t>and completed pre-post evaluation regarding change in competency in a range of activities that address community health needs and advance the practice of health care quality improvement.</w:t>
      </w:r>
    </w:p>
    <w:p w14:paraId="006D5D05" w14:textId="77777777" w:rsidR="00E75D25" w:rsidRDefault="00E75D25" w:rsidP="00E75D25">
      <w:pPr>
        <w:pStyle w:val="Body"/>
      </w:pPr>
    </w:p>
    <w:p w14:paraId="71414D83" w14:textId="1F6F974F" w:rsidR="00E75D25" w:rsidRDefault="00E75D25" w:rsidP="00E75D25">
      <w:pPr>
        <w:pStyle w:val="Body"/>
      </w:pPr>
      <w:r>
        <w:rPr>
          <w:u w:val="single"/>
        </w:rPr>
        <w:t>Coordinating Behavioral Health Care After Cancer Treatment: (2018</w:t>
      </w:r>
      <w:r>
        <w:t>)</w:t>
      </w:r>
    </w:p>
    <w:p w14:paraId="71479266" w14:textId="1791A0EC" w:rsidR="00E75D25" w:rsidRDefault="00E75D25" w:rsidP="00E75D25">
      <w:pPr>
        <w:pStyle w:val="Body"/>
      </w:pPr>
      <w:r>
        <w:t xml:space="preserve">Co-developed, received Continuing Medical Education approval and implemented the curriculum above for community-based primary care providers. We trained 11 providers </w:t>
      </w:r>
      <w:r>
        <w:lastRenderedPageBreak/>
        <w:t xml:space="preserve">over four weeks and completed pre-post evaluation regarding change in knowledge, </w:t>
      </w:r>
      <w:proofErr w:type="gramStart"/>
      <w:r>
        <w:t>competence</w:t>
      </w:r>
      <w:proofErr w:type="gramEnd"/>
      <w:r>
        <w:t xml:space="preserve"> and practice change. Topics included: How to identify patients who would most benefit; how to create a policy for your health center; communicating with patients about programs available to them; coordinating care across the continuum. </w:t>
      </w:r>
    </w:p>
    <w:p w14:paraId="48D74870" w14:textId="0602CE34" w:rsidR="00E75D25" w:rsidRDefault="00E75D25" w:rsidP="00E75D25">
      <w:pPr>
        <w:pStyle w:val="Body"/>
      </w:pPr>
    </w:p>
    <w:p w14:paraId="216FA492" w14:textId="77777777" w:rsidR="0014471C" w:rsidRDefault="0014471C" w:rsidP="00E75D25">
      <w:pPr>
        <w:pStyle w:val="Body"/>
        <w:rPr>
          <w:u w:val="single"/>
        </w:rPr>
      </w:pPr>
    </w:p>
    <w:p w14:paraId="76BE8082" w14:textId="624C3A90" w:rsidR="00E75D25" w:rsidRPr="001552C6" w:rsidRDefault="00E75D25" w:rsidP="00E75D25">
      <w:pPr>
        <w:pStyle w:val="Body"/>
        <w:rPr>
          <w:u w:val="single"/>
        </w:rPr>
      </w:pPr>
      <w:r w:rsidRPr="001552C6">
        <w:rPr>
          <w:u w:val="single"/>
        </w:rPr>
        <w:t xml:space="preserve">Primary Care Provider’s </w:t>
      </w:r>
      <w:r>
        <w:rPr>
          <w:u w:val="single"/>
        </w:rPr>
        <w:t xml:space="preserve">In-depth Assessment of Substance Use </w:t>
      </w:r>
      <w:r w:rsidRPr="001552C6">
        <w:rPr>
          <w:u w:val="single"/>
        </w:rPr>
        <w:t>(201</w:t>
      </w:r>
      <w:r>
        <w:rPr>
          <w:u w:val="single"/>
        </w:rPr>
        <w:t>8</w:t>
      </w:r>
      <w:r w:rsidRPr="001552C6">
        <w:rPr>
          <w:u w:val="single"/>
        </w:rPr>
        <w:t>)</w:t>
      </w:r>
    </w:p>
    <w:p w14:paraId="0555022D" w14:textId="23FF31DA"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 Welfare Training Center. We trained 45 community-based primary care providers over six sessions and completed pre-post evaluation regarding changes in competency for assessing substance use and abuse in families. Issues in Child Maltreatment, Calling is Caring: Serving Families and Protecting Children, In Depth with Substance Use and Families.</w:t>
      </w:r>
    </w:p>
    <w:p w14:paraId="33C0175A" w14:textId="77777777" w:rsidR="00F3413F" w:rsidRDefault="00F3413F" w:rsidP="00E75D25">
      <w:pPr>
        <w:pStyle w:val="Body"/>
        <w:rPr>
          <w:u w:val="single"/>
        </w:rPr>
      </w:pPr>
    </w:p>
    <w:p w14:paraId="10284467" w14:textId="6A46D743" w:rsidR="00F3413F" w:rsidRDefault="00F3413F" w:rsidP="00E75D25">
      <w:pPr>
        <w:pStyle w:val="Body"/>
      </w:pPr>
      <w:r w:rsidRPr="00F3413F">
        <w:rPr>
          <w:u w:val="single"/>
        </w:rPr>
        <w:t>Advances in Dental Hygiene Practice: A Public Health Approach (2018)</w:t>
      </w:r>
      <w:r>
        <w:t xml:space="preserve"> In partnership with University of Colorado School of Dentistry. 22 providers, 4 sessions.</w:t>
      </w:r>
      <w:r w:rsidR="00EF12C7">
        <w:t xml:space="preserve"> Repeated in 2020 with 23 providers. </w:t>
      </w:r>
    </w:p>
    <w:p w14:paraId="2CFAC067" w14:textId="2AB40403" w:rsidR="00F3413F" w:rsidRDefault="00F3413F" w:rsidP="00E75D25">
      <w:pPr>
        <w:pStyle w:val="Body"/>
      </w:pPr>
    </w:p>
    <w:p w14:paraId="34AD4861" w14:textId="77AE2D2A" w:rsidR="00E75D25" w:rsidRDefault="00F3413F" w:rsidP="00E75D25">
      <w:pPr>
        <w:pStyle w:val="Body"/>
        <w:rPr>
          <w:u w:val="single"/>
        </w:rPr>
      </w:pPr>
      <w:r>
        <w:rPr>
          <w:u w:val="single"/>
        </w:rPr>
        <w:t xml:space="preserve">Strategizing for Health Equity in Rural and Frontier Colorado (2018). In partnership with Colorado Association of Local Public Health Authorities. 17 LPHA professionals, 5 sessions. </w:t>
      </w:r>
    </w:p>
    <w:p w14:paraId="70079446" w14:textId="6DD0308C" w:rsidR="00F3413F" w:rsidRDefault="00F3413F" w:rsidP="00E75D25">
      <w:pPr>
        <w:pStyle w:val="Body"/>
        <w:rPr>
          <w:u w:val="single"/>
        </w:rPr>
      </w:pPr>
    </w:p>
    <w:p w14:paraId="66E35315" w14:textId="0E518A5F" w:rsidR="00F3413F" w:rsidRDefault="00F3413F" w:rsidP="00E75D25">
      <w:pPr>
        <w:pStyle w:val="Body"/>
      </w:pPr>
      <w:r>
        <w:rPr>
          <w:u w:val="single"/>
        </w:rPr>
        <w:t xml:space="preserve">Team-based Patient Engagement Strategies to Support Diabetes (2018). </w:t>
      </w:r>
      <w:r>
        <w:t xml:space="preserve">17 providers, 5 sessions. </w:t>
      </w:r>
    </w:p>
    <w:p w14:paraId="6936125C" w14:textId="77777777" w:rsidR="00F3413F" w:rsidRPr="00F3413F" w:rsidRDefault="00F3413F" w:rsidP="00E75D25">
      <w:pPr>
        <w:pStyle w:val="Body"/>
      </w:pPr>
    </w:p>
    <w:p w14:paraId="7BD1B9D0" w14:textId="77777777" w:rsidR="00E75D25" w:rsidRPr="001552C6" w:rsidRDefault="00E75D25" w:rsidP="00E75D25">
      <w:pPr>
        <w:pStyle w:val="Body"/>
        <w:rPr>
          <w:u w:val="single"/>
        </w:rPr>
      </w:pPr>
      <w:r w:rsidRPr="001552C6">
        <w:rPr>
          <w:u w:val="single"/>
        </w:rPr>
        <w:t>Primary Care Provider’s Management of Autism Spectrum Care (Spring 2019)</w:t>
      </w:r>
    </w:p>
    <w:p w14:paraId="37D25800" w14:textId="77777777"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Children’s Hospital Department of Developmental Pediatrics. We trained 25 community-based primary care providers.</w:t>
      </w:r>
    </w:p>
    <w:p w14:paraId="1B86C029" w14:textId="77777777" w:rsidR="00E75D25" w:rsidRDefault="00E75D25" w:rsidP="00E75D25">
      <w:pPr>
        <w:pStyle w:val="Body"/>
        <w:rPr>
          <w:u w:val="single"/>
        </w:rPr>
      </w:pPr>
    </w:p>
    <w:p w14:paraId="1B86954D" w14:textId="77777777" w:rsidR="00E75D25" w:rsidRPr="001552C6" w:rsidRDefault="00E75D25" w:rsidP="00E75D25">
      <w:pPr>
        <w:pStyle w:val="Body"/>
        <w:rPr>
          <w:u w:val="single"/>
        </w:rPr>
      </w:pPr>
      <w:r w:rsidRPr="001552C6">
        <w:rPr>
          <w:u w:val="single"/>
        </w:rPr>
        <w:t xml:space="preserve">Primary Care Provider’s Management of </w:t>
      </w:r>
      <w:r>
        <w:rPr>
          <w:u w:val="single"/>
        </w:rPr>
        <w:t>Child Abuse and Neglect</w:t>
      </w:r>
      <w:r w:rsidRPr="001552C6">
        <w:rPr>
          <w:u w:val="single"/>
        </w:rPr>
        <w:t xml:space="preserve"> (Spring 2019)</w:t>
      </w:r>
    </w:p>
    <w:p w14:paraId="151A6B7D" w14:textId="77777777"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Children’s Hospital Kempe Center. We trained 145 community-based primary care providers. Participants met for multiple sessions and completed pre-post evaluation regarding changes in competency for assessing, treating and managing child abuse and neglect, sessions included: Issues in Child Maltreatment, Pediatric Physical Abuse Assessment in Primary Care, Pediatric Sexual Abuse Assessment in Primary Care, Supervising to Safety and Risk, Conducting a Thorough Institutional Abuse Assessment, Calling is Caring: Serving Families and Protecting Children, In Depth with Substance Use and Families, Child Abuse and Neglect Community of Practice, </w:t>
      </w:r>
      <w:proofErr w:type="spellStart"/>
      <w:r>
        <w:t>SafeCare</w:t>
      </w:r>
      <w:proofErr w:type="spellEnd"/>
      <w:r>
        <w:t xml:space="preserve"> Colorado, COACT Colorado Transition Age Youth, COACT Colorado Dual Diagnosis Youth.</w:t>
      </w:r>
    </w:p>
    <w:p w14:paraId="319A5CF3" w14:textId="77777777" w:rsidR="00E75D25" w:rsidRDefault="00E75D25" w:rsidP="00E75D25">
      <w:pPr>
        <w:pStyle w:val="Body"/>
        <w:rPr>
          <w:u w:val="single"/>
        </w:rPr>
      </w:pPr>
    </w:p>
    <w:p w14:paraId="09EC9525" w14:textId="77777777" w:rsidR="00E75D25" w:rsidRPr="001552C6" w:rsidRDefault="00E75D25" w:rsidP="00E75D25">
      <w:pPr>
        <w:pStyle w:val="Body"/>
        <w:rPr>
          <w:u w:val="single"/>
        </w:rPr>
      </w:pPr>
      <w:r w:rsidRPr="001552C6">
        <w:rPr>
          <w:u w:val="single"/>
        </w:rPr>
        <w:t xml:space="preserve">Primary Care Provider’s Management of </w:t>
      </w:r>
      <w:r>
        <w:rPr>
          <w:u w:val="single"/>
        </w:rPr>
        <w:t>Adolescent Reproductive Health</w:t>
      </w:r>
      <w:r w:rsidRPr="001552C6">
        <w:rPr>
          <w:u w:val="single"/>
        </w:rPr>
        <w:t xml:space="preserve"> (Spring 2019)</w:t>
      </w:r>
    </w:p>
    <w:p w14:paraId="54226F20" w14:textId="77777777" w:rsidR="00E75D25" w:rsidRDefault="00E75D25" w:rsidP="00E75D25">
      <w:pPr>
        <w:pStyle w:val="Body"/>
      </w:pPr>
      <w:r>
        <w:lastRenderedPageBreak/>
        <w:t xml:space="preserve">Developed, received Continuing Medical Education </w:t>
      </w:r>
      <w:proofErr w:type="gramStart"/>
      <w:r>
        <w:t>approval</w:t>
      </w:r>
      <w:proofErr w:type="gramEnd"/>
      <w:r>
        <w:t xml:space="preserve"> and implemented the curriculum above for Primary Care providers in collaboration with the Children’s Hospital. We trained 25 community-based primary care providers. Participants met for multiple sessions and completed pre-post evaluation regarding changes in competency for assessing, </w:t>
      </w:r>
      <w:proofErr w:type="gramStart"/>
      <w:r>
        <w:t>treating</w:t>
      </w:r>
      <w:proofErr w:type="gramEnd"/>
      <w:r>
        <w:t xml:space="preserve"> and managing adolescent reproductive health issues. </w:t>
      </w:r>
    </w:p>
    <w:p w14:paraId="480E11CA" w14:textId="77777777" w:rsidR="00E75D25" w:rsidRDefault="00E75D25" w:rsidP="00E75D25">
      <w:pPr>
        <w:pStyle w:val="Body"/>
      </w:pPr>
    </w:p>
    <w:p w14:paraId="5ECD5330" w14:textId="77777777" w:rsidR="00E75D25" w:rsidRPr="00F31CA4" w:rsidRDefault="00E75D25" w:rsidP="00E75D25">
      <w:pPr>
        <w:pStyle w:val="Body"/>
        <w:rPr>
          <w:u w:val="single"/>
        </w:rPr>
      </w:pPr>
      <w:r w:rsidRPr="00F31CA4">
        <w:rPr>
          <w:u w:val="single"/>
        </w:rPr>
        <w:t>Adolescent Reproductive Health (Summer 2019)</w:t>
      </w:r>
    </w:p>
    <w:p w14:paraId="05FD4C5B" w14:textId="6F8CE889" w:rsidR="00E75D25" w:rsidRDefault="00E75D25" w:rsidP="00E75D25">
      <w:pPr>
        <w:pStyle w:val="Body"/>
      </w:pPr>
      <w:r>
        <w:t xml:space="preserve">Developed, received continuing medical education </w:t>
      </w:r>
      <w:proofErr w:type="gramStart"/>
      <w:r>
        <w:t>approval</w:t>
      </w:r>
      <w:proofErr w:type="gramEnd"/>
      <w:r>
        <w:t xml:space="preserve"> and implemented the curriculum for Federally Qualified Health Center providers in collaboration with the Children’s Hospital Colorado. Participants met for multiple sessions and completed pre-post evaluation regarding changes in competency in for assessing, </w:t>
      </w:r>
      <w:proofErr w:type="gramStart"/>
      <w:r>
        <w:t>treating</w:t>
      </w:r>
      <w:proofErr w:type="gramEnd"/>
      <w:r>
        <w:t xml:space="preserve"> and managing adolescent reproductive health issues.</w:t>
      </w:r>
      <w:r w:rsidR="00AC4C59">
        <w:t xml:space="preserve"> Repeated in 2020</w:t>
      </w:r>
      <w:r w:rsidR="00AB05E4">
        <w:t xml:space="preserve"> for 5 cohorts (27,11,28,25,33) over 6 sessions.</w:t>
      </w:r>
    </w:p>
    <w:p w14:paraId="634290FE" w14:textId="0BC14E0C" w:rsidR="00E75D25" w:rsidRDefault="00E75D25" w:rsidP="00E75D25">
      <w:pPr>
        <w:pStyle w:val="Body"/>
      </w:pPr>
    </w:p>
    <w:p w14:paraId="3A3F9D8F" w14:textId="029A79C2" w:rsidR="00E75D25" w:rsidRPr="00F31CA4" w:rsidRDefault="00E75D25" w:rsidP="00E75D25">
      <w:pPr>
        <w:pStyle w:val="Body"/>
        <w:rPr>
          <w:u w:val="single"/>
        </w:rPr>
      </w:pPr>
      <w:r>
        <w:rPr>
          <w:u w:val="single"/>
        </w:rPr>
        <w:t>Tuberculosis Cohort Review</w:t>
      </w:r>
      <w:r w:rsidRPr="00F31CA4">
        <w:rPr>
          <w:u w:val="single"/>
        </w:rPr>
        <w:t xml:space="preserve"> (20</w:t>
      </w:r>
      <w:r>
        <w:rPr>
          <w:u w:val="single"/>
        </w:rPr>
        <w:t>19</w:t>
      </w:r>
      <w:r w:rsidRPr="00F31CA4">
        <w:rPr>
          <w:u w:val="single"/>
        </w:rPr>
        <w:t>)</w:t>
      </w:r>
    </w:p>
    <w:p w14:paraId="358C5C1A" w14:textId="09C41E49" w:rsidR="00E75D25" w:rsidRDefault="00E75D25" w:rsidP="00E75D25">
      <w:pPr>
        <w:pStyle w:val="Body"/>
      </w:pPr>
      <w:r>
        <w:t xml:space="preserve">Developed, received continuing medical education </w:t>
      </w:r>
      <w:proofErr w:type="gramStart"/>
      <w:r>
        <w:t>approval</w:t>
      </w:r>
      <w:proofErr w:type="gramEnd"/>
      <w:r>
        <w:t xml:space="preserve"> and implemented the curriculum for public health clinic providers in collaboration with the Denver Health Authority. Three cohorts of participants met for 4 sessions and completed pre-post evaluation regarding changes in competency in assessing, </w:t>
      </w:r>
      <w:proofErr w:type="gramStart"/>
      <w:r>
        <w:t>treating</w:t>
      </w:r>
      <w:proofErr w:type="gramEnd"/>
      <w:r>
        <w:t xml:space="preserve"> and managing tuberculosis and other public health issues. A total of 32 providers were trained.</w:t>
      </w:r>
    </w:p>
    <w:p w14:paraId="11DBD9CF" w14:textId="77777777" w:rsidR="00E75D25" w:rsidRDefault="00E75D25" w:rsidP="00E75D25">
      <w:pPr>
        <w:pStyle w:val="Body"/>
      </w:pPr>
    </w:p>
    <w:p w14:paraId="45706392" w14:textId="12C8A129" w:rsidR="00E75D25" w:rsidRPr="00F31CA4" w:rsidRDefault="00E75D25" w:rsidP="00E75D25">
      <w:pPr>
        <w:pStyle w:val="Body"/>
        <w:rPr>
          <w:u w:val="single"/>
        </w:rPr>
      </w:pPr>
      <w:r>
        <w:rPr>
          <w:u w:val="single"/>
        </w:rPr>
        <w:t>Management of Tuberculosis and Public Health Topics</w:t>
      </w:r>
      <w:r w:rsidRPr="00F31CA4">
        <w:rPr>
          <w:u w:val="single"/>
        </w:rPr>
        <w:t xml:space="preserve"> (S</w:t>
      </w:r>
      <w:r>
        <w:rPr>
          <w:u w:val="single"/>
        </w:rPr>
        <w:t xml:space="preserve">pring </w:t>
      </w:r>
      <w:r w:rsidRPr="00F31CA4">
        <w:rPr>
          <w:u w:val="single"/>
        </w:rPr>
        <w:t>20</w:t>
      </w:r>
      <w:r>
        <w:rPr>
          <w:u w:val="single"/>
        </w:rPr>
        <w:t>20</w:t>
      </w:r>
      <w:r w:rsidRPr="00F31CA4">
        <w:rPr>
          <w:u w:val="single"/>
        </w:rPr>
        <w:t>)</w:t>
      </w:r>
    </w:p>
    <w:p w14:paraId="03A8B58E" w14:textId="5148B098" w:rsidR="00E75D25" w:rsidRDefault="00E75D25" w:rsidP="00E75D25">
      <w:pPr>
        <w:pStyle w:val="Body"/>
      </w:pPr>
      <w:r>
        <w:t xml:space="preserve">Developed, received continuing medical education </w:t>
      </w:r>
      <w:proofErr w:type="gramStart"/>
      <w:r>
        <w:t>approval</w:t>
      </w:r>
      <w:proofErr w:type="gramEnd"/>
      <w:r>
        <w:t xml:space="preserve"> and implemented the curriculum for public health clinic providers in collaboration with the Denver Health Authority. Participants met for multiple sessions and completed pre-post evaluation regarding changes in competency in assessing, </w:t>
      </w:r>
      <w:proofErr w:type="gramStart"/>
      <w:r>
        <w:t>treating</w:t>
      </w:r>
      <w:proofErr w:type="gramEnd"/>
      <w:r>
        <w:t xml:space="preserve"> and managing tuberculosis and other public health issues.</w:t>
      </w:r>
    </w:p>
    <w:p w14:paraId="6CABA5BC" w14:textId="10021A6E" w:rsidR="001D445C" w:rsidRDefault="001D445C" w:rsidP="00E75D25">
      <w:pPr>
        <w:pStyle w:val="Body"/>
      </w:pPr>
    </w:p>
    <w:p w14:paraId="50840099" w14:textId="006106D2" w:rsidR="001D445C" w:rsidRPr="00F31CA4" w:rsidRDefault="001D445C" w:rsidP="001D445C">
      <w:pPr>
        <w:pStyle w:val="Body"/>
        <w:rPr>
          <w:u w:val="single"/>
        </w:rPr>
      </w:pPr>
      <w:r>
        <w:rPr>
          <w:u w:val="single"/>
        </w:rPr>
        <w:t xml:space="preserve">Tuberculosis Cohort Review </w:t>
      </w:r>
      <w:r w:rsidRPr="00F31CA4">
        <w:rPr>
          <w:u w:val="single"/>
        </w:rPr>
        <w:t>(20</w:t>
      </w:r>
      <w:r>
        <w:rPr>
          <w:u w:val="single"/>
        </w:rPr>
        <w:t>20</w:t>
      </w:r>
      <w:r w:rsidRPr="00F31CA4">
        <w:rPr>
          <w:u w:val="single"/>
        </w:rPr>
        <w:t>)</w:t>
      </w:r>
    </w:p>
    <w:p w14:paraId="7317CA91" w14:textId="45C1E333" w:rsidR="001D445C" w:rsidRDefault="001D445C" w:rsidP="001D445C">
      <w:pPr>
        <w:pStyle w:val="Body"/>
      </w:pPr>
      <w:r>
        <w:t xml:space="preserve">Developed, received continuing medical education </w:t>
      </w:r>
      <w:proofErr w:type="gramStart"/>
      <w:r>
        <w:t>approval</w:t>
      </w:r>
      <w:proofErr w:type="gramEnd"/>
      <w:r>
        <w:t xml:space="preserve"> and implemented the curriculum for public health clinic providers in collaboration with the Denver Health Authority. Four cohorts (23, 41, 20, 22) of participants met for 2 sessions and completed pre-post evaluation regarding changes in competency in assessing, </w:t>
      </w:r>
      <w:proofErr w:type="gramStart"/>
      <w:r>
        <w:t>treating</w:t>
      </w:r>
      <w:proofErr w:type="gramEnd"/>
      <w:r>
        <w:t xml:space="preserve"> and managing tuberculosis and other public health issues. </w:t>
      </w:r>
    </w:p>
    <w:p w14:paraId="3A35EDCD" w14:textId="41F095E2" w:rsidR="00AC529E" w:rsidRDefault="00AC529E" w:rsidP="001D445C">
      <w:pPr>
        <w:pStyle w:val="Body"/>
      </w:pPr>
    </w:p>
    <w:p w14:paraId="784AD1F4" w14:textId="67C7CA13" w:rsidR="00AC529E" w:rsidRDefault="00AC529E" w:rsidP="00AC529E">
      <w:pPr>
        <w:pStyle w:val="Body"/>
      </w:pPr>
      <w:r>
        <w:rPr>
          <w:u w:val="single"/>
        </w:rPr>
        <w:t>Leading Effective Coalitions</w:t>
      </w:r>
      <w:r>
        <w:rPr>
          <w:b/>
          <w:bCs/>
        </w:rPr>
        <w:t xml:space="preserve"> </w:t>
      </w:r>
      <w:r>
        <w:t>(2020)</w:t>
      </w:r>
    </w:p>
    <w:p w14:paraId="69657A2B" w14:textId="07DFEE52" w:rsidR="00AC529E" w:rsidRDefault="00AC529E" w:rsidP="00AC529E">
      <w:pPr>
        <w:pStyle w:val="Body"/>
      </w:pPr>
      <w:r>
        <w:t xml:space="preserve">Co-developed, received CE approval and implemented the curriculum above for employees of community-based public health authorities in collaboration with the Colorado Association of Local Public Health Authorities and the University of Colorado School of Public Health. We trained 12 separate cohorts (total of </w:t>
      </w:r>
      <w:r w:rsidR="00F62D80">
        <w:t xml:space="preserve">77 participants) </w:t>
      </w:r>
      <w:r>
        <w:t>of community-based public health employees over five weeks</w:t>
      </w:r>
      <w:r w:rsidRPr="002D054E">
        <w:t xml:space="preserve"> </w:t>
      </w:r>
      <w:r>
        <w:t>and completed pre-post evaluation regarding change in competency in a range of activities that address local public health needs and advance the practice of health care quality improvement.</w:t>
      </w:r>
    </w:p>
    <w:p w14:paraId="45B2D2B9" w14:textId="77777777" w:rsidR="00AC529E" w:rsidRDefault="00AC529E" w:rsidP="001D445C">
      <w:pPr>
        <w:pStyle w:val="Body"/>
      </w:pPr>
    </w:p>
    <w:p w14:paraId="4222B597" w14:textId="0CDEC003" w:rsidR="00625673" w:rsidRDefault="00625673" w:rsidP="00625673">
      <w:pPr>
        <w:pStyle w:val="Body"/>
      </w:pPr>
      <w:proofErr w:type="spellStart"/>
      <w:r>
        <w:rPr>
          <w:u w:val="single"/>
        </w:rPr>
        <w:t>PreEP</w:t>
      </w:r>
      <w:proofErr w:type="spellEnd"/>
      <w:r>
        <w:rPr>
          <w:u w:val="single"/>
        </w:rPr>
        <w:t xml:space="preserve"> and PEP for HIV Prevention: Prescribing and Managing Patient Care </w:t>
      </w:r>
      <w:r>
        <w:t>(2020)</w:t>
      </w:r>
    </w:p>
    <w:p w14:paraId="489D40F0" w14:textId="6DC79E03" w:rsidR="00625673" w:rsidRDefault="00625673" w:rsidP="00625673">
      <w:pPr>
        <w:pStyle w:val="Body"/>
      </w:pPr>
      <w:r>
        <w:lastRenderedPageBreak/>
        <w:t xml:space="preserve">Co-developed, received both CME and Pharmacy CE approval and implemented the curriculum above for primary care faculty in community practice.  We trained 19 community-based providers over 4 sessions and conducted pre-post evaluation of the effort related to knowledge change, competency and change of practice. </w:t>
      </w:r>
    </w:p>
    <w:p w14:paraId="40B385D9" w14:textId="7E79C713" w:rsidR="00625673" w:rsidRDefault="00625673" w:rsidP="00E75D25">
      <w:pPr>
        <w:pStyle w:val="Body"/>
      </w:pPr>
    </w:p>
    <w:p w14:paraId="21C2FD5C" w14:textId="77777777" w:rsidR="0014471C" w:rsidRDefault="0014471C" w:rsidP="00A552FB">
      <w:pPr>
        <w:pStyle w:val="Body"/>
        <w:rPr>
          <w:u w:val="single"/>
        </w:rPr>
      </w:pPr>
    </w:p>
    <w:p w14:paraId="1EA47CDF" w14:textId="77777777" w:rsidR="0014471C" w:rsidRDefault="0014471C" w:rsidP="00A552FB">
      <w:pPr>
        <w:pStyle w:val="Body"/>
        <w:rPr>
          <w:u w:val="single"/>
        </w:rPr>
      </w:pPr>
    </w:p>
    <w:p w14:paraId="0BB3F929" w14:textId="507E76E8" w:rsidR="00A552FB" w:rsidRDefault="00A552FB" w:rsidP="00A552FB">
      <w:pPr>
        <w:pStyle w:val="Body"/>
      </w:pPr>
      <w:r>
        <w:rPr>
          <w:u w:val="single"/>
        </w:rPr>
        <w:t>Pediatric Psychiatry in Primary Care: Core Essentials</w:t>
      </w:r>
      <w:r>
        <w:rPr>
          <w:b/>
          <w:bCs/>
        </w:rPr>
        <w:t xml:space="preserve"> </w:t>
      </w:r>
      <w:r>
        <w:t>(2020)</w:t>
      </w:r>
    </w:p>
    <w:p w14:paraId="126A52D8" w14:textId="6558BB2D" w:rsidR="00A552FB" w:rsidRDefault="00A552FB" w:rsidP="00A552FB">
      <w:pPr>
        <w:pStyle w:val="Body"/>
      </w:pPr>
      <w:r>
        <w:t xml:space="preserve">Developed, received Continuing Education </w:t>
      </w:r>
      <w:proofErr w:type="gramStart"/>
      <w:r>
        <w:t>approval</w:t>
      </w:r>
      <w:proofErr w:type="gramEnd"/>
      <w:r>
        <w:t xml:space="preserve"> and implemented the curriculum above for community based primary care providers with CO AAP chapter. 2 separate cohorts of (</w:t>
      </w:r>
      <w:r w:rsidR="00FC5C0F">
        <w:t>15, 21</w:t>
      </w:r>
      <w:r>
        <w:t xml:space="preserve">) primary providers over </w:t>
      </w:r>
      <w:r w:rsidR="00FC5C0F">
        <w:t>eight</w:t>
      </w:r>
      <w:r>
        <w:t xml:space="preserve"> weeks of curriculum. Participants completed pre-post evaluation regarding change in competency in managing pediatric patients with a range of common mental health conditions.</w:t>
      </w:r>
    </w:p>
    <w:p w14:paraId="5EFC2F6B" w14:textId="77777777" w:rsidR="00A552FB" w:rsidRDefault="00A552FB" w:rsidP="00E75D25">
      <w:pPr>
        <w:pStyle w:val="Body"/>
      </w:pPr>
    </w:p>
    <w:p w14:paraId="29D0D48E" w14:textId="4F5FB33E" w:rsidR="00A552FB" w:rsidRDefault="00A552FB" w:rsidP="00A552FB">
      <w:pPr>
        <w:pStyle w:val="Body"/>
      </w:pPr>
      <w:r>
        <w:rPr>
          <w:u w:val="single"/>
        </w:rPr>
        <w:t>Pediatric Psychiatry in Primary Care: Beyond Core Essentials</w:t>
      </w:r>
      <w:r>
        <w:rPr>
          <w:b/>
          <w:bCs/>
        </w:rPr>
        <w:t xml:space="preserve"> </w:t>
      </w:r>
      <w:r>
        <w:t>(2020)</w:t>
      </w:r>
    </w:p>
    <w:p w14:paraId="4B7711F1" w14:textId="77155D7B" w:rsidR="00A552FB" w:rsidRDefault="00A552FB" w:rsidP="00A552FB">
      <w:pPr>
        <w:pStyle w:val="Body"/>
      </w:pPr>
      <w:r>
        <w:t xml:space="preserve">Developed, received Continuing Education </w:t>
      </w:r>
      <w:proofErr w:type="gramStart"/>
      <w:r>
        <w:t>approval</w:t>
      </w:r>
      <w:proofErr w:type="gramEnd"/>
      <w:r>
        <w:t xml:space="preserve"> and implemented the curriculum above for community based primary care providers with CO AAP chapter. 2 separate cohorts of (15, 22) primary providers over eight weeks of curriculum. Participants completed pre-post evaluation regarding change in competency in managing pediatric patients with a range of common mental health conditions.</w:t>
      </w:r>
    </w:p>
    <w:p w14:paraId="31F839E5" w14:textId="77777777" w:rsidR="00A552FB" w:rsidRDefault="00A552FB" w:rsidP="00A552FB">
      <w:pPr>
        <w:pStyle w:val="Footer"/>
      </w:pPr>
    </w:p>
    <w:p w14:paraId="1AD1DCE3" w14:textId="40E322C1" w:rsidR="00A552FB" w:rsidRPr="001552C6" w:rsidRDefault="00A552FB" w:rsidP="00A552FB">
      <w:pPr>
        <w:pStyle w:val="Body"/>
        <w:rPr>
          <w:u w:val="single"/>
        </w:rPr>
      </w:pPr>
      <w:r w:rsidRPr="001552C6">
        <w:rPr>
          <w:u w:val="single"/>
        </w:rPr>
        <w:t>Autism</w:t>
      </w:r>
      <w:r>
        <w:rPr>
          <w:u w:val="single"/>
        </w:rPr>
        <w:t>: Core Concepts for Primary Care, Part 1</w:t>
      </w:r>
      <w:r w:rsidRPr="001552C6">
        <w:rPr>
          <w:u w:val="single"/>
        </w:rPr>
        <w:t xml:space="preserve"> </w:t>
      </w:r>
      <w:r>
        <w:rPr>
          <w:u w:val="single"/>
        </w:rPr>
        <w:t>(</w:t>
      </w:r>
      <w:r w:rsidRPr="001552C6">
        <w:rPr>
          <w:u w:val="single"/>
        </w:rPr>
        <w:t>20</w:t>
      </w:r>
      <w:r>
        <w:rPr>
          <w:u w:val="single"/>
        </w:rPr>
        <w:t>20</w:t>
      </w:r>
      <w:r w:rsidRPr="001552C6">
        <w:rPr>
          <w:u w:val="single"/>
        </w:rPr>
        <w:t>)</w:t>
      </w:r>
    </w:p>
    <w:p w14:paraId="0013AA04" w14:textId="0AFE1BBB" w:rsidR="00A552FB" w:rsidRDefault="00A552FB" w:rsidP="00A552FB">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CHCO Developmental Pediatrics. 5 sessions, 3 separate cohorts</w:t>
      </w:r>
      <w:r w:rsidR="001D445C">
        <w:t xml:space="preserve"> (25, 13, 32)</w:t>
      </w:r>
      <w:r>
        <w:t xml:space="preserve"> of providers.</w:t>
      </w:r>
    </w:p>
    <w:p w14:paraId="4318CF2D" w14:textId="5D48D46F" w:rsidR="00A552FB" w:rsidRDefault="00A552FB" w:rsidP="00E75D25">
      <w:pPr>
        <w:pStyle w:val="Body"/>
      </w:pPr>
    </w:p>
    <w:p w14:paraId="77F4982C" w14:textId="3A38C14B" w:rsidR="00E75D25" w:rsidRPr="00F31CA4" w:rsidRDefault="00E75D25" w:rsidP="00E75D25">
      <w:pPr>
        <w:pStyle w:val="Body"/>
        <w:rPr>
          <w:u w:val="single"/>
        </w:rPr>
      </w:pPr>
      <w:r>
        <w:rPr>
          <w:u w:val="single"/>
        </w:rPr>
        <w:t>Management of Transsexual Health and Public Health Topics</w:t>
      </w:r>
      <w:r w:rsidRPr="00F31CA4">
        <w:rPr>
          <w:u w:val="single"/>
        </w:rPr>
        <w:t xml:space="preserve"> (S</w:t>
      </w:r>
      <w:r>
        <w:rPr>
          <w:u w:val="single"/>
        </w:rPr>
        <w:t xml:space="preserve">pring </w:t>
      </w:r>
      <w:r w:rsidRPr="00F31CA4">
        <w:rPr>
          <w:u w:val="single"/>
        </w:rPr>
        <w:t>20</w:t>
      </w:r>
      <w:r>
        <w:rPr>
          <w:u w:val="single"/>
        </w:rPr>
        <w:t>20</w:t>
      </w:r>
      <w:r w:rsidRPr="00F31CA4">
        <w:rPr>
          <w:u w:val="single"/>
        </w:rPr>
        <w:t>)</w:t>
      </w:r>
    </w:p>
    <w:p w14:paraId="7D7ED714" w14:textId="4DC406EB" w:rsidR="00E75D25" w:rsidRDefault="00E75D25" w:rsidP="00E75D25">
      <w:pPr>
        <w:pStyle w:val="Body"/>
      </w:pPr>
      <w:r>
        <w:t xml:space="preserve">Developed, received continuing medical education </w:t>
      </w:r>
      <w:proofErr w:type="gramStart"/>
      <w:r>
        <w:t>approval</w:t>
      </w:r>
      <w:proofErr w:type="gramEnd"/>
      <w:r>
        <w:t xml:space="preserve"> and implemented the curriculum for public health clinic providers in collaboration with the Denver Health Authority. Participants met for multiple sessions and completed pre-post evaluation regarding changes in competency in assessing, </w:t>
      </w:r>
      <w:proofErr w:type="gramStart"/>
      <w:r>
        <w:t>treating</w:t>
      </w:r>
      <w:proofErr w:type="gramEnd"/>
      <w:r>
        <w:t xml:space="preserve"> and managing </w:t>
      </w:r>
      <w:proofErr w:type="spellStart"/>
      <w:r>
        <w:t>transhealth</w:t>
      </w:r>
      <w:proofErr w:type="spellEnd"/>
      <w:r>
        <w:t xml:space="preserve"> and other public health issues.</w:t>
      </w:r>
    </w:p>
    <w:p w14:paraId="744A44D4" w14:textId="603F6297" w:rsidR="00AC529E" w:rsidRDefault="00AC529E" w:rsidP="00E75D25">
      <w:pPr>
        <w:pStyle w:val="Body"/>
      </w:pPr>
    </w:p>
    <w:p w14:paraId="35E306BC" w14:textId="317DFD56" w:rsidR="00AC529E" w:rsidRPr="00F31CA4" w:rsidRDefault="00AC529E" w:rsidP="00AC529E">
      <w:pPr>
        <w:pStyle w:val="Body"/>
        <w:rPr>
          <w:u w:val="single"/>
        </w:rPr>
      </w:pPr>
      <w:r>
        <w:rPr>
          <w:u w:val="single"/>
        </w:rPr>
        <w:t>Creating Transgender Affirming Health Care Systems</w:t>
      </w:r>
      <w:r w:rsidRPr="00F31CA4">
        <w:rPr>
          <w:u w:val="single"/>
        </w:rPr>
        <w:t xml:space="preserve"> (20</w:t>
      </w:r>
      <w:r>
        <w:rPr>
          <w:u w:val="single"/>
        </w:rPr>
        <w:t>20</w:t>
      </w:r>
      <w:r w:rsidRPr="00F31CA4">
        <w:rPr>
          <w:u w:val="single"/>
        </w:rPr>
        <w:t>)</w:t>
      </w:r>
    </w:p>
    <w:p w14:paraId="61862659" w14:textId="55C6D108" w:rsidR="00AC529E" w:rsidRDefault="00AC529E" w:rsidP="00AC529E">
      <w:pPr>
        <w:pStyle w:val="Body"/>
      </w:pPr>
      <w:r>
        <w:t xml:space="preserve">Developed, received continuing medical education </w:t>
      </w:r>
      <w:proofErr w:type="gramStart"/>
      <w:r>
        <w:t>approval</w:t>
      </w:r>
      <w:proofErr w:type="gramEnd"/>
      <w:r>
        <w:t xml:space="preserve"> and implemented the curriculum for public health clinic providers in collaboration with CU SOM faculty. 27 providers trained over 6 sessions and completed pre-post evaluation regarding treating and managing transgender patients.</w:t>
      </w:r>
    </w:p>
    <w:p w14:paraId="7AB61225" w14:textId="77777777" w:rsidR="00AC529E" w:rsidRDefault="00AC529E" w:rsidP="00E75D25">
      <w:pPr>
        <w:pStyle w:val="Body"/>
      </w:pPr>
    </w:p>
    <w:p w14:paraId="633A6072" w14:textId="77777777" w:rsidR="00E75D25" w:rsidRPr="00F31CA4" w:rsidRDefault="00E75D25" w:rsidP="00E75D25">
      <w:pPr>
        <w:pStyle w:val="Body"/>
        <w:rPr>
          <w:u w:val="single"/>
        </w:rPr>
      </w:pPr>
      <w:r>
        <w:rPr>
          <w:u w:val="single"/>
        </w:rPr>
        <w:t>Management of Prenatal Substance Exposure in Primary Care</w:t>
      </w:r>
      <w:r w:rsidRPr="00F31CA4">
        <w:rPr>
          <w:u w:val="single"/>
        </w:rPr>
        <w:t xml:space="preserve"> (S</w:t>
      </w:r>
      <w:r>
        <w:rPr>
          <w:u w:val="single"/>
        </w:rPr>
        <w:t xml:space="preserve">pring </w:t>
      </w:r>
      <w:r w:rsidRPr="00F31CA4">
        <w:rPr>
          <w:u w:val="single"/>
        </w:rPr>
        <w:t>20</w:t>
      </w:r>
      <w:r>
        <w:rPr>
          <w:u w:val="single"/>
        </w:rPr>
        <w:t>20</w:t>
      </w:r>
      <w:r w:rsidRPr="00F31CA4">
        <w:rPr>
          <w:u w:val="single"/>
        </w:rPr>
        <w:t>)</w:t>
      </w:r>
    </w:p>
    <w:p w14:paraId="5192E8F4" w14:textId="77777777" w:rsidR="00E75D25" w:rsidRDefault="00E75D25" w:rsidP="00E75D25">
      <w:pPr>
        <w:pStyle w:val="Body"/>
      </w:pPr>
      <w:r>
        <w:t xml:space="preserve">Developed, received continuing medical education </w:t>
      </w:r>
      <w:proofErr w:type="gramStart"/>
      <w:r>
        <w:t>approval</w:t>
      </w:r>
      <w:proofErr w:type="gramEnd"/>
      <w:r>
        <w:t xml:space="preserve"> and implemented the curriculum for public health clinic providers in collaboration with Illuminate Colorado. Participants met for multiple sessions and completed pre-post evaluation regarding changes in competency in assessing, </w:t>
      </w:r>
      <w:proofErr w:type="gramStart"/>
      <w:r>
        <w:t>treating</w:t>
      </w:r>
      <w:proofErr w:type="gramEnd"/>
      <w:r>
        <w:t xml:space="preserve"> and managing prenatal drug exposure and other maternal/fetal health issues.</w:t>
      </w:r>
    </w:p>
    <w:p w14:paraId="0BFFB5EE" w14:textId="77777777" w:rsidR="00E75D25" w:rsidRDefault="00E75D25" w:rsidP="00E75D25">
      <w:pPr>
        <w:pStyle w:val="Body"/>
      </w:pPr>
    </w:p>
    <w:p w14:paraId="6BF32467" w14:textId="77777777" w:rsidR="00E75D25" w:rsidRPr="003C474A" w:rsidRDefault="00E75D25" w:rsidP="00E75D25">
      <w:pPr>
        <w:pStyle w:val="Body"/>
        <w:rPr>
          <w:u w:val="single"/>
        </w:rPr>
      </w:pPr>
      <w:r w:rsidRPr="003C474A">
        <w:rPr>
          <w:u w:val="single"/>
        </w:rPr>
        <w:lastRenderedPageBreak/>
        <w:t>COVID-19 Just in Time Series to Support Primary Care Providers (Spring 2020)</w:t>
      </w:r>
    </w:p>
    <w:p w14:paraId="3B66F477" w14:textId="51ADF003" w:rsidR="00E75D25" w:rsidRDefault="00E75D25" w:rsidP="00F3413F">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Colorado Department of Public Health and the Environment and Colorado Department of Healthcare Policy and Finance. We developed a three-time per week series to support primary care providers managing COVID-19 in their own community. </w:t>
      </w:r>
      <w:r w:rsidR="00F3413F">
        <w:t xml:space="preserve">Provided 105 sessions of training. </w:t>
      </w:r>
      <w:r>
        <w:t xml:space="preserve">Total attendance per week is </w:t>
      </w:r>
      <w:r w:rsidR="00F3413F">
        <w:t>200-6</w:t>
      </w:r>
      <w:r>
        <w:t xml:space="preserve">00 providers. </w:t>
      </w:r>
    </w:p>
    <w:p w14:paraId="77BD3D90" w14:textId="77777777" w:rsidR="00E75D25" w:rsidRDefault="00E75D25" w:rsidP="00E75D25">
      <w:pPr>
        <w:pStyle w:val="Body"/>
      </w:pPr>
    </w:p>
    <w:p w14:paraId="31EFB054" w14:textId="77777777" w:rsidR="00E75D25" w:rsidRPr="003C474A" w:rsidRDefault="00E75D25" w:rsidP="00E75D25">
      <w:pPr>
        <w:pStyle w:val="Body"/>
        <w:rPr>
          <w:u w:val="single"/>
        </w:rPr>
      </w:pPr>
      <w:r>
        <w:rPr>
          <w:u w:val="single"/>
        </w:rPr>
        <w:t>Past the Pandemic: Mental Well-being for You and Your Patients.</w:t>
      </w:r>
      <w:r w:rsidRPr="003C474A">
        <w:rPr>
          <w:u w:val="single"/>
        </w:rPr>
        <w:t xml:space="preserve"> (</w:t>
      </w:r>
      <w:r>
        <w:rPr>
          <w:u w:val="single"/>
        </w:rPr>
        <w:t>Fall</w:t>
      </w:r>
      <w:r w:rsidRPr="003C474A">
        <w:rPr>
          <w:u w:val="single"/>
        </w:rPr>
        <w:t xml:space="preserve"> 2020)</w:t>
      </w:r>
    </w:p>
    <w:p w14:paraId="534C5976" w14:textId="77777777"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providers in collaboration with the Colorado Department of Public Health and the University of Colorado Department of Psychiatry. </w:t>
      </w:r>
    </w:p>
    <w:p w14:paraId="3310E0A1" w14:textId="77777777" w:rsidR="00E75D25" w:rsidRDefault="00E75D25" w:rsidP="00E75D25">
      <w:pPr>
        <w:pStyle w:val="Body"/>
      </w:pPr>
    </w:p>
    <w:p w14:paraId="29865562" w14:textId="77777777" w:rsidR="00E75D25" w:rsidRPr="003C474A" w:rsidRDefault="00E75D25" w:rsidP="00E75D25">
      <w:pPr>
        <w:pStyle w:val="Body"/>
        <w:rPr>
          <w:u w:val="single"/>
        </w:rPr>
      </w:pPr>
      <w:r>
        <w:rPr>
          <w:u w:val="single"/>
        </w:rPr>
        <w:t xml:space="preserve">Experiences from Frontline Physicians in Colorado Intensive Care Units </w:t>
      </w:r>
      <w:r w:rsidRPr="003C474A">
        <w:rPr>
          <w:u w:val="single"/>
        </w:rPr>
        <w:t>(</w:t>
      </w:r>
      <w:r>
        <w:rPr>
          <w:u w:val="single"/>
        </w:rPr>
        <w:t>Fall</w:t>
      </w:r>
      <w:r w:rsidRPr="003C474A">
        <w:rPr>
          <w:u w:val="single"/>
        </w:rPr>
        <w:t xml:space="preserve"> 2020)</w:t>
      </w:r>
    </w:p>
    <w:p w14:paraId="218662BA" w14:textId="05E755AE" w:rsidR="00E75D25" w:rsidRDefault="00E75D25" w:rsidP="00E75D25">
      <w:pPr>
        <w:pStyle w:val="Body"/>
      </w:pPr>
      <w:r>
        <w:t xml:space="preserve">A series developed out of original JIT ECHO in response to community need. </w:t>
      </w:r>
    </w:p>
    <w:p w14:paraId="16CEA0B9" w14:textId="0FF888A4" w:rsidR="00EB4BB4" w:rsidRDefault="00EB4BB4" w:rsidP="00E75D25">
      <w:pPr>
        <w:pStyle w:val="Body"/>
      </w:pPr>
    </w:p>
    <w:p w14:paraId="4C9EAE3B" w14:textId="56E4E3F7" w:rsidR="00EB4BB4" w:rsidRDefault="00EB4BB4" w:rsidP="00E75D25">
      <w:pPr>
        <w:pStyle w:val="Body"/>
        <w:rPr>
          <w:u w:val="single"/>
        </w:rPr>
      </w:pPr>
      <w:r w:rsidRPr="00EB4BB4">
        <w:rPr>
          <w:u w:val="single"/>
        </w:rPr>
        <w:t>Advances in Dental Hygiene 2.0: Interventions, Communication and Community Partnerships (2020).</w:t>
      </w:r>
    </w:p>
    <w:p w14:paraId="260A5FD0" w14:textId="4A335F5C" w:rsidR="00EB4BB4" w:rsidRPr="00EB4BB4" w:rsidRDefault="00EB4BB4" w:rsidP="00E75D25">
      <w:pPr>
        <w:pStyle w:val="Body"/>
      </w:pPr>
      <w:r>
        <w:t xml:space="preserve">Developed, received continuing education </w:t>
      </w:r>
      <w:proofErr w:type="gramStart"/>
      <w:r>
        <w:t>credit</w:t>
      </w:r>
      <w:proofErr w:type="gramEnd"/>
      <w:r>
        <w:t xml:space="preserve"> and implemented series in partnership with </w:t>
      </w:r>
      <w:proofErr w:type="spellStart"/>
      <w:r>
        <w:t>CUSchool</w:t>
      </w:r>
      <w:proofErr w:type="spellEnd"/>
      <w:r>
        <w:t xml:space="preserve"> of Dental Medicine. Provided training for 16 community-based providers for 4 sessions.</w:t>
      </w:r>
    </w:p>
    <w:p w14:paraId="7CE42178" w14:textId="77777777" w:rsidR="00EB4BB4" w:rsidRDefault="00EB4BB4" w:rsidP="00E75D25">
      <w:pPr>
        <w:pStyle w:val="Body"/>
      </w:pPr>
    </w:p>
    <w:p w14:paraId="25EDF1DC" w14:textId="21FA5D69" w:rsidR="00E75D25" w:rsidRPr="003C474A" w:rsidRDefault="00E75D25" w:rsidP="00E75D25">
      <w:pPr>
        <w:pStyle w:val="Body"/>
        <w:rPr>
          <w:u w:val="single"/>
        </w:rPr>
      </w:pPr>
      <w:r w:rsidRPr="003C474A">
        <w:rPr>
          <w:u w:val="single"/>
        </w:rPr>
        <w:t>Primary Care</w:t>
      </w:r>
      <w:r>
        <w:rPr>
          <w:u w:val="single"/>
        </w:rPr>
        <w:t xml:space="preserve"> Voice: Advocacy and Innovation Leveraged</w:t>
      </w:r>
      <w:r w:rsidRPr="003C474A">
        <w:rPr>
          <w:u w:val="single"/>
        </w:rPr>
        <w:t xml:space="preserve"> (2020)</w:t>
      </w:r>
    </w:p>
    <w:p w14:paraId="346452EC" w14:textId="5DBC39AD" w:rsidR="00E75D25" w:rsidRDefault="00E75D25" w:rsidP="00E75D25">
      <w:pPr>
        <w:pStyle w:val="Body"/>
      </w:pPr>
      <w:r>
        <w:t xml:space="preserve">Developed series in response to requests received by primary provider attendees of JIT ECHO series. </w:t>
      </w:r>
      <w:r w:rsidR="00AB05E4">
        <w:t>64</w:t>
      </w:r>
      <w:r>
        <w:t xml:space="preserve"> providers</w:t>
      </w:r>
      <w:r w:rsidR="00AB05E4">
        <w:t xml:space="preserve"> met for 11 sessions</w:t>
      </w:r>
      <w:r>
        <w:t xml:space="preserve"> to receive training on developing public health advocacy. Implemented the curriculum above for Primary Care providers in collaboration with the Colorado Department of Public Health and the Environment and University of Colorado Department of Family Medicine. </w:t>
      </w:r>
      <w:r w:rsidR="00F3413F">
        <w:t>Repeated in 2021 (20 providers, 8 sessions).</w:t>
      </w:r>
    </w:p>
    <w:p w14:paraId="18FD8DF9" w14:textId="523C410E" w:rsidR="00853480" w:rsidRDefault="00853480" w:rsidP="00E75D25">
      <w:pPr>
        <w:pStyle w:val="Body"/>
      </w:pPr>
    </w:p>
    <w:p w14:paraId="328E9784" w14:textId="5723033D" w:rsidR="00853480" w:rsidRDefault="00853480" w:rsidP="00853480">
      <w:pPr>
        <w:pStyle w:val="Body"/>
      </w:pPr>
      <w:r>
        <w:rPr>
          <w:u w:val="single"/>
        </w:rPr>
        <w:t>Hepatitis C in Primary Care: Diagnosis and Treatment</w:t>
      </w:r>
      <w:r w:rsidR="00625673">
        <w:rPr>
          <w:u w:val="single"/>
        </w:rPr>
        <w:t xml:space="preserve"> for Providers</w:t>
      </w:r>
      <w:r>
        <w:rPr>
          <w:b/>
          <w:bCs/>
        </w:rPr>
        <w:t xml:space="preserve"> </w:t>
      </w:r>
      <w:r>
        <w:t>(20</w:t>
      </w:r>
      <w:r w:rsidR="00625673">
        <w:t>20</w:t>
      </w:r>
      <w:r>
        <w:t>)</w:t>
      </w:r>
    </w:p>
    <w:p w14:paraId="23575F6C" w14:textId="242A75B9" w:rsidR="00853480" w:rsidRDefault="00853480" w:rsidP="00853480">
      <w:pPr>
        <w:pStyle w:val="Body"/>
      </w:pPr>
      <w:r>
        <w:t xml:space="preserve">Co-developed, received both CME and Pharmacy CE approval and implemented the curriculum above for primary care faculty in community practice in collaboration with the Denver Health Authority.  We trained </w:t>
      </w:r>
      <w:r w:rsidR="00625673">
        <w:t xml:space="preserve">5 separate cohorts (26, 29, 26, 16, 32) of providers </w:t>
      </w:r>
      <w:r>
        <w:t xml:space="preserve">over </w:t>
      </w:r>
      <w:r w:rsidR="00625673">
        <w:t>4</w:t>
      </w:r>
      <w:r>
        <w:t xml:space="preserve"> sessions. Curriculum included: Testing and Initial Management, Assessing your Patients for Treatment, Treatment of High Priority Groups, Treatment Basics I, Treatment Basics II, Drug-drug interactions.</w:t>
      </w:r>
    </w:p>
    <w:p w14:paraId="6C988761" w14:textId="77777777" w:rsidR="00853480" w:rsidRDefault="00853480" w:rsidP="00E75D25">
      <w:pPr>
        <w:pStyle w:val="Body"/>
      </w:pPr>
    </w:p>
    <w:p w14:paraId="05A09042" w14:textId="7CE341BA" w:rsidR="00E75D25" w:rsidRPr="003C474A" w:rsidRDefault="00E75D25" w:rsidP="00E75D25">
      <w:pPr>
        <w:pStyle w:val="Body"/>
        <w:rPr>
          <w:u w:val="single"/>
        </w:rPr>
      </w:pPr>
      <w:r>
        <w:rPr>
          <w:u w:val="single"/>
        </w:rPr>
        <w:t xml:space="preserve">Nursing Home </w:t>
      </w:r>
      <w:r w:rsidRPr="003C474A">
        <w:rPr>
          <w:u w:val="single"/>
        </w:rPr>
        <w:t xml:space="preserve">COVID-19 </w:t>
      </w:r>
      <w:r>
        <w:rPr>
          <w:u w:val="single"/>
        </w:rPr>
        <w:t xml:space="preserve">Action Network </w:t>
      </w:r>
      <w:r w:rsidRPr="003C474A">
        <w:rPr>
          <w:u w:val="single"/>
        </w:rPr>
        <w:t>(</w:t>
      </w:r>
      <w:r>
        <w:rPr>
          <w:u w:val="single"/>
        </w:rPr>
        <w:t xml:space="preserve">Fall </w:t>
      </w:r>
      <w:r w:rsidRPr="003C474A">
        <w:rPr>
          <w:u w:val="single"/>
        </w:rPr>
        <w:t>2020)</w:t>
      </w:r>
    </w:p>
    <w:p w14:paraId="7BCAED5E" w14:textId="77777777" w:rsidR="00E75D25" w:rsidRDefault="00E75D25" w:rsidP="00E75D25">
      <w:pPr>
        <w:pStyle w:val="Body"/>
      </w:pPr>
      <w:r>
        <w:t xml:space="preserve">Received funding in partnership with the ECHO Institute to provide support for Colorado-based nursing homes as they sought assistance during COVID-19. Developed, received Continuing Medical Education </w:t>
      </w:r>
      <w:proofErr w:type="gramStart"/>
      <w:r>
        <w:t>approval</w:t>
      </w:r>
      <w:proofErr w:type="gramEnd"/>
      <w:r>
        <w:t xml:space="preserve"> and implemented the curriculum above for Colorado-based nursing homes in collaboration with the ECHO Institute, Colorado Department of Public Health and the University of Colorado Center on Aging. </w:t>
      </w:r>
    </w:p>
    <w:p w14:paraId="33013499" w14:textId="77777777" w:rsidR="00E75D25" w:rsidRDefault="00E75D25" w:rsidP="00E75D25">
      <w:pPr>
        <w:pStyle w:val="Body"/>
      </w:pPr>
    </w:p>
    <w:p w14:paraId="504B9863" w14:textId="77777777" w:rsidR="00E75D25" w:rsidRPr="007556F8" w:rsidRDefault="00E75D25" w:rsidP="00E75D25">
      <w:pPr>
        <w:pStyle w:val="Body"/>
      </w:pPr>
      <w:r>
        <w:rPr>
          <w:u w:val="single"/>
        </w:rPr>
        <w:lastRenderedPageBreak/>
        <w:t>Telemedicine Best Practices for</w:t>
      </w:r>
      <w:r w:rsidRPr="003C474A">
        <w:rPr>
          <w:u w:val="single"/>
        </w:rPr>
        <w:t xml:space="preserve"> Primary Care Providers</w:t>
      </w:r>
      <w:r>
        <w:rPr>
          <w:u w:val="single"/>
        </w:rPr>
        <w:t xml:space="preserve"> Managing Chronic Health Conditions</w:t>
      </w:r>
      <w:r w:rsidRPr="003C474A">
        <w:rPr>
          <w:u w:val="single"/>
        </w:rPr>
        <w:t xml:space="preserve"> (Spring 2020)</w:t>
      </w:r>
    </w:p>
    <w:p w14:paraId="7F2200C0" w14:textId="4DA6D8D1"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w:t>
      </w:r>
      <w:r w:rsidR="0014471C">
        <w:t>CDPHE</w:t>
      </w:r>
      <w:r>
        <w:t xml:space="preserve">. We developed </w:t>
      </w:r>
      <w:proofErr w:type="gramStart"/>
      <w:r>
        <w:t>a</w:t>
      </w:r>
      <w:proofErr w:type="gramEnd"/>
      <w:r>
        <w:t xml:space="preserve"> 8 session ECHO series covering topics including: comparable models of telemedicine, peer-to-peer approaches, direct patient monitoring, business models for telehealth. We trained approximately 60 providers on use of telemedicine in their practice.</w:t>
      </w:r>
    </w:p>
    <w:p w14:paraId="5683D071" w14:textId="77777777" w:rsidR="00E75D25" w:rsidRDefault="00E75D25" w:rsidP="00E75D25">
      <w:pPr>
        <w:pStyle w:val="Body"/>
      </w:pPr>
    </w:p>
    <w:p w14:paraId="19E06149" w14:textId="77777777" w:rsidR="00E75D25" w:rsidRPr="003C474A" w:rsidRDefault="00E75D25" w:rsidP="00E75D25">
      <w:pPr>
        <w:pStyle w:val="Body"/>
        <w:rPr>
          <w:u w:val="single"/>
        </w:rPr>
      </w:pPr>
      <w:r>
        <w:rPr>
          <w:u w:val="single"/>
        </w:rPr>
        <w:t>Telemedicine Best Practices for</w:t>
      </w:r>
      <w:r w:rsidRPr="003C474A">
        <w:rPr>
          <w:u w:val="single"/>
        </w:rPr>
        <w:t xml:space="preserve"> Primary Care Providers</w:t>
      </w:r>
      <w:r>
        <w:rPr>
          <w:u w:val="single"/>
        </w:rPr>
        <w:t xml:space="preserve"> Managing Chronic Health Conditions</w:t>
      </w:r>
      <w:r w:rsidRPr="003C474A">
        <w:rPr>
          <w:u w:val="single"/>
        </w:rPr>
        <w:t xml:space="preserve"> (S</w:t>
      </w:r>
      <w:r>
        <w:rPr>
          <w:u w:val="single"/>
        </w:rPr>
        <w:t>ummer</w:t>
      </w:r>
      <w:r w:rsidRPr="003C474A">
        <w:rPr>
          <w:u w:val="single"/>
        </w:rPr>
        <w:t xml:space="preserve"> 2020)</w:t>
      </w:r>
    </w:p>
    <w:p w14:paraId="5000E604" w14:textId="6CF2981F" w:rsidR="00E75D25" w:rsidRDefault="00E75D25" w:rsidP="00E75D25">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Colorado Department of Public Health and the Environment and Centers for Disease Control. We developed </w:t>
      </w:r>
      <w:proofErr w:type="gramStart"/>
      <w:r>
        <w:t>a</w:t>
      </w:r>
      <w:proofErr w:type="gramEnd"/>
      <w:r>
        <w:t xml:space="preserve"> 8 session ECHO series covering topics including: comparable models of telemedicine, peer-to-peer approaches, direct patient monitoring, business models for telehealth. We trained approximately 75 providers on use of telemedicine in their practice.</w:t>
      </w:r>
    </w:p>
    <w:p w14:paraId="31C2D00E" w14:textId="19B47E22" w:rsidR="00EF12C7" w:rsidRDefault="00EF12C7" w:rsidP="00E75D25">
      <w:pPr>
        <w:pStyle w:val="Body"/>
      </w:pPr>
    </w:p>
    <w:p w14:paraId="0770D8F5" w14:textId="213DBC06" w:rsidR="00EF12C7" w:rsidRPr="003C474A" w:rsidRDefault="00EF12C7" w:rsidP="00EF12C7">
      <w:pPr>
        <w:pStyle w:val="Body"/>
        <w:rPr>
          <w:u w:val="single"/>
        </w:rPr>
      </w:pPr>
      <w:r>
        <w:rPr>
          <w:u w:val="single"/>
        </w:rPr>
        <w:t>Implementing a Successful Telehealth Program</w:t>
      </w:r>
      <w:r w:rsidRPr="003C474A">
        <w:rPr>
          <w:u w:val="single"/>
        </w:rPr>
        <w:t xml:space="preserve"> (2020)</w:t>
      </w:r>
    </w:p>
    <w:p w14:paraId="0F3FE541" w14:textId="231C438A" w:rsidR="00EF12C7" w:rsidRDefault="00EF12C7" w:rsidP="00EF12C7">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Colorado Department of Public Health and the Environment and Centers for Disease Control. We trained 2 cohorts (56, </w:t>
      </w:r>
      <w:r w:rsidR="001D5976">
        <w:t>44</w:t>
      </w:r>
      <w:r>
        <w:t xml:space="preserve">) providers through a </w:t>
      </w:r>
      <w:proofErr w:type="gramStart"/>
      <w:r>
        <w:t>7 session</w:t>
      </w:r>
      <w:proofErr w:type="gramEnd"/>
      <w:r>
        <w:t xml:space="preserve"> series. </w:t>
      </w:r>
    </w:p>
    <w:p w14:paraId="0E57BF0E" w14:textId="77777777" w:rsidR="001D0211" w:rsidRDefault="001D0211" w:rsidP="00EF12C7">
      <w:pPr>
        <w:pStyle w:val="Body"/>
      </w:pPr>
    </w:p>
    <w:p w14:paraId="7D2D44FF" w14:textId="201C3AA0" w:rsidR="00AC4C59" w:rsidRPr="00F3413F" w:rsidRDefault="00AC4C59" w:rsidP="00AC4C59">
      <w:pPr>
        <w:pStyle w:val="Body"/>
      </w:pPr>
      <w:r>
        <w:rPr>
          <w:u w:val="single"/>
        </w:rPr>
        <w:t>Rheumatology in Primary Care (2020)</w:t>
      </w:r>
    </w:p>
    <w:p w14:paraId="4CBCDBEE" w14:textId="270A6628" w:rsidR="00AC4C59" w:rsidRDefault="00AC4C59" w:rsidP="00AC4C59">
      <w:pPr>
        <w:pStyle w:val="Footer"/>
      </w:pPr>
      <w:r>
        <w:t xml:space="preserve">Developed, received continuing medical education </w:t>
      </w:r>
      <w:proofErr w:type="gramStart"/>
      <w:r>
        <w:t>approval</w:t>
      </w:r>
      <w:proofErr w:type="gramEnd"/>
      <w:r>
        <w:t xml:space="preserve"> and managed implementation of the curriculum for primary care providers. 77 participants met for 47 sessions and completed pre-post evaluation regarding changes in competency related to: disease identification, effective management, improved transitions of care and pharmacologic and non-pharmacologic interventions appropriate for use in primary medical homes.</w:t>
      </w:r>
    </w:p>
    <w:p w14:paraId="54FDCB05" w14:textId="27626B64" w:rsidR="00495A18" w:rsidRDefault="00495A18" w:rsidP="00AC4C59">
      <w:pPr>
        <w:pStyle w:val="Footer"/>
      </w:pPr>
    </w:p>
    <w:p w14:paraId="7B9B9971" w14:textId="58EA0FA5" w:rsidR="00495A18" w:rsidRPr="00F3413F" w:rsidRDefault="00495A18" w:rsidP="00495A18">
      <w:pPr>
        <w:pStyle w:val="Body"/>
      </w:pPr>
      <w:r>
        <w:rPr>
          <w:u w:val="single"/>
        </w:rPr>
        <w:t>Project CORE Co-Management Conference: Dermatology (2020)</w:t>
      </w:r>
    </w:p>
    <w:p w14:paraId="1B5A8993" w14:textId="20C72A46" w:rsidR="00495A18" w:rsidRDefault="00495A18" w:rsidP="00495A18">
      <w:pPr>
        <w:pStyle w:val="Footer"/>
      </w:pPr>
      <w:r>
        <w:t xml:space="preserve">Developed series to run simultaneously with </w:t>
      </w:r>
      <w:proofErr w:type="spellStart"/>
      <w:r>
        <w:t>econsult</w:t>
      </w:r>
      <w:proofErr w:type="spellEnd"/>
      <w:r>
        <w:t xml:space="preserve"> mechanism within a specialty. Ideal of the series was to provide best-practices guidance on use of </w:t>
      </w:r>
      <w:proofErr w:type="spellStart"/>
      <w:r>
        <w:t>econsult</w:t>
      </w:r>
      <w:proofErr w:type="spellEnd"/>
      <w:r>
        <w:t xml:space="preserve"> service and to serve as a community of practice to share successes/failures of care management through </w:t>
      </w:r>
      <w:proofErr w:type="spellStart"/>
      <w:r>
        <w:t>econsult</w:t>
      </w:r>
      <w:proofErr w:type="spellEnd"/>
      <w:r>
        <w:t xml:space="preserve"> mechanism.  17 providers, 1 session.</w:t>
      </w:r>
    </w:p>
    <w:p w14:paraId="13AD759B" w14:textId="00857B4D" w:rsidR="00AC529E" w:rsidRDefault="00AC529E" w:rsidP="00495A18">
      <w:pPr>
        <w:pStyle w:val="Footer"/>
      </w:pPr>
    </w:p>
    <w:p w14:paraId="4649016F" w14:textId="2FB256F0" w:rsidR="00AC529E" w:rsidRPr="00F3413F" w:rsidRDefault="00AC529E" w:rsidP="00AC529E">
      <w:pPr>
        <w:pStyle w:val="Body"/>
      </w:pPr>
      <w:r>
        <w:rPr>
          <w:u w:val="single"/>
        </w:rPr>
        <w:t>Project CORE Co-Management Conference: Nephrology (2020)</w:t>
      </w:r>
    </w:p>
    <w:p w14:paraId="79C8CAE3" w14:textId="67BDF8FF" w:rsidR="00AC529E" w:rsidRDefault="00AC529E" w:rsidP="00AC529E">
      <w:pPr>
        <w:pStyle w:val="Footer"/>
      </w:pPr>
      <w:r>
        <w:t xml:space="preserve">Developed series to run simultaneously with </w:t>
      </w:r>
      <w:proofErr w:type="spellStart"/>
      <w:r>
        <w:t>econsult</w:t>
      </w:r>
      <w:proofErr w:type="spellEnd"/>
      <w:r>
        <w:t xml:space="preserve"> mechanism within a specialty. Ideal of the series was to provide best-practices guidance on use of </w:t>
      </w:r>
      <w:proofErr w:type="spellStart"/>
      <w:r>
        <w:t>econsult</w:t>
      </w:r>
      <w:proofErr w:type="spellEnd"/>
      <w:r>
        <w:t xml:space="preserve"> service and to serve as a community of practice to share successes/failures of care management through </w:t>
      </w:r>
      <w:proofErr w:type="spellStart"/>
      <w:r>
        <w:t>econsult</w:t>
      </w:r>
      <w:proofErr w:type="spellEnd"/>
      <w:r>
        <w:t xml:space="preserve"> mechanism.  7 providers, 1 session.</w:t>
      </w:r>
    </w:p>
    <w:p w14:paraId="1BD7F119" w14:textId="77777777" w:rsidR="00AC529E" w:rsidRDefault="00AC529E" w:rsidP="00495A18">
      <w:pPr>
        <w:pStyle w:val="Footer"/>
      </w:pPr>
    </w:p>
    <w:p w14:paraId="43471547" w14:textId="05FFD886" w:rsidR="00853480" w:rsidRDefault="00853480" w:rsidP="00853480">
      <w:pPr>
        <w:pStyle w:val="Body"/>
      </w:pPr>
      <w:r>
        <w:rPr>
          <w:u w:val="single"/>
        </w:rPr>
        <w:t>School Nurses Support of Behavioral Health</w:t>
      </w:r>
      <w:r>
        <w:rPr>
          <w:b/>
          <w:bCs/>
        </w:rPr>
        <w:t xml:space="preserve"> </w:t>
      </w:r>
      <w:r>
        <w:t>(2020)</w:t>
      </w:r>
    </w:p>
    <w:p w14:paraId="1908278D" w14:textId="14D8AE2F" w:rsidR="00853480" w:rsidRDefault="00853480" w:rsidP="00853480">
      <w:pPr>
        <w:pStyle w:val="Body"/>
      </w:pPr>
      <w:r>
        <w:lastRenderedPageBreak/>
        <w:t xml:space="preserve">Developed, received Continuing Nursing Education </w:t>
      </w:r>
      <w:proofErr w:type="gramStart"/>
      <w:r>
        <w:t>approval</w:t>
      </w:r>
      <w:proofErr w:type="gramEnd"/>
      <w:r>
        <w:t xml:space="preserve"> and implemented the curriculum above for Nurses in school-based clinics in collaboration with the Children’s Hospital School Nurses. We trained 46 community-based clinical nurse providers over 4 sessions and completed pre-post evaluation regarding change in competency in managing behavioral health presentations in school settings. </w:t>
      </w:r>
    </w:p>
    <w:p w14:paraId="579EF5E6" w14:textId="084C5492" w:rsidR="0014471C" w:rsidRDefault="0014471C" w:rsidP="00853480">
      <w:pPr>
        <w:pStyle w:val="Body"/>
      </w:pPr>
    </w:p>
    <w:p w14:paraId="73551A9C" w14:textId="77777777" w:rsidR="0014471C" w:rsidRDefault="0014471C" w:rsidP="00853480">
      <w:pPr>
        <w:pStyle w:val="Body"/>
      </w:pPr>
    </w:p>
    <w:p w14:paraId="23D52708" w14:textId="77777777" w:rsidR="00853480" w:rsidRPr="001F6564" w:rsidRDefault="00853480" w:rsidP="00495A18">
      <w:pPr>
        <w:pStyle w:val="Footer"/>
        <w:rPr>
          <w:b/>
          <w:bCs/>
        </w:rPr>
      </w:pPr>
    </w:p>
    <w:p w14:paraId="78C992B2" w14:textId="5F18743A" w:rsidR="005E3F50" w:rsidRPr="00F31CA4" w:rsidRDefault="005E3F50" w:rsidP="005E3F50">
      <w:pPr>
        <w:pStyle w:val="Body"/>
        <w:rPr>
          <w:u w:val="single"/>
        </w:rPr>
      </w:pPr>
      <w:r w:rsidRPr="00F31CA4">
        <w:rPr>
          <w:u w:val="single"/>
        </w:rPr>
        <w:t>Adolescent Reproductive Health</w:t>
      </w:r>
      <w:r>
        <w:rPr>
          <w:u w:val="single"/>
        </w:rPr>
        <w:t xml:space="preserve"> </w:t>
      </w:r>
      <w:r w:rsidR="00AA27F9">
        <w:rPr>
          <w:u w:val="single"/>
        </w:rPr>
        <w:t xml:space="preserve">and Contraception for Nurses </w:t>
      </w:r>
      <w:r w:rsidRPr="00F31CA4">
        <w:rPr>
          <w:u w:val="single"/>
        </w:rPr>
        <w:t>(</w:t>
      </w:r>
      <w:r>
        <w:rPr>
          <w:u w:val="single"/>
        </w:rPr>
        <w:t>202</w:t>
      </w:r>
      <w:r w:rsidR="00AA27F9">
        <w:rPr>
          <w:u w:val="single"/>
        </w:rPr>
        <w:t>0</w:t>
      </w:r>
      <w:r w:rsidRPr="00F31CA4">
        <w:rPr>
          <w:u w:val="single"/>
        </w:rPr>
        <w:t>)</w:t>
      </w:r>
    </w:p>
    <w:p w14:paraId="680DB61D" w14:textId="33E8ABAC" w:rsidR="005E3F50" w:rsidRDefault="005E3F50" w:rsidP="005E3F50">
      <w:pPr>
        <w:pStyle w:val="Body"/>
      </w:pPr>
      <w:r>
        <w:t xml:space="preserve">Developed, received continuing medical education </w:t>
      </w:r>
      <w:proofErr w:type="gramStart"/>
      <w:r>
        <w:t>approval</w:t>
      </w:r>
      <w:proofErr w:type="gramEnd"/>
      <w:r>
        <w:t xml:space="preserve"> and implemented the curriculum for community-based </w:t>
      </w:r>
      <w:r w:rsidR="00AA27F9">
        <w:t>nurse providers</w:t>
      </w:r>
      <w:r>
        <w:t xml:space="preserve"> in collaboration with the Children’s Hospital Colorado. </w:t>
      </w:r>
      <w:r w:rsidR="00AA27F9">
        <w:t xml:space="preserve">40 community-based providers over </w:t>
      </w:r>
      <w:r>
        <w:t xml:space="preserve">six sessions and completed pre-post evaluation regarding changes in competency in for assessing, </w:t>
      </w:r>
      <w:proofErr w:type="gramStart"/>
      <w:r>
        <w:t>treating</w:t>
      </w:r>
      <w:proofErr w:type="gramEnd"/>
      <w:r>
        <w:t xml:space="preserve"> and managing adolescent reproductive health issues.</w:t>
      </w:r>
    </w:p>
    <w:p w14:paraId="000EAAF2" w14:textId="4DC0C800" w:rsidR="00AA27F9" w:rsidRDefault="00AA27F9" w:rsidP="005E3F50">
      <w:pPr>
        <w:pStyle w:val="Body"/>
      </w:pPr>
    </w:p>
    <w:p w14:paraId="7043A6B4" w14:textId="7CA04503" w:rsidR="00AA27F9" w:rsidRPr="001552C6" w:rsidRDefault="00AA27F9" w:rsidP="00AA27F9">
      <w:pPr>
        <w:pStyle w:val="Body"/>
        <w:rPr>
          <w:u w:val="single"/>
        </w:rPr>
      </w:pPr>
      <w:r>
        <w:rPr>
          <w:u w:val="single"/>
        </w:rPr>
        <w:t xml:space="preserve">Pediatric </w:t>
      </w:r>
      <w:r w:rsidRPr="001552C6">
        <w:rPr>
          <w:u w:val="single"/>
        </w:rPr>
        <w:t>Autism</w:t>
      </w:r>
      <w:r w:rsidR="00AC4C59">
        <w:rPr>
          <w:u w:val="single"/>
        </w:rPr>
        <w:t>, Advanced</w:t>
      </w:r>
      <w:r>
        <w:rPr>
          <w:u w:val="single"/>
        </w:rPr>
        <w:t xml:space="preserve">: </w:t>
      </w:r>
      <w:r w:rsidR="00AC4C59">
        <w:rPr>
          <w:u w:val="single"/>
        </w:rPr>
        <w:t>Pediatric Care Network (PCN</w:t>
      </w:r>
      <w:proofErr w:type="gramStart"/>
      <w:r w:rsidR="00AC4C59">
        <w:rPr>
          <w:u w:val="single"/>
        </w:rPr>
        <w:t>)</w:t>
      </w:r>
      <w:r>
        <w:rPr>
          <w:u w:val="single"/>
        </w:rPr>
        <w:t xml:space="preserve">, </w:t>
      </w:r>
      <w:r w:rsidRPr="001552C6">
        <w:rPr>
          <w:u w:val="single"/>
        </w:rPr>
        <w:t xml:space="preserve"> </w:t>
      </w:r>
      <w:r>
        <w:rPr>
          <w:u w:val="single"/>
        </w:rPr>
        <w:t>(</w:t>
      </w:r>
      <w:proofErr w:type="gramEnd"/>
      <w:r w:rsidRPr="001552C6">
        <w:rPr>
          <w:u w:val="single"/>
        </w:rPr>
        <w:t>20</w:t>
      </w:r>
      <w:r>
        <w:rPr>
          <w:u w:val="single"/>
        </w:rPr>
        <w:t>2</w:t>
      </w:r>
      <w:r w:rsidR="00AC4C59">
        <w:rPr>
          <w:u w:val="single"/>
        </w:rPr>
        <w:t>0</w:t>
      </w:r>
      <w:r w:rsidRPr="001552C6">
        <w:rPr>
          <w:u w:val="single"/>
        </w:rPr>
        <w:t>)</w:t>
      </w:r>
    </w:p>
    <w:p w14:paraId="6E5F3AB4" w14:textId="5BC4EA17" w:rsidR="00AA27F9" w:rsidRDefault="00AA27F9" w:rsidP="00AA27F9">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Children’s Hospital </w:t>
      </w:r>
      <w:r w:rsidR="00AC4C59">
        <w:t>associated Pediatric Care Network</w:t>
      </w:r>
      <w:r>
        <w:t xml:space="preserve">. </w:t>
      </w:r>
      <w:r w:rsidR="00AC4C59">
        <w:t>2</w:t>
      </w:r>
      <w:r>
        <w:t xml:space="preserve"> cohorts of providers (</w:t>
      </w:r>
      <w:r w:rsidR="00AC4C59">
        <w:t>9, 10</w:t>
      </w:r>
      <w:r>
        <w:t>) 6 sessions.</w:t>
      </w:r>
    </w:p>
    <w:p w14:paraId="77C589C8" w14:textId="77777777" w:rsidR="00AA27F9" w:rsidRDefault="00AA27F9" w:rsidP="005E3F50">
      <w:pPr>
        <w:pStyle w:val="Body"/>
      </w:pPr>
    </w:p>
    <w:p w14:paraId="67B1A511" w14:textId="7F40DE1F" w:rsidR="003B465E" w:rsidRDefault="003B465E" w:rsidP="003B465E">
      <w:pPr>
        <w:pStyle w:val="Body"/>
      </w:pPr>
      <w:r>
        <w:rPr>
          <w:u w:val="single"/>
        </w:rPr>
        <w:t xml:space="preserve">Hospital-based Medication for Addiction Treatment: Buprenorphine Clinical </w:t>
      </w:r>
      <w:proofErr w:type="gramStart"/>
      <w:r>
        <w:rPr>
          <w:u w:val="single"/>
        </w:rPr>
        <w:t xml:space="preserve">Application </w:t>
      </w:r>
      <w:r>
        <w:rPr>
          <w:b/>
          <w:bCs/>
        </w:rPr>
        <w:t xml:space="preserve"> </w:t>
      </w:r>
      <w:r>
        <w:t>(</w:t>
      </w:r>
      <w:proofErr w:type="gramEnd"/>
      <w:r>
        <w:t>2020)</w:t>
      </w:r>
    </w:p>
    <w:p w14:paraId="2516621B" w14:textId="74AC92D5" w:rsidR="003B465E" w:rsidRDefault="003B465E" w:rsidP="003B465E">
      <w:pPr>
        <w:pStyle w:val="Body"/>
      </w:pPr>
      <w:r>
        <w:t xml:space="preserve">Co-developed, received Continuing Education approval and implemented the evidence-based curriculum above for hospital-based providers in partnership with Colorado Hospital </w:t>
      </w:r>
      <w:r w:rsidR="005E3F50">
        <w:t>Association</w:t>
      </w:r>
      <w:r>
        <w:t xml:space="preserve">. We trained </w:t>
      </w:r>
      <w:r w:rsidR="005E3F50">
        <w:t>12</w:t>
      </w:r>
      <w:r>
        <w:t xml:space="preserve"> separate </w:t>
      </w:r>
      <w:r w:rsidR="005E3F50">
        <w:t>hospitals</w:t>
      </w:r>
      <w:r>
        <w:t xml:space="preserve"> for </w:t>
      </w:r>
      <w:r w:rsidR="005E3F50">
        <w:t>3</w:t>
      </w:r>
      <w:r>
        <w:t xml:space="preserve"> weeks and completed pre-post evaluation regarding change in competency in </w:t>
      </w:r>
      <w:r w:rsidR="005E3F50">
        <w:t>buprenorphine application.</w:t>
      </w:r>
    </w:p>
    <w:p w14:paraId="1B89E360" w14:textId="13E4A63B" w:rsidR="005E3F50" w:rsidRDefault="005E3F50" w:rsidP="003B465E">
      <w:pPr>
        <w:pStyle w:val="Body"/>
      </w:pPr>
    </w:p>
    <w:p w14:paraId="6C1A4E3C" w14:textId="024DD605" w:rsidR="005E3F50" w:rsidRDefault="005E3F50" w:rsidP="005E3F50">
      <w:pPr>
        <w:pStyle w:val="Body"/>
      </w:pPr>
      <w:r>
        <w:rPr>
          <w:u w:val="single"/>
        </w:rPr>
        <w:t xml:space="preserve">Hospital-based Medication for Addiction Treatment: the value </w:t>
      </w:r>
      <w:proofErr w:type="gramStart"/>
      <w:r>
        <w:rPr>
          <w:u w:val="single"/>
        </w:rPr>
        <w:t xml:space="preserve">add </w:t>
      </w:r>
      <w:r>
        <w:rPr>
          <w:b/>
          <w:bCs/>
        </w:rPr>
        <w:t xml:space="preserve"> </w:t>
      </w:r>
      <w:r>
        <w:t>(</w:t>
      </w:r>
      <w:proofErr w:type="gramEnd"/>
      <w:r>
        <w:t>2020)</w:t>
      </w:r>
    </w:p>
    <w:p w14:paraId="483851AD" w14:textId="15231DF4" w:rsidR="005E3F50" w:rsidRDefault="005E3F50" w:rsidP="005E3F50">
      <w:pPr>
        <w:pStyle w:val="Body"/>
      </w:pPr>
      <w:r>
        <w:t>Co-developed, received Continuing Education approval and implemented the evidence-based curriculum above for hospital-based providers in partnership with Colorado Hospital Association. We trained 35 separate hospital-based providers for 3 weeks and completed pre-post evaluation regarding change in competency in MAT application.</w:t>
      </w:r>
    </w:p>
    <w:p w14:paraId="45C9DC6E" w14:textId="77777777" w:rsidR="005E3F50" w:rsidRDefault="005E3F50" w:rsidP="003B465E">
      <w:pPr>
        <w:pStyle w:val="Body"/>
      </w:pPr>
    </w:p>
    <w:p w14:paraId="02502EC4" w14:textId="77777777" w:rsidR="00E75D25" w:rsidRPr="003C474A" w:rsidRDefault="00E75D25" w:rsidP="00E75D25">
      <w:pPr>
        <w:pStyle w:val="Body"/>
        <w:rPr>
          <w:u w:val="single"/>
        </w:rPr>
      </w:pPr>
      <w:r>
        <w:rPr>
          <w:u w:val="single"/>
        </w:rPr>
        <w:t>Trainings for School Nurse Integrating Best Practices for</w:t>
      </w:r>
      <w:r w:rsidRPr="003C474A">
        <w:rPr>
          <w:u w:val="single"/>
        </w:rPr>
        <w:t xml:space="preserve"> Primary Care Providers</w:t>
      </w:r>
      <w:r>
        <w:rPr>
          <w:u w:val="single"/>
        </w:rPr>
        <w:t xml:space="preserve"> Managing Chronic Health Conditions in School-based Settings</w:t>
      </w:r>
      <w:r w:rsidRPr="003C474A">
        <w:rPr>
          <w:u w:val="single"/>
        </w:rPr>
        <w:t xml:space="preserve"> (S</w:t>
      </w:r>
      <w:r>
        <w:rPr>
          <w:u w:val="single"/>
        </w:rPr>
        <w:t>ummer</w:t>
      </w:r>
      <w:r w:rsidRPr="003C474A">
        <w:rPr>
          <w:u w:val="single"/>
        </w:rPr>
        <w:t xml:space="preserve"> 2020)</w:t>
      </w:r>
    </w:p>
    <w:p w14:paraId="591ED62A" w14:textId="54EE675A" w:rsidR="00E75D25" w:rsidRDefault="00E75D25" w:rsidP="00E75D25">
      <w:pPr>
        <w:pStyle w:val="Body"/>
      </w:pPr>
      <w:r>
        <w:t xml:space="preserve">Developed, received Continuing Nursing Education credit </w:t>
      </w:r>
      <w:proofErr w:type="gramStart"/>
      <w:r>
        <w:t>approval</w:t>
      </w:r>
      <w:proofErr w:type="gramEnd"/>
      <w:r>
        <w:t xml:space="preserve"> and implemented curriculum to support School Nurse Program and COVID management. </w:t>
      </w:r>
    </w:p>
    <w:p w14:paraId="58FFD10B" w14:textId="69037BAB" w:rsidR="00EF12C7" w:rsidRDefault="00EF12C7" w:rsidP="00E75D25">
      <w:pPr>
        <w:pStyle w:val="Body"/>
      </w:pPr>
    </w:p>
    <w:p w14:paraId="7CFEE53F" w14:textId="2716666C" w:rsidR="00EF12C7" w:rsidRDefault="00EF12C7" w:rsidP="00EF12C7">
      <w:pPr>
        <w:pStyle w:val="Body"/>
      </w:pPr>
      <w:r>
        <w:rPr>
          <w:u w:val="single"/>
        </w:rPr>
        <w:t xml:space="preserve">Prenatal Substance Exposure: </w:t>
      </w:r>
      <w:r w:rsidR="00026C27">
        <w:rPr>
          <w:u w:val="single"/>
        </w:rPr>
        <w:t>Perinatal Care for Women and Newborns</w:t>
      </w:r>
      <w:r>
        <w:rPr>
          <w:u w:val="single"/>
        </w:rPr>
        <w:t xml:space="preserve"> </w:t>
      </w:r>
      <w:r>
        <w:t>(202</w:t>
      </w:r>
      <w:r w:rsidR="00026C27">
        <w:t>0</w:t>
      </w:r>
      <w:r>
        <w:t>)</w:t>
      </w:r>
    </w:p>
    <w:p w14:paraId="59AD93ED" w14:textId="09AEB117" w:rsidR="00EF12C7" w:rsidRDefault="00EF12C7" w:rsidP="00EF12C7">
      <w:pPr>
        <w:pStyle w:val="Body"/>
      </w:pPr>
      <w:r>
        <w:t xml:space="preserve">Co-developed, received Continuing Education approval and implemented the curriculum above for primary care faculty in community practice in collaboration with the </w:t>
      </w:r>
      <w:r w:rsidR="00026C27">
        <w:t>Kempe Center</w:t>
      </w:r>
      <w:r>
        <w:t xml:space="preserve">. We provided 8 weeks of training for </w:t>
      </w:r>
      <w:r w:rsidR="00026C27">
        <w:t>6</w:t>
      </w:r>
      <w:r>
        <w:t xml:space="preserve"> separate cohorts (</w:t>
      </w:r>
      <w:r w:rsidR="00026C27">
        <w:t>18</w:t>
      </w:r>
      <w:r>
        <w:t>, 2</w:t>
      </w:r>
      <w:r w:rsidR="00026C27">
        <w:t>2</w:t>
      </w:r>
      <w:r>
        <w:t xml:space="preserve">, </w:t>
      </w:r>
      <w:r w:rsidR="00026C27">
        <w:t>23</w:t>
      </w:r>
      <w:r>
        <w:t xml:space="preserve">, </w:t>
      </w:r>
      <w:r w:rsidR="00026C27">
        <w:t>19</w:t>
      </w:r>
      <w:r>
        <w:t xml:space="preserve">, </w:t>
      </w:r>
      <w:r w:rsidR="00026C27">
        <w:t>34, 21</w:t>
      </w:r>
      <w:r>
        <w:t>) community based primary care providers. Participants completed pre-post evaluation regarding change in competency in a range of activities involved in managing</w:t>
      </w:r>
      <w:r w:rsidR="00026C27">
        <w:t xml:space="preserve"> women and their babies.</w:t>
      </w:r>
      <w:r>
        <w:t xml:space="preserve"> </w:t>
      </w:r>
    </w:p>
    <w:p w14:paraId="45AC45CF" w14:textId="77777777" w:rsidR="00EF12C7" w:rsidRDefault="00EF12C7" w:rsidP="00E75D25">
      <w:pPr>
        <w:pStyle w:val="Body"/>
      </w:pPr>
    </w:p>
    <w:p w14:paraId="50496FA9" w14:textId="5B50A387" w:rsidR="00823020" w:rsidRDefault="00823020" w:rsidP="00823020">
      <w:pPr>
        <w:pStyle w:val="Body"/>
      </w:pPr>
      <w:r>
        <w:rPr>
          <w:u w:val="single"/>
        </w:rPr>
        <w:lastRenderedPageBreak/>
        <w:t>Cultivating Personal Resilience in Uncertain Times (2020</w:t>
      </w:r>
      <w:r>
        <w:t>)</w:t>
      </w:r>
    </w:p>
    <w:p w14:paraId="2C4D919E" w14:textId="03E5AA55" w:rsidR="00823020" w:rsidRDefault="00823020" w:rsidP="00823020">
      <w:pPr>
        <w:pStyle w:val="Body"/>
      </w:pPr>
      <w:r>
        <w:t xml:space="preserve">Developed, received Continuing Education </w:t>
      </w:r>
      <w:proofErr w:type="gramStart"/>
      <w:r>
        <w:t>approval</w:t>
      </w:r>
      <w:proofErr w:type="gramEnd"/>
      <w:r>
        <w:t xml:space="preserve"> and implemented the curriculum above for community based primary care providers for ongoing management of their own critical </w:t>
      </w:r>
      <w:proofErr w:type="spellStart"/>
      <w:r>
        <w:t>self wellness</w:t>
      </w:r>
      <w:proofErr w:type="spellEnd"/>
      <w:r>
        <w:t xml:space="preserve"> as well as their patients with CO Office of Behavioral Health (OBH). 5 separate cohorts of (42, 57, 69, 89, 79) primary providers over eight weeks of curriculum. Participants completed pre-post evaluation regarding change in competency in managing patients with a range of common mental health conditions. Sessions also provided support for provider’s well-being as well </w:t>
      </w:r>
      <w:proofErr w:type="gramStart"/>
      <w:r>
        <w:t>in light of</w:t>
      </w:r>
      <w:proofErr w:type="gramEnd"/>
      <w:r>
        <w:t xml:space="preserve"> COVID impact.</w:t>
      </w:r>
    </w:p>
    <w:p w14:paraId="1CC43475" w14:textId="2E1D1B1C" w:rsidR="00026C27" w:rsidRDefault="00026C27" w:rsidP="00823020">
      <w:pPr>
        <w:pStyle w:val="Body"/>
      </w:pPr>
    </w:p>
    <w:p w14:paraId="4EB3150E" w14:textId="416AAD50" w:rsidR="00026C27" w:rsidRPr="00F31CA4" w:rsidRDefault="00026C27" w:rsidP="00026C27">
      <w:pPr>
        <w:pStyle w:val="Body"/>
        <w:rPr>
          <w:u w:val="single"/>
        </w:rPr>
      </w:pPr>
      <w:r>
        <w:rPr>
          <w:u w:val="single"/>
        </w:rPr>
        <w:t>Prevention and Treatment of Childhood Obesity in Primary Care</w:t>
      </w:r>
      <w:r w:rsidRPr="00F31CA4">
        <w:rPr>
          <w:u w:val="single"/>
        </w:rPr>
        <w:t xml:space="preserve"> (20</w:t>
      </w:r>
      <w:r>
        <w:rPr>
          <w:u w:val="single"/>
        </w:rPr>
        <w:t>20</w:t>
      </w:r>
      <w:r w:rsidRPr="00F31CA4">
        <w:rPr>
          <w:u w:val="single"/>
        </w:rPr>
        <w:t>)</w:t>
      </w:r>
    </w:p>
    <w:p w14:paraId="473B9653" w14:textId="29CAABB7" w:rsidR="00026C27" w:rsidRDefault="00026C27" w:rsidP="00026C27">
      <w:pPr>
        <w:pStyle w:val="Footer"/>
      </w:pPr>
      <w:r>
        <w:t xml:space="preserve">Developed, received continuing medical education </w:t>
      </w:r>
      <w:proofErr w:type="gramStart"/>
      <w:r>
        <w:t>approval</w:t>
      </w:r>
      <w:proofErr w:type="gramEnd"/>
      <w:r>
        <w:t xml:space="preserve"> and implemented the curriculum for primary care providers in collaboration with the CHCO faculty. Trained 24 providers over 5 sessions and complete pre-post evaluation regarding changes in competency in assessing, </w:t>
      </w:r>
      <w:proofErr w:type="gramStart"/>
      <w:r>
        <w:t>treating</w:t>
      </w:r>
      <w:proofErr w:type="gramEnd"/>
      <w:r>
        <w:t xml:space="preserve"> and managing children presenting with obesity. </w:t>
      </w:r>
    </w:p>
    <w:p w14:paraId="2DA5DA43" w14:textId="77777777" w:rsidR="00026C27" w:rsidRDefault="00026C27" w:rsidP="00823020">
      <w:pPr>
        <w:pStyle w:val="Body"/>
      </w:pPr>
    </w:p>
    <w:p w14:paraId="327D1ED1" w14:textId="6093A03A" w:rsidR="00E75D25" w:rsidRPr="00F31CA4" w:rsidRDefault="00E75D25" w:rsidP="00E75D25">
      <w:pPr>
        <w:pStyle w:val="Body"/>
        <w:rPr>
          <w:u w:val="single"/>
        </w:rPr>
      </w:pPr>
      <w:r>
        <w:rPr>
          <w:u w:val="single"/>
        </w:rPr>
        <w:t>Management of Endocrinology and Diabetes for Adult Primary Care</w:t>
      </w:r>
      <w:r w:rsidRPr="00F31CA4">
        <w:rPr>
          <w:u w:val="single"/>
        </w:rPr>
        <w:t xml:space="preserve"> (20</w:t>
      </w:r>
      <w:r>
        <w:rPr>
          <w:u w:val="single"/>
        </w:rPr>
        <w:t>20</w:t>
      </w:r>
      <w:r w:rsidRPr="00F31CA4">
        <w:rPr>
          <w:u w:val="single"/>
        </w:rPr>
        <w:t>)</w:t>
      </w:r>
    </w:p>
    <w:p w14:paraId="4E82F46A" w14:textId="129C2EDB" w:rsidR="00E75D25" w:rsidRDefault="00E75D25" w:rsidP="00E75D25">
      <w:pPr>
        <w:pStyle w:val="Footer"/>
      </w:pPr>
      <w:r>
        <w:t xml:space="preserve">Developed, received continuing medical education </w:t>
      </w:r>
      <w:proofErr w:type="gramStart"/>
      <w:r>
        <w:t>approval</w:t>
      </w:r>
      <w:proofErr w:type="gramEnd"/>
      <w:r>
        <w:t xml:space="preserve"> and implemented the curriculum for primary care providers in collaboration with the CU School of Medicine, Department of Endocrinology. </w:t>
      </w:r>
      <w:r w:rsidR="00AB05E4">
        <w:t>Trained 72 providers over 30 sessions</w:t>
      </w:r>
      <w:r>
        <w:t xml:space="preserve"> and complete pre-post evaluation regarding changes in competency in assessing, </w:t>
      </w:r>
      <w:proofErr w:type="gramStart"/>
      <w:r>
        <w:t>treating</w:t>
      </w:r>
      <w:proofErr w:type="gramEnd"/>
      <w:r>
        <w:t xml:space="preserve"> and managing endocrinology and diabetes disease management topics</w:t>
      </w:r>
      <w:r w:rsidR="00F3413F">
        <w:t>.</w:t>
      </w:r>
    </w:p>
    <w:p w14:paraId="34C93BA0" w14:textId="270126CB" w:rsidR="00F3413F" w:rsidRDefault="00F3413F" w:rsidP="00E75D25">
      <w:pPr>
        <w:pStyle w:val="Footer"/>
      </w:pPr>
    </w:p>
    <w:p w14:paraId="361FF4EB" w14:textId="49F3A867" w:rsidR="00F3413F" w:rsidRPr="00F31CA4" w:rsidRDefault="00F3413F" w:rsidP="00F3413F">
      <w:pPr>
        <w:pStyle w:val="Body"/>
        <w:rPr>
          <w:u w:val="single"/>
        </w:rPr>
      </w:pPr>
      <w:r>
        <w:rPr>
          <w:u w:val="single"/>
        </w:rPr>
        <w:t>Transgender Health: Core Concepts for Primary Care</w:t>
      </w:r>
      <w:r w:rsidRPr="00F31CA4">
        <w:rPr>
          <w:u w:val="single"/>
        </w:rPr>
        <w:t xml:space="preserve"> (20</w:t>
      </w:r>
      <w:r>
        <w:rPr>
          <w:u w:val="single"/>
        </w:rPr>
        <w:t>21</w:t>
      </w:r>
      <w:r w:rsidRPr="00F31CA4">
        <w:rPr>
          <w:u w:val="single"/>
        </w:rPr>
        <w:t>)</w:t>
      </w:r>
    </w:p>
    <w:p w14:paraId="0303B643" w14:textId="285A71C1" w:rsidR="00F3413F" w:rsidRDefault="00F3413F" w:rsidP="00F3413F">
      <w:pPr>
        <w:pStyle w:val="Body"/>
      </w:pPr>
      <w:r>
        <w:t xml:space="preserve">Developed, received continuing medical education </w:t>
      </w:r>
      <w:proofErr w:type="gramStart"/>
      <w:r>
        <w:t>approval</w:t>
      </w:r>
      <w:proofErr w:type="gramEnd"/>
      <w:r>
        <w:t xml:space="preserve"> and implemented the curriculum for public health clinic providers in collaboration with the Denver Health Authority and CUSOM faculty. 90 participants met for four sessions and completed pre-post evaluation regarding changes in competency in assessing, </w:t>
      </w:r>
      <w:proofErr w:type="gramStart"/>
      <w:r>
        <w:t>treating</w:t>
      </w:r>
      <w:proofErr w:type="gramEnd"/>
      <w:r>
        <w:t xml:space="preserve"> and managing </w:t>
      </w:r>
      <w:proofErr w:type="spellStart"/>
      <w:r>
        <w:t>transhealth</w:t>
      </w:r>
      <w:proofErr w:type="spellEnd"/>
      <w:r w:rsidR="000B27C1">
        <w:t>, gender-affirming care</w:t>
      </w:r>
      <w:r>
        <w:t xml:space="preserve"> and other issues.</w:t>
      </w:r>
    </w:p>
    <w:p w14:paraId="6867B864" w14:textId="6E19C8EA" w:rsidR="00F3413F" w:rsidRDefault="00F3413F" w:rsidP="00F3413F">
      <w:pPr>
        <w:pStyle w:val="Body"/>
      </w:pPr>
    </w:p>
    <w:p w14:paraId="4EDAB6AD" w14:textId="18DD82A1" w:rsidR="00F3413F" w:rsidRPr="003C474A" w:rsidRDefault="00F3413F" w:rsidP="00F3413F">
      <w:pPr>
        <w:pStyle w:val="Body"/>
        <w:rPr>
          <w:u w:val="single"/>
        </w:rPr>
      </w:pPr>
      <w:r w:rsidRPr="003C474A">
        <w:rPr>
          <w:u w:val="single"/>
        </w:rPr>
        <w:t xml:space="preserve">COVID-19 Just in Time </w:t>
      </w:r>
      <w:r>
        <w:rPr>
          <w:u w:val="single"/>
        </w:rPr>
        <w:t>ECHO for Schools and School Personnel</w:t>
      </w:r>
      <w:r w:rsidRPr="003C474A">
        <w:rPr>
          <w:u w:val="single"/>
        </w:rPr>
        <w:t xml:space="preserve"> (202</w:t>
      </w:r>
      <w:r>
        <w:rPr>
          <w:u w:val="single"/>
        </w:rPr>
        <w:t>1</w:t>
      </w:r>
      <w:r w:rsidRPr="003C474A">
        <w:rPr>
          <w:u w:val="single"/>
        </w:rPr>
        <w:t>)</w:t>
      </w:r>
    </w:p>
    <w:p w14:paraId="379EF2C6" w14:textId="1745CE94" w:rsidR="00F3413F" w:rsidRDefault="00F3413F" w:rsidP="00F3413F">
      <w:pPr>
        <w:pStyle w:val="Body"/>
      </w:pPr>
      <w:r>
        <w:t xml:space="preserve">Developed, received Continuing Medical Education </w:t>
      </w:r>
      <w:proofErr w:type="gramStart"/>
      <w:r>
        <w:t>approval</w:t>
      </w:r>
      <w:proofErr w:type="gramEnd"/>
      <w:r>
        <w:t xml:space="preserve"> and implemented the curriculum above for school-based personnel in collaboration with the Colorado Department of Public Health, Colorado Department of Education and Children’s Hospital Colorado. Trained 187 community-based professionals over 32 sessions. </w:t>
      </w:r>
    </w:p>
    <w:p w14:paraId="6E3DAB1F" w14:textId="77777777" w:rsidR="00F3413F" w:rsidRDefault="00F3413F" w:rsidP="00F3413F">
      <w:pPr>
        <w:pStyle w:val="Body"/>
      </w:pPr>
    </w:p>
    <w:p w14:paraId="3120E2A7" w14:textId="77777777" w:rsidR="00F3413F" w:rsidRPr="001552C6" w:rsidRDefault="00F3413F" w:rsidP="00F3413F">
      <w:pPr>
        <w:pStyle w:val="Body"/>
        <w:rPr>
          <w:u w:val="single"/>
        </w:rPr>
      </w:pPr>
      <w:r w:rsidRPr="001552C6">
        <w:rPr>
          <w:u w:val="single"/>
        </w:rPr>
        <w:t>Autism</w:t>
      </w:r>
      <w:r>
        <w:rPr>
          <w:u w:val="single"/>
        </w:rPr>
        <w:t>: Core Concepts for Primary Care, Part 1</w:t>
      </w:r>
      <w:r w:rsidRPr="001552C6">
        <w:rPr>
          <w:u w:val="single"/>
        </w:rPr>
        <w:t xml:space="preserve"> </w:t>
      </w:r>
      <w:r>
        <w:rPr>
          <w:u w:val="single"/>
        </w:rPr>
        <w:t>(</w:t>
      </w:r>
      <w:r w:rsidRPr="001552C6">
        <w:rPr>
          <w:u w:val="single"/>
        </w:rPr>
        <w:t>20</w:t>
      </w:r>
      <w:r>
        <w:rPr>
          <w:u w:val="single"/>
        </w:rPr>
        <w:t>21</w:t>
      </w:r>
      <w:r w:rsidRPr="001552C6">
        <w:rPr>
          <w:u w:val="single"/>
        </w:rPr>
        <w:t>)</w:t>
      </w:r>
    </w:p>
    <w:p w14:paraId="55A3F6FC" w14:textId="39D3F73B" w:rsidR="00F3413F" w:rsidRDefault="00F3413F" w:rsidP="00F3413F">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CHCO Developmental Pediatrics. 13 providers, 5 sessions, 2 separate cohorts of providers.</w:t>
      </w:r>
    </w:p>
    <w:p w14:paraId="0E4704FB" w14:textId="77777777" w:rsidR="00F3413F" w:rsidRDefault="00F3413F" w:rsidP="00F3413F">
      <w:pPr>
        <w:pStyle w:val="Footer"/>
      </w:pPr>
    </w:p>
    <w:p w14:paraId="1439F69D" w14:textId="48FDDACA" w:rsidR="00F3413F" w:rsidRPr="001552C6" w:rsidRDefault="00F3413F" w:rsidP="00F3413F">
      <w:pPr>
        <w:pStyle w:val="Body"/>
        <w:rPr>
          <w:u w:val="single"/>
        </w:rPr>
      </w:pPr>
      <w:r w:rsidRPr="001552C6">
        <w:rPr>
          <w:u w:val="single"/>
        </w:rPr>
        <w:t>Autism</w:t>
      </w:r>
      <w:r>
        <w:rPr>
          <w:u w:val="single"/>
        </w:rPr>
        <w:t>: Core Concepts for Primary Care, Part 2</w:t>
      </w:r>
      <w:r w:rsidRPr="001552C6">
        <w:rPr>
          <w:u w:val="single"/>
        </w:rPr>
        <w:t xml:space="preserve"> </w:t>
      </w:r>
      <w:r>
        <w:rPr>
          <w:u w:val="single"/>
        </w:rPr>
        <w:t>(</w:t>
      </w:r>
      <w:r w:rsidRPr="001552C6">
        <w:rPr>
          <w:u w:val="single"/>
        </w:rPr>
        <w:t>20</w:t>
      </w:r>
      <w:r>
        <w:rPr>
          <w:u w:val="single"/>
        </w:rPr>
        <w:t>21</w:t>
      </w:r>
      <w:r w:rsidRPr="001552C6">
        <w:rPr>
          <w:u w:val="single"/>
        </w:rPr>
        <w:t>)</w:t>
      </w:r>
    </w:p>
    <w:p w14:paraId="0EB6967E" w14:textId="5D470BCC" w:rsidR="00F3413F" w:rsidRDefault="00F3413F" w:rsidP="00F3413F">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Children’s Hospital Department of Developmental Pediatrics. 13 providers, 5 sessions, 2 separate cohorts of providers.</w:t>
      </w:r>
    </w:p>
    <w:p w14:paraId="099C6781" w14:textId="503B83E6" w:rsidR="00A71A40" w:rsidRDefault="00A71A40" w:rsidP="00F3413F">
      <w:pPr>
        <w:pStyle w:val="Body"/>
      </w:pPr>
    </w:p>
    <w:p w14:paraId="2C5BC105" w14:textId="61D8250B" w:rsidR="00A71A40" w:rsidRPr="001552C6" w:rsidRDefault="00A71A40" w:rsidP="00A71A40">
      <w:pPr>
        <w:pStyle w:val="Body"/>
        <w:rPr>
          <w:u w:val="single"/>
        </w:rPr>
      </w:pPr>
      <w:r>
        <w:rPr>
          <w:u w:val="single"/>
        </w:rPr>
        <w:lastRenderedPageBreak/>
        <w:t xml:space="preserve">Pediatric </w:t>
      </w:r>
      <w:r w:rsidRPr="001552C6">
        <w:rPr>
          <w:u w:val="single"/>
        </w:rPr>
        <w:t>Autism</w:t>
      </w:r>
      <w:r>
        <w:rPr>
          <w:u w:val="single"/>
        </w:rPr>
        <w:t xml:space="preserve">: Enhanced Case </w:t>
      </w:r>
      <w:proofErr w:type="gramStart"/>
      <w:r>
        <w:rPr>
          <w:u w:val="single"/>
        </w:rPr>
        <w:t xml:space="preserve">Management, </w:t>
      </w:r>
      <w:r w:rsidRPr="001552C6">
        <w:rPr>
          <w:u w:val="single"/>
        </w:rPr>
        <w:t xml:space="preserve"> </w:t>
      </w:r>
      <w:r>
        <w:rPr>
          <w:u w:val="single"/>
        </w:rPr>
        <w:t>(</w:t>
      </w:r>
      <w:proofErr w:type="gramEnd"/>
      <w:r w:rsidRPr="001552C6">
        <w:rPr>
          <w:u w:val="single"/>
        </w:rPr>
        <w:t>20</w:t>
      </w:r>
      <w:r>
        <w:rPr>
          <w:u w:val="single"/>
        </w:rPr>
        <w:t>21</w:t>
      </w:r>
      <w:r w:rsidRPr="001552C6">
        <w:rPr>
          <w:u w:val="single"/>
        </w:rPr>
        <w:t>)</w:t>
      </w:r>
    </w:p>
    <w:p w14:paraId="5708B11C" w14:textId="22F2190A" w:rsidR="00A71A40" w:rsidRDefault="00A71A40" w:rsidP="00A71A40">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Children’s Hospital Department of Developmental Pediatrics. </w:t>
      </w:r>
      <w:r w:rsidR="003B465E">
        <w:t>6 cohorts of providers (20</w:t>
      </w:r>
      <w:proofErr w:type="gramStart"/>
      <w:r w:rsidR="003B465E">
        <w:t>, )</w:t>
      </w:r>
      <w:proofErr w:type="gramEnd"/>
      <w:r w:rsidR="003B465E">
        <w:t xml:space="preserve"> 6</w:t>
      </w:r>
      <w:r>
        <w:t xml:space="preserve"> sessions.</w:t>
      </w:r>
    </w:p>
    <w:p w14:paraId="3CB75991" w14:textId="22EACE02" w:rsidR="003B465E" w:rsidRDefault="003B465E" w:rsidP="00A71A40">
      <w:pPr>
        <w:pStyle w:val="Body"/>
      </w:pPr>
    </w:p>
    <w:p w14:paraId="24EDD59B" w14:textId="53285B99" w:rsidR="0014471C" w:rsidRDefault="0014471C" w:rsidP="00A71A40">
      <w:pPr>
        <w:pStyle w:val="Body"/>
      </w:pPr>
    </w:p>
    <w:p w14:paraId="4E4ED093" w14:textId="77777777" w:rsidR="0014471C" w:rsidRDefault="0014471C" w:rsidP="00A71A40">
      <w:pPr>
        <w:pStyle w:val="Body"/>
      </w:pPr>
    </w:p>
    <w:p w14:paraId="75A08363" w14:textId="08B60065" w:rsidR="003B465E" w:rsidRPr="003C474A" w:rsidRDefault="003B465E" w:rsidP="003B465E">
      <w:pPr>
        <w:pStyle w:val="Body"/>
        <w:rPr>
          <w:u w:val="single"/>
        </w:rPr>
      </w:pPr>
      <w:r>
        <w:rPr>
          <w:u w:val="single"/>
        </w:rPr>
        <w:t xml:space="preserve">Optimizing Telehealth in Family Practice </w:t>
      </w:r>
      <w:r w:rsidRPr="003C474A">
        <w:rPr>
          <w:u w:val="single"/>
        </w:rPr>
        <w:t>(</w:t>
      </w:r>
      <w:r>
        <w:rPr>
          <w:u w:val="single"/>
        </w:rPr>
        <w:t>2021</w:t>
      </w:r>
      <w:r w:rsidRPr="003C474A">
        <w:rPr>
          <w:u w:val="single"/>
        </w:rPr>
        <w:t>)</w:t>
      </w:r>
    </w:p>
    <w:p w14:paraId="29DD7689" w14:textId="211B7569" w:rsidR="003B465E" w:rsidRDefault="003B465E" w:rsidP="003B465E">
      <w:pPr>
        <w:pStyle w:val="Body"/>
      </w:pPr>
      <w:r>
        <w:t xml:space="preserve">Developed, received Continuing Medical Education </w:t>
      </w:r>
      <w:proofErr w:type="gramStart"/>
      <w:r>
        <w:t>approval</w:t>
      </w:r>
      <w:proofErr w:type="gramEnd"/>
      <w:r>
        <w:t xml:space="preserve"> and implemented the curriculum above for community-based family medicine providers in collaboration with the Colorado Department of Public Health and the Environment and Centers for Disease Control. We developed a 3 session ECHO series covering topics including: comparable models of telemedicine, peer-to-peer approaches, direct patient monitoring, business models for telehealth. We trained 20 providers on use of telemedicine in their practice.</w:t>
      </w:r>
    </w:p>
    <w:p w14:paraId="08F33763" w14:textId="77777777" w:rsidR="003B465E" w:rsidRDefault="003B465E" w:rsidP="00A71A40">
      <w:pPr>
        <w:pStyle w:val="Body"/>
      </w:pPr>
    </w:p>
    <w:p w14:paraId="595FB187" w14:textId="11B8D4D0" w:rsidR="00F3413F" w:rsidRDefault="00F3413F" w:rsidP="00F3413F">
      <w:pPr>
        <w:pStyle w:val="Body"/>
      </w:pPr>
      <w:r>
        <w:rPr>
          <w:u w:val="single"/>
        </w:rPr>
        <w:t>Improving Pain Management with Opioids</w:t>
      </w:r>
      <w:r w:rsidR="005175DD">
        <w:rPr>
          <w:u w:val="single"/>
        </w:rPr>
        <w:t>/</w:t>
      </w:r>
      <w:r>
        <w:rPr>
          <w:u w:val="single"/>
        </w:rPr>
        <w:t xml:space="preserve">Treatment for Opioid Use </w:t>
      </w:r>
      <w:proofErr w:type="gramStart"/>
      <w:r>
        <w:rPr>
          <w:u w:val="single"/>
        </w:rPr>
        <w:t xml:space="preserve">Disorder </w:t>
      </w:r>
      <w:r>
        <w:rPr>
          <w:b/>
          <w:bCs/>
        </w:rPr>
        <w:t xml:space="preserve"> </w:t>
      </w:r>
      <w:r>
        <w:t>(</w:t>
      </w:r>
      <w:proofErr w:type="gramEnd"/>
      <w:r>
        <w:t>2021)</w:t>
      </w:r>
    </w:p>
    <w:p w14:paraId="472A7EF4" w14:textId="15894999" w:rsidR="00F3413F" w:rsidRDefault="00F3413F" w:rsidP="00F3413F">
      <w:pPr>
        <w:pStyle w:val="Body"/>
      </w:pPr>
      <w:r>
        <w:t>Co-developed, received Continuing Education approval and implemented the evidence-based curriculum above for primary care providers in partnership with Denver Health. We trained 23 separate primary care providers for 8 weeks and completed pre-post evaluation regarding change in competency in initiating pain management therapies; the epidemiology and neurobiology of addiction; patient assessment; behavioral health considerations; indication and stabilization and maintenance and relapse risk of therapies.</w:t>
      </w:r>
    </w:p>
    <w:p w14:paraId="0F981B65" w14:textId="77777777" w:rsidR="00F3413F" w:rsidRDefault="00F3413F" w:rsidP="00F3413F">
      <w:pPr>
        <w:pStyle w:val="Body"/>
      </w:pPr>
    </w:p>
    <w:p w14:paraId="63E6ECF9" w14:textId="6691C22B" w:rsidR="00F3413F" w:rsidRDefault="00F3413F" w:rsidP="00F3413F">
      <w:pPr>
        <w:pStyle w:val="Body"/>
      </w:pPr>
      <w:r>
        <w:rPr>
          <w:u w:val="single"/>
        </w:rPr>
        <w:t xml:space="preserve">Perinatal Mental Health: An Interdisciplinary Approach </w:t>
      </w:r>
      <w:r>
        <w:t>(2021)</w:t>
      </w:r>
    </w:p>
    <w:p w14:paraId="2D1DFFD9" w14:textId="63B99D0B" w:rsidR="00F3413F" w:rsidRDefault="00F3413F" w:rsidP="00F3413F">
      <w:pPr>
        <w:pStyle w:val="Body"/>
      </w:pPr>
      <w:r>
        <w:t>Co-developed, received Continuing Education approval and implemented the curriculum above for primary care faculty in community practice in collaboration with the Children’s Hospital faculty. We provided 8 weeks of training for 5 separate cohorts (21, 25, 18, 32, 19) community based primary care providers. Participants completed pre-post evaluation regarding change in competency in a range of activities involved in managing pediatric patients.</w:t>
      </w:r>
    </w:p>
    <w:p w14:paraId="110539AD" w14:textId="10824CA3" w:rsidR="00F3413F" w:rsidRDefault="00F3413F" w:rsidP="00F3413F">
      <w:pPr>
        <w:pStyle w:val="Body"/>
      </w:pPr>
    </w:p>
    <w:p w14:paraId="552CD6B9" w14:textId="051ABDC6" w:rsidR="00F3413F" w:rsidRDefault="00F3413F" w:rsidP="00F3413F">
      <w:pPr>
        <w:pStyle w:val="Body"/>
      </w:pPr>
      <w:r>
        <w:rPr>
          <w:u w:val="single"/>
        </w:rPr>
        <w:t>Past the Pandemic: Mental health well-being for You and Your Patients</w:t>
      </w:r>
      <w:r>
        <w:rPr>
          <w:b/>
          <w:bCs/>
        </w:rPr>
        <w:t xml:space="preserve"> </w:t>
      </w:r>
      <w:r>
        <w:t>(2021)</w:t>
      </w:r>
    </w:p>
    <w:p w14:paraId="343666C7" w14:textId="18EC35F3" w:rsidR="00F3413F" w:rsidRDefault="00F3413F" w:rsidP="00F3413F">
      <w:pPr>
        <w:pStyle w:val="Body"/>
      </w:pPr>
      <w:r>
        <w:t xml:space="preserve">Developed, received Continuing Education </w:t>
      </w:r>
      <w:proofErr w:type="gramStart"/>
      <w:r>
        <w:t>approval</w:t>
      </w:r>
      <w:proofErr w:type="gramEnd"/>
      <w:r>
        <w:t xml:space="preserve"> and implemented the curriculum above for community based primary care providers for ongoing management of their own critical </w:t>
      </w:r>
      <w:proofErr w:type="spellStart"/>
      <w:r>
        <w:t>self wellness</w:t>
      </w:r>
      <w:proofErr w:type="spellEnd"/>
      <w:r>
        <w:t xml:space="preserve"> as well as their patients with CO Office of Behavioral Health (OBH). 5 separate cohorts of (42, 57, 69, 89, 79) primary providers over eight weeks of curriculum. Participants completed pre-post evaluation regarding change in competency in managing patients with a range of common mental health conditions. Sessions also provided support for provider’s well-being as well </w:t>
      </w:r>
      <w:proofErr w:type="gramStart"/>
      <w:r>
        <w:t>in light of</w:t>
      </w:r>
      <w:proofErr w:type="gramEnd"/>
      <w:r>
        <w:t xml:space="preserve"> COVID impact.</w:t>
      </w:r>
    </w:p>
    <w:p w14:paraId="0F3EF945" w14:textId="7DED9318" w:rsidR="00F3413F" w:rsidRDefault="00F3413F" w:rsidP="00F3413F">
      <w:pPr>
        <w:pStyle w:val="Body"/>
      </w:pPr>
    </w:p>
    <w:p w14:paraId="59F6458C" w14:textId="580AF9A5" w:rsidR="00F3413F" w:rsidRDefault="00F3413F" w:rsidP="00F3413F">
      <w:pPr>
        <w:pStyle w:val="Body"/>
      </w:pPr>
      <w:r>
        <w:rPr>
          <w:u w:val="single"/>
        </w:rPr>
        <w:t>COVID care in the Ambulatory Setting</w:t>
      </w:r>
      <w:r>
        <w:rPr>
          <w:b/>
          <w:bCs/>
        </w:rPr>
        <w:t xml:space="preserve"> </w:t>
      </w:r>
      <w:r>
        <w:t>(2021)</w:t>
      </w:r>
    </w:p>
    <w:p w14:paraId="57D6F61B" w14:textId="71B0203A" w:rsidR="00F3413F" w:rsidRDefault="00F3413F" w:rsidP="00F3413F">
      <w:pPr>
        <w:pStyle w:val="Body"/>
      </w:pPr>
      <w:r>
        <w:t xml:space="preserve">Developed, received Continuing Education </w:t>
      </w:r>
      <w:proofErr w:type="gramStart"/>
      <w:r>
        <w:t>approval</w:t>
      </w:r>
      <w:proofErr w:type="gramEnd"/>
      <w:r>
        <w:t xml:space="preserve"> and implemented the curriculum above for community based primary care providers. Sessions followed a “Just-in-Time (JIT) approach responding to training needs expressed by participants responding to their community needs. Trained 150 providers over 23 weeks of curriculum. Participants </w:t>
      </w:r>
      <w:r>
        <w:lastRenderedPageBreak/>
        <w:t xml:space="preserve">completed pre-post evaluation regarding change in competency in managing patients with a range of common mental health conditions. Sessions also provided support for provider’s well-being as well </w:t>
      </w:r>
      <w:proofErr w:type="gramStart"/>
      <w:r>
        <w:t>in light of</w:t>
      </w:r>
      <w:proofErr w:type="gramEnd"/>
      <w:r>
        <w:t xml:space="preserve"> COVID impact.</w:t>
      </w:r>
    </w:p>
    <w:p w14:paraId="0CD1485C" w14:textId="53D1AB7E" w:rsidR="00F3413F" w:rsidRDefault="00F3413F" w:rsidP="00F3413F">
      <w:pPr>
        <w:pStyle w:val="Body"/>
      </w:pPr>
    </w:p>
    <w:p w14:paraId="59FB39D6" w14:textId="7BAE32DE" w:rsidR="00F3413F" w:rsidRDefault="00F3413F" w:rsidP="00F3413F">
      <w:pPr>
        <w:pStyle w:val="Body"/>
      </w:pPr>
      <w:r>
        <w:rPr>
          <w:u w:val="single"/>
        </w:rPr>
        <w:t xml:space="preserve">Nursing Home COVID Action Network ECHO </w:t>
      </w:r>
      <w:r>
        <w:t>(2021)</w:t>
      </w:r>
    </w:p>
    <w:p w14:paraId="7D117A96" w14:textId="77777777" w:rsidR="00F3413F" w:rsidRDefault="00F3413F" w:rsidP="00F3413F">
      <w:pPr>
        <w:pStyle w:val="Body"/>
      </w:pPr>
      <w:r>
        <w:t xml:space="preserve">Received funding in partnership with the ECHO Institute to provide support for Colorado-based nursing homes as they sought assistance during COVID-19. Developed, received Continuing Medical Education </w:t>
      </w:r>
      <w:proofErr w:type="gramStart"/>
      <w:r>
        <w:t>approval</w:t>
      </w:r>
      <w:proofErr w:type="gramEnd"/>
      <w:r>
        <w:t xml:space="preserve"> and implemented the curriculum above for Colorado-based nursing homes in collaboration with the ECHO Institute, Colorado Department of Public Health and the University of Colorado Center on Aging. </w:t>
      </w:r>
    </w:p>
    <w:p w14:paraId="15E6B5F0" w14:textId="7D54DABC" w:rsidR="00F3413F" w:rsidRDefault="00F3413F" w:rsidP="00F3413F">
      <w:pPr>
        <w:pStyle w:val="Body"/>
      </w:pPr>
      <w:r>
        <w:t xml:space="preserve">Provided five separate sessions per week, trained 320 nursing home providers over 16 weeks of curriculum. Participants completed pre-post evaluation regarding change in competency in managing COVID patients. </w:t>
      </w:r>
    </w:p>
    <w:p w14:paraId="3B58683E" w14:textId="49A3D56F" w:rsidR="00A71A40" w:rsidRDefault="00A71A40" w:rsidP="00F3413F">
      <w:pPr>
        <w:pStyle w:val="Body"/>
      </w:pPr>
    </w:p>
    <w:p w14:paraId="0742385B" w14:textId="10AA791C" w:rsidR="00A71A40" w:rsidRPr="00F31CA4" w:rsidRDefault="00A71A40" w:rsidP="00A71A40">
      <w:pPr>
        <w:pStyle w:val="Body"/>
        <w:rPr>
          <w:u w:val="single"/>
        </w:rPr>
      </w:pPr>
      <w:r>
        <w:rPr>
          <w:u w:val="single"/>
        </w:rPr>
        <w:t xml:space="preserve">Building a Network for Addiction Care in Primary </w:t>
      </w:r>
      <w:proofErr w:type="gramStart"/>
      <w:r>
        <w:rPr>
          <w:u w:val="single"/>
        </w:rPr>
        <w:t xml:space="preserve">Care </w:t>
      </w:r>
      <w:r w:rsidRPr="00F31CA4">
        <w:rPr>
          <w:u w:val="single"/>
        </w:rPr>
        <w:t xml:space="preserve"> (</w:t>
      </w:r>
      <w:proofErr w:type="gramEnd"/>
      <w:r>
        <w:rPr>
          <w:u w:val="single"/>
        </w:rPr>
        <w:t>2021</w:t>
      </w:r>
      <w:r w:rsidRPr="00F31CA4">
        <w:rPr>
          <w:u w:val="single"/>
        </w:rPr>
        <w:t>)</w:t>
      </w:r>
    </w:p>
    <w:p w14:paraId="1278A360" w14:textId="1DCE033E" w:rsidR="00A71A40" w:rsidRDefault="00A71A40" w:rsidP="00A71A40">
      <w:pPr>
        <w:pStyle w:val="Body"/>
      </w:pPr>
      <w:r>
        <w:t xml:space="preserve">Developed, received continuing medical education </w:t>
      </w:r>
      <w:proofErr w:type="gramStart"/>
      <w:r>
        <w:t>approval</w:t>
      </w:r>
      <w:proofErr w:type="gramEnd"/>
      <w:r>
        <w:t xml:space="preserve"> and implemented the curriculum for community-based PCPs in collaboration with the Colorado Association of Family Medicine Providers. Provided training for 19 providers who met for three sessions and completed pre-post evaluation regarding changes in competency in for assessing, </w:t>
      </w:r>
      <w:proofErr w:type="gramStart"/>
      <w:r>
        <w:t>treating</w:t>
      </w:r>
      <w:proofErr w:type="gramEnd"/>
      <w:r>
        <w:t xml:space="preserve"> and managing substance addiction.</w:t>
      </w:r>
    </w:p>
    <w:p w14:paraId="035F1CF2" w14:textId="72E624F6" w:rsidR="00D12268" w:rsidRDefault="00D12268" w:rsidP="00A71A40">
      <w:pPr>
        <w:pStyle w:val="Body"/>
      </w:pPr>
    </w:p>
    <w:p w14:paraId="0224E24A" w14:textId="1128A0B9" w:rsidR="00D12268" w:rsidRPr="00D12268" w:rsidRDefault="00D12268" w:rsidP="00A71A40">
      <w:pPr>
        <w:pStyle w:val="Body"/>
        <w:rPr>
          <w:u w:val="single"/>
        </w:rPr>
      </w:pPr>
      <w:proofErr w:type="spellStart"/>
      <w:r>
        <w:rPr>
          <w:u w:val="single"/>
        </w:rPr>
        <w:t>Identifuing</w:t>
      </w:r>
      <w:proofErr w:type="spellEnd"/>
      <w:r>
        <w:rPr>
          <w:u w:val="single"/>
        </w:rPr>
        <w:t xml:space="preserve"> and Treating Tremor, </w:t>
      </w:r>
      <w:proofErr w:type="gramStart"/>
      <w:r>
        <w:rPr>
          <w:u w:val="single"/>
        </w:rPr>
        <w:t>Parkinson’s</w:t>
      </w:r>
      <w:proofErr w:type="gramEnd"/>
      <w:r>
        <w:rPr>
          <w:u w:val="single"/>
        </w:rPr>
        <w:t xml:space="preserve"> and Chorea (2021). </w:t>
      </w:r>
    </w:p>
    <w:p w14:paraId="18068E7C" w14:textId="25BFE938" w:rsidR="00D12268" w:rsidRPr="00D12268" w:rsidRDefault="00D12268" w:rsidP="00460825">
      <w:pPr>
        <w:pStyle w:val="Body"/>
        <w:rPr>
          <w:vanish/>
        </w:rPr>
      </w:pPr>
      <w:r>
        <w:t xml:space="preserve">Developed, received continuing medical education </w:t>
      </w:r>
      <w:proofErr w:type="gramStart"/>
      <w:r>
        <w:t>approval</w:t>
      </w:r>
      <w:proofErr w:type="gramEnd"/>
      <w:r>
        <w:t xml:space="preserve"> and implemented the curriculum for community-based PCPs in collaboration with CUSOM faculty team. Provided training for cohort of providers </w:t>
      </w:r>
      <w:r w:rsidR="00460825">
        <w:t xml:space="preserve">for five weeks of curriculum and completed pre-post evaluation regarding exam techniques to assess PD and HD issues, treatment basics, and effective new treatments. </w:t>
      </w:r>
    </w:p>
    <w:tbl>
      <w:tblPr>
        <w:tblW w:w="5000" w:type="pct"/>
        <w:tblCellMar>
          <w:left w:w="0" w:type="dxa"/>
          <w:right w:w="0" w:type="dxa"/>
        </w:tblCellMar>
        <w:tblLook w:val="04A0" w:firstRow="1" w:lastRow="0" w:firstColumn="1" w:lastColumn="0" w:noHBand="0" w:noVBand="1"/>
      </w:tblPr>
      <w:tblGrid>
        <w:gridCol w:w="8640"/>
      </w:tblGrid>
      <w:tr w:rsidR="00D12268" w:rsidRPr="00D12268" w14:paraId="366CB9B1" w14:textId="77777777" w:rsidTr="00D12268">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640"/>
            </w:tblGrid>
            <w:tr w:rsidR="00D12268" w:rsidRPr="00D12268" w14:paraId="407728DC" w14:textId="77777777">
              <w:tc>
                <w:tcPr>
                  <w:tcW w:w="0" w:type="auto"/>
                  <w:tcMar>
                    <w:top w:w="0" w:type="dxa"/>
                    <w:left w:w="270" w:type="dxa"/>
                    <w:bottom w:w="135" w:type="dxa"/>
                    <w:right w:w="270" w:type="dxa"/>
                  </w:tcMar>
                  <w:hideMark/>
                </w:tcPr>
                <w:p w14:paraId="4E94E08C" w14:textId="58756D88" w:rsidR="00D12268" w:rsidRPr="00D12268" w:rsidRDefault="00D12268" w:rsidP="00D12268">
                  <w:pPr>
                    <w:spacing w:line="495" w:lineRule="atLeast"/>
                    <w:jc w:val="center"/>
                    <w:outlineLvl w:val="2"/>
                    <w:rPr>
                      <w:rFonts w:ascii="Helvetica" w:hAnsi="Helvetica"/>
                      <w:b/>
                      <w:bCs/>
                      <w:color w:val="444444"/>
                      <w:sz w:val="33"/>
                      <w:szCs w:val="33"/>
                    </w:rPr>
                  </w:pPr>
                </w:p>
              </w:tc>
            </w:tr>
          </w:tbl>
          <w:p w14:paraId="36675D22" w14:textId="77777777" w:rsidR="00D12268" w:rsidRPr="00D12268" w:rsidRDefault="00D12268" w:rsidP="00D12268">
            <w:pPr>
              <w:rPr>
                <w:rFonts w:ascii="Segoe UI" w:hAnsi="Segoe UI" w:cs="Segoe UI"/>
                <w:color w:val="000000"/>
                <w:sz w:val="21"/>
                <w:szCs w:val="21"/>
              </w:rPr>
            </w:pPr>
          </w:p>
        </w:tc>
      </w:tr>
    </w:tbl>
    <w:p w14:paraId="0FC33BEA" w14:textId="3087DBE5" w:rsidR="00F3413F" w:rsidRPr="00F31CA4" w:rsidRDefault="00F3413F" w:rsidP="00F3413F">
      <w:pPr>
        <w:pStyle w:val="Body"/>
        <w:rPr>
          <w:u w:val="single"/>
        </w:rPr>
      </w:pPr>
      <w:r>
        <w:rPr>
          <w:u w:val="single"/>
        </w:rPr>
        <w:t xml:space="preserve">Common Urologic Issues in Primary </w:t>
      </w:r>
      <w:proofErr w:type="gramStart"/>
      <w:r>
        <w:rPr>
          <w:u w:val="single"/>
        </w:rPr>
        <w:t xml:space="preserve">Care </w:t>
      </w:r>
      <w:r w:rsidRPr="00F31CA4">
        <w:rPr>
          <w:u w:val="single"/>
        </w:rPr>
        <w:t xml:space="preserve"> (</w:t>
      </w:r>
      <w:proofErr w:type="gramEnd"/>
      <w:r>
        <w:rPr>
          <w:u w:val="single"/>
        </w:rPr>
        <w:t>2021</w:t>
      </w:r>
      <w:r w:rsidRPr="00F31CA4">
        <w:rPr>
          <w:u w:val="single"/>
        </w:rPr>
        <w:t>)</w:t>
      </w:r>
    </w:p>
    <w:p w14:paraId="4FDE3EB9" w14:textId="5E7FC885" w:rsidR="00F3413F" w:rsidRDefault="00F3413F" w:rsidP="00F3413F">
      <w:pPr>
        <w:pStyle w:val="Body"/>
      </w:pPr>
      <w:r>
        <w:t xml:space="preserve">Developed, received continuing medical education </w:t>
      </w:r>
      <w:proofErr w:type="gramStart"/>
      <w:r>
        <w:t>approval</w:t>
      </w:r>
      <w:proofErr w:type="gramEnd"/>
      <w:r>
        <w:t xml:space="preserve"> and implemented the curriculum for community-based PCPs in collaboration with the Children’s Hospital Colorado. Provided training for 61 providers who met for four sessions and completed pre-post evaluation regarding changes in competency in for assessing, </w:t>
      </w:r>
      <w:proofErr w:type="gramStart"/>
      <w:r>
        <w:t>treating</w:t>
      </w:r>
      <w:proofErr w:type="gramEnd"/>
      <w:r>
        <w:t xml:space="preserve"> and managing urologic health issues.</w:t>
      </w:r>
    </w:p>
    <w:p w14:paraId="40762702" w14:textId="77777777" w:rsidR="00F3413F" w:rsidRDefault="00F3413F" w:rsidP="00F3413F">
      <w:pPr>
        <w:pStyle w:val="Body"/>
      </w:pPr>
    </w:p>
    <w:p w14:paraId="529CA3E4" w14:textId="259A482E" w:rsidR="00F3413F" w:rsidRPr="00F31CA4" w:rsidRDefault="00F3413F" w:rsidP="00F3413F">
      <w:pPr>
        <w:pStyle w:val="Body"/>
        <w:rPr>
          <w:u w:val="single"/>
        </w:rPr>
      </w:pPr>
      <w:r w:rsidRPr="00F31CA4">
        <w:rPr>
          <w:u w:val="single"/>
        </w:rPr>
        <w:t>Adolescent Reproductive Health</w:t>
      </w:r>
      <w:r>
        <w:rPr>
          <w:u w:val="single"/>
        </w:rPr>
        <w:t xml:space="preserve"> for Primary Care Providers</w:t>
      </w:r>
      <w:r w:rsidRPr="00F31CA4">
        <w:rPr>
          <w:u w:val="single"/>
        </w:rPr>
        <w:t xml:space="preserve"> (</w:t>
      </w:r>
      <w:r>
        <w:rPr>
          <w:u w:val="single"/>
        </w:rPr>
        <w:t>2021</w:t>
      </w:r>
      <w:r w:rsidRPr="00F31CA4">
        <w:rPr>
          <w:u w:val="single"/>
        </w:rPr>
        <w:t>)</w:t>
      </w:r>
    </w:p>
    <w:p w14:paraId="5E4854C4" w14:textId="3242F0FB" w:rsidR="00F3413F" w:rsidRDefault="00F3413F" w:rsidP="00F3413F">
      <w:pPr>
        <w:pStyle w:val="Body"/>
      </w:pPr>
      <w:r>
        <w:t xml:space="preserve">Developed, received continuing medical education </w:t>
      </w:r>
      <w:proofErr w:type="gramStart"/>
      <w:r>
        <w:t>approval</w:t>
      </w:r>
      <w:proofErr w:type="gramEnd"/>
      <w:r>
        <w:t xml:space="preserve"> and implemented the curriculum for community-based PCPs in collaboration with the Children’s Hospital Colorado. Nine cohorts of (20, 19, 29, 32, 42, 37, 40, 27, 11) providers met for six sessions and completed pre-post evaluation regarding changes in competency in for assessing, </w:t>
      </w:r>
      <w:proofErr w:type="gramStart"/>
      <w:r>
        <w:t>treating</w:t>
      </w:r>
      <w:proofErr w:type="gramEnd"/>
      <w:r>
        <w:t xml:space="preserve"> and managing adolescent reproductive health issues.</w:t>
      </w:r>
    </w:p>
    <w:p w14:paraId="173475EC" w14:textId="77777777" w:rsidR="00F3413F" w:rsidRDefault="00F3413F" w:rsidP="00E75D25">
      <w:pPr>
        <w:pStyle w:val="Footer"/>
      </w:pPr>
    </w:p>
    <w:p w14:paraId="0DFAA060" w14:textId="012C9B24" w:rsidR="00F3413F" w:rsidRDefault="00F3413F" w:rsidP="00F3413F">
      <w:pPr>
        <w:pStyle w:val="Body"/>
      </w:pPr>
      <w:r>
        <w:rPr>
          <w:u w:val="single"/>
        </w:rPr>
        <w:t>Pediatric Psychiatry in Primary Care: Beyond Core Essentials</w:t>
      </w:r>
      <w:r>
        <w:rPr>
          <w:b/>
          <w:bCs/>
        </w:rPr>
        <w:t xml:space="preserve"> </w:t>
      </w:r>
      <w:r>
        <w:t>(2021)</w:t>
      </w:r>
    </w:p>
    <w:p w14:paraId="62E7385F" w14:textId="5F7A9139" w:rsidR="00F3413F" w:rsidRDefault="00F3413F" w:rsidP="00F3413F">
      <w:pPr>
        <w:pStyle w:val="Body"/>
      </w:pPr>
      <w:r>
        <w:t xml:space="preserve">Developed, received Continuing Education </w:t>
      </w:r>
      <w:proofErr w:type="gramStart"/>
      <w:r>
        <w:t>approval</w:t>
      </w:r>
      <w:proofErr w:type="gramEnd"/>
      <w:r>
        <w:t xml:space="preserve"> and implemented the curriculum above for community based primary care providers with CO AAP chapter. 5 separate cohorts of (30, 25, 21, 22, 10) primary providers over five weeks of curriculum. </w:t>
      </w:r>
      <w:r>
        <w:lastRenderedPageBreak/>
        <w:t>Participants completed pre-post evaluation regarding change in competency in managing pediatric patients with a range of common mental health conditions.</w:t>
      </w:r>
    </w:p>
    <w:p w14:paraId="05C2671E" w14:textId="77777777" w:rsidR="00F3413F" w:rsidRDefault="00F3413F" w:rsidP="00E75D25">
      <w:pPr>
        <w:pStyle w:val="Footer"/>
      </w:pPr>
    </w:p>
    <w:p w14:paraId="472FBE2A" w14:textId="4376A24A" w:rsidR="00F3413F" w:rsidRPr="001552C6" w:rsidRDefault="00F3413F" w:rsidP="00F3413F">
      <w:pPr>
        <w:pStyle w:val="Body"/>
        <w:rPr>
          <w:u w:val="single"/>
        </w:rPr>
      </w:pPr>
      <w:r w:rsidRPr="001552C6">
        <w:rPr>
          <w:u w:val="single"/>
        </w:rPr>
        <w:t>Autism</w:t>
      </w:r>
      <w:r>
        <w:rPr>
          <w:u w:val="single"/>
        </w:rPr>
        <w:t>: Core Concepts for Primary Care, Part 1</w:t>
      </w:r>
      <w:r w:rsidRPr="001552C6">
        <w:rPr>
          <w:u w:val="single"/>
        </w:rPr>
        <w:t xml:space="preserve"> </w:t>
      </w:r>
      <w:r>
        <w:rPr>
          <w:u w:val="single"/>
        </w:rPr>
        <w:t>(</w:t>
      </w:r>
      <w:r w:rsidRPr="001552C6">
        <w:rPr>
          <w:u w:val="single"/>
        </w:rPr>
        <w:t>20</w:t>
      </w:r>
      <w:r>
        <w:rPr>
          <w:u w:val="single"/>
        </w:rPr>
        <w:t>21</w:t>
      </w:r>
      <w:r w:rsidRPr="001552C6">
        <w:rPr>
          <w:u w:val="single"/>
        </w:rPr>
        <w:t>)</w:t>
      </w:r>
    </w:p>
    <w:p w14:paraId="0D9F3B96" w14:textId="0FE1C330" w:rsidR="00F3413F" w:rsidRDefault="00F3413F" w:rsidP="00F3413F">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CHCO Developmental Pediatrics. 25 providers, 5 sessions, 3 separate cohorts of providers.</w:t>
      </w:r>
    </w:p>
    <w:p w14:paraId="6309B8FD" w14:textId="070AB6BA" w:rsidR="00460825" w:rsidRDefault="00460825" w:rsidP="00F3413F">
      <w:pPr>
        <w:pStyle w:val="Body"/>
      </w:pPr>
    </w:p>
    <w:p w14:paraId="4110B7DD" w14:textId="1EFBB2C3" w:rsidR="00460825" w:rsidRDefault="00460825" w:rsidP="00F3413F">
      <w:pPr>
        <w:pStyle w:val="Body"/>
        <w:rPr>
          <w:u w:val="single"/>
        </w:rPr>
      </w:pPr>
      <w:r>
        <w:rPr>
          <w:u w:val="single"/>
        </w:rPr>
        <w:t>Updates on Use and Access: Provider’s Guide to Ambulatory Monoclonal Antibody Therapy for COVID-19 (2021).</w:t>
      </w:r>
    </w:p>
    <w:p w14:paraId="3905A48D" w14:textId="1923AD24" w:rsidR="00460825" w:rsidRPr="00460825" w:rsidRDefault="00460825" w:rsidP="00F3413F">
      <w:pPr>
        <w:pStyle w:val="Body"/>
      </w:pPr>
      <w:r>
        <w:t xml:space="preserve">Developed, received Continuing Education </w:t>
      </w:r>
      <w:proofErr w:type="gramStart"/>
      <w:r>
        <w:t>approval</w:t>
      </w:r>
      <w:proofErr w:type="gramEnd"/>
      <w:r>
        <w:t xml:space="preserve"> and implemented the curriculum above for community based primary care providers with American Academy of Family Physicians and Colorado Department of Public Health and Environment. </w:t>
      </w:r>
      <w:r w:rsidR="005D313A">
        <w:t>Statewide collaborative ECHO sessions supporting hospitals and clinics struggling to provide care due to increasing volume of COVID cases. Provided training for 735 providers over 3 sessions.</w:t>
      </w:r>
    </w:p>
    <w:p w14:paraId="4056AEE8" w14:textId="5880C2BC" w:rsidR="00460825" w:rsidRDefault="00460825" w:rsidP="00F3413F">
      <w:pPr>
        <w:pStyle w:val="Body"/>
      </w:pPr>
    </w:p>
    <w:p w14:paraId="6F84E7D2" w14:textId="77777777" w:rsidR="00460825" w:rsidRDefault="00460825" w:rsidP="00460825">
      <w:pPr>
        <w:rPr>
          <w:vanish/>
        </w:rPr>
      </w:pPr>
    </w:p>
    <w:p w14:paraId="7658B927" w14:textId="083E3D0A" w:rsidR="00F3413F" w:rsidRPr="001552C6" w:rsidRDefault="00F3413F" w:rsidP="00F3413F">
      <w:pPr>
        <w:pStyle w:val="Body"/>
        <w:rPr>
          <w:u w:val="single"/>
        </w:rPr>
      </w:pPr>
      <w:r w:rsidRPr="001552C6">
        <w:rPr>
          <w:u w:val="single"/>
        </w:rPr>
        <w:t>Autism</w:t>
      </w:r>
      <w:r>
        <w:rPr>
          <w:u w:val="single"/>
        </w:rPr>
        <w:t>: Core Concepts for Primary Care, Part 2</w:t>
      </w:r>
      <w:r w:rsidRPr="001552C6">
        <w:rPr>
          <w:u w:val="single"/>
        </w:rPr>
        <w:t xml:space="preserve"> </w:t>
      </w:r>
      <w:r>
        <w:rPr>
          <w:u w:val="single"/>
        </w:rPr>
        <w:t>(</w:t>
      </w:r>
      <w:r w:rsidRPr="001552C6">
        <w:rPr>
          <w:u w:val="single"/>
        </w:rPr>
        <w:t>20</w:t>
      </w:r>
      <w:r>
        <w:rPr>
          <w:u w:val="single"/>
        </w:rPr>
        <w:t>22</w:t>
      </w:r>
      <w:r w:rsidRPr="001552C6">
        <w:rPr>
          <w:u w:val="single"/>
        </w:rPr>
        <w:t>)</w:t>
      </w:r>
    </w:p>
    <w:p w14:paraId="7323CDE4" w14:textId="517A937F" w:rsidR="00F3413F" w:rsidRDefault="00F3413F" w:rsidP="00F3413F">
      <w:pPr>
        <w:pStyle w:val="Body"/>
      </w:pPr>
      <w:r>
        <w:t xml:space="preserve">Developed, received Continuing Medical Education </w:t>
      </w:r>
      <w:proofErr w:type="gramStart"/>
      <w:r>
        <w:t>approval</w:t>
      </w:r>
      <w:proofErr w:type="gramEnd"/>
      <w:r>
        <w:t xml:space="preserve"> and implemented the curriculum above for Primary Care providers in collaboration with the Children’s Hospital Department of Developmental Pediatrics. 25 providers, 5 sessions, 3 separate cohorts of providers.</w:t>
      </w:r>
    </w:p>
    <w:p w14:paraId="667962AD" w14:textId="7AC8E210" w:rsidR="001D445C" w:rsidRDefault="001D445C" w:rsidP="00F3413F">
      <w:pPr>
        <w:pStyle w:val="Body"/>
      </w:pPr>
    </w:p>
    <w:p w14:paraId="6F8D0441" w14:textId="0A0FD13A" w:rsidR="001F6564" w:rsidRPr="00F3413F" w:rsidRDefault="001F6564" w:rsidP="00F3413F">
      <w:pPr>
        <w:pStyle w:val="Body"/>
      </w:pPr>
      <w:r>
        <w:rPr>
          <w:u w:val="single"/>
        </w:rPr>
        <w:t>Rheumatology in Primary Care (2022)</w:t>
      </w:r>
    </w:p>
    <w:p w14:paraId="45298698" w14:textId="2B86E532" w:rsidR="001F6564" w:rsidRDefault="001F6564" w:rsidP="00E75D25">
      <w:pPr>
        <w:pStyle w:val="Footer"/>
      </w:pPr>
      <w:r>
        <w:t xml:space="preserve">Developed, received continuing medical education </w:t>
      </w:r>
      <w:proofErr w:type="gramStart"/>
      <w:r>
        <w:t>approval</w:t>
      </w:r>
      <w:proofErr w:type="gramEnd"/>
      <w:r>
        <w:t xml:space="preserve"> and managed implementation of the curriculum for primary care providers. The series was aimed at creating a virtual space where PCPs and specialists can collaborate to increase access to care for patients with rheumatologic disease. Participants met for multiple sessions and completed pre-post evaluation regarding changes in competency related </w:t>
      </w:r>
      <w:proofErr w:type="gramStart"/>
      <w:r>
        <w:t>to:</w:t>
      </w:r>
      <w:proofErr w:type="gramEnd"/>
      <w:r>
        <w:t xml:space="preserve"> disease identification, effective management, improved transitions of care and pharmacologic and non-pharmacologic interventions appropriate for use in primary medical homes.</w:t>
      </w:r>
    </w:p>
    <w:p w14:paraId="71136E2D" w14:textId="1176AB56" w:rsidR="000415CE" w:rsidRDefault="000415CE" w:rsidP="00E75D25">
      <w:pPr>
        <w:pStyle w:val="Footer"/>
      </w:pPr>
    </w:p>
    <w:p w14:paraId="29B28808" w14:textId="708C820C" w:rsidR="000415CE" w:rsidRPr="00F31CA4" w:rsidRDefault="000415CE" w:rsidP="000415CE">
      <w:pPr>
        <w:pStyle w:val="Body"/>
        <w:rPr>
          <w:u w:val="single"/>
        </w:rPr>
      </w:pPr>
      <w:r w:rsidRPr="00F31CA4">
        <w:rPr>
          <w:u w:val="single"/>
        </w:rPr>
        <w:t>Adolescent Reproductive Health</w:t>
      </w:r>
      <w:r>
        <w:rPr>
          <w:u w:val="single"/>
        </w:rPr>
        <w:t xml:space="preserve"> for Primary Care Providers</w:t>
      </w:r>
      <w:r w:rsidRPr="00F31CA4">
        <w:rPr>
          <w:u w:val="single"/>
        </w:rPr>
        <w:t xml:space="preserve"> (</w:t>
      </w:r>
      <w:r>
        <w:rPr>
          <w:u w:val="single"/>
        </w:rPr>
        <w:t>2022</w:t>
      </w:r>
      <w:r w:rsidRPr="00F31CA4">
        <w:rPr>
          <w:u w:val="single"/>
        </w:rPr>
        <w:t>)</w:t>
      </w:r>
    </w:p>
    <w:p w14:paraId="4119616A" w14:textId="2BCEAA8B" w:rsidR="000415CE" w:rsidRDefault="000415CE" w:rsidP="000415CE">
      <w:pPr>
        <w:pStyle w:val="Body"/>
      </w:pPr>
      <w:r>
        <w:t xml:space="preserve">Developed, received continuing medical education </w:t>
      </w:r>
      <w:proofErr w:type="gramStart"/>
      <w:r>
        <w:t>approval</w:t>
      </w:r>
      <w:proofErr w:type="gramEnd"/>
      <w:r>
        <w:t xml:space="preserve"> and implemented the curriculum for community-based PCPs in collaboration with American Academy of Family Physicians. Cohort of providers me</w:t>
      </w:r>
      <w:r w:rsidR="00B86999">
        <w:t>t</w:t>
      </w:r>
      <w:r>
        <w:t xml:space="preserve"> for six sessions and completed pre-post evaluation regarding </w:t>
      </w:r>
      <w:r w:rsidR="00B86999">
        <w:t>changes in competency for managing adolescent reproductive health issues, best practices in adolescent contraception and other</w:t>
      </w:r>
      <w:r>
        <w:t xml:space="preserve"> adolescent reproductive health issues.</w:t>
      </w:r>
    </w:p>
    <w:p w14:paraId="4F46ABB8" w14:textId="65369A5E" w:rsidR="000415CE" w:rsidRDefault="000415CE" w:rsidP="00E75D25">
      <w:pPr>
        <w:pStyle w:val="Footer"/>
      </w:pPr>
    </w:p>
    <w:p w14:paraId="7ACCF0E5" w14:textId="64BC6923" w:rsidR="000415CE" w:rsidRDefault="000415CE" w:rsidP="00E75D25">
      <w:pPr>
        <w:pStyle w:val="Footer"/>
        <w:rPr>
          <w:u w:val="single"/>
        </w:rPr>
      </w:pPr>
      <w:r>
        <w:rPr>
          <w:u w:val="single"/>
        </w:rPr>
        <w:t xml:space="preserve">Colorado Updates in Public Health: COVID and Beyond (2022). </w:t>
      </w:r>
    </w:p>
    <w:p w14:paraId="2B1A5742" w14:textId="24A06AD2" w:rsidR="000415CE" w:rsidRDefault="000415CE" w:rsidP="00E75D25">
      <w:pPr>
        <w:pStyle w:val="Footer"/>
      </w:pPr>
      <w:r>
        <w:t xml:space="preserve">Developed, received continuing education </w:t>
      </w:r>
      <w:proofErr w:type="gramStart"/>
      <w:r>
        <w:t>approval</w:t>
      </w:r>
      <w:proofErr w:type="gramEnd"/>
      <w:r>
        <w:t xml:space="preserve"> and managed implementation of the curriculum for array of providers across the state of CO. In partnership with the Colorado Department of Public Health Y Environment. Offering most relevant information on rapidly evolving public health topics related to COVID pandemic, epidemiology and modeling, state-distributed therapeutics, vaccines.</w:t>
      </w:r>
    </w:p>
    <w:p w14:paraId="392EC54B" w14:textId="5253A144" w:rsidR="00D12268" w:rsidRDefault="00D12268" w:rsidP="00E75D25">
      <w:pPr>
        <w:pStyle w:val="Footer"/>
      </w:pPr>
    </w:p>
    <w:p w14:paraId="6D5E916E" w14:textId="7D3F3158" w:rsidR="00D12268" w:rsidRDefault="00D12268" w:rsidP="00E75D25">
      <w:pPr>
        <w:pStyle w:val="Footer"/>
        <w:rPr>
          <w:u w:val="single"/>
        </w:rPr>
      </w:pPr>
      <w:r>
        <w:rPr>
          <w:u w:val="single"/>
        </w:rPr>
        <w:t xml:space="preserve">Long COVID &amp; Fatiguing Illness Recovery Program (2022). </w:t>
      </w:r>
    </w:p>
    <w:p w14:paraId="180DE75B" w14:textId="0A19D858" w:rsidR="004B371B" w:rsidRDefault="00D12268" w:rsidP="00E75D25">
      <w:pPr>
        <w:pStyle w:val="Footer"/>
      </w:pPr>
      <w:r>
        <w:t>Developed, receiving continuing education approval and managed implementation of the curriculum in partnership with the Family Health Centers of San Diego, the ECHO Institute, and University of Washington. CDC-funded monthly webinar-style learning sessions.</w:t>
      </w:r>
    </w:p>
    <w:p w14:paraId="02AD7E87" w14:textId="54DBA48F" w:rsidR="00B86999" w:rsidRDefault="00B86999" w:rsidP="00E75D25">
      <w:pPr>
        <w:pStyle w:val="Footer"/>
      </w:pPr>
    </w:p>
    <w:p w14:paraId="32407698" w14:textId="40A488FE" w:rsidR="00B86999" w:rsidRDefault="00B86999" w:rsidP="00B86999">
      <w:pPr>
        <w:pStyle w:val="Body"/>
      </w:pPr>
      <w:r>
        <w:rPr>
          <w:u w:val="single"/>
        </w:rPr>
        <w:t>Pediatric Psychiatry in Primary Care: The Colorado Psychiatry Consultation and Access Program (</w:t>
      </w:r>
      <w:proofErr w:type="spellStart"/>
      <w:r>
        <w:rPr>
          <w:u w:val="single"/>
        </w:rPr>
        <w:t>CoPPCAP</w:t>
      </w:r>
      <w:proofErr w:type="spellEnd"/>
      <w:r>
        <w:rPr>
          <w:u w:val="single"/>
        </w:rPr>
        <w:t>)</w:t>
      </w:r>
      <w:r w:rsidR="0014471C">
        <w:rPr>
          <w:u w:val="single"/>
        </w:rPr>
        <w:t xml:space="preserve"> </w:t>
      </w:r>
      <w:r>
        <w:t>(2022)</w:t>
      </w:r>
    </w:p>
    <w:p w14:paraId="6E12674E" w14:textId="03286034" w:rsidR="00B86999" w:rsidRDefault="00B86999" w:rsidP="00B86999">
      <w:pPr>
        <w:pStyle w:val="Body"/>
      </w:pPr>
      <w:r>
        <w:t xml:space="preserve">Developed, received Continuing Education </w:t>
      </w:r>
      <w:proofErr w:type="gramStart"/>
      <w:r>
        <w:t>approval</w:t>
      </w:r>
      <w:proofErr w:type="gramEnd"/>
      <w:r>
        <w:t xml:space="preserve"> and implemented the curriculum above for community based primary care providers in partnership with </w:t>
      </w:r>
      <w:proofErr w:type="spellStart"/>
      <w:r>
        <w:t>CoPPCAP</w:t>
      </w:r>
      <w:proofErr w:type="spellEnd"/>
      <w:r>
        <w:t xml:space="preserve">. 2 separate cohorts of primary providers over eight weeks of curriculum. Participants completed pre-post evaluation regarding change in competency in </w:t>
      </w:r>
      <w:r w:rsidR="004B371B">
        <w:t xml:space="preserve">assessing and treating mental/behavioral health conditions in primary care. </w:t>
      </w:r>
    </w:p>
    <w:p w14:paraId="3EFF5BE5" w14:textId="65753217" w:rsidR="0014471C" w:rsidRDefault="0014471C" w:rsidP="00B86999">
      <w:pPr>
        <w:pStyle w:val="Body"/>
      </w:pPr>
    </w:p>
    <w:p w14:paraId="5C0F7B4A" w14:textId="4C3FD7A6" w:rsidR="0014471C" w:rsidRDefault="0014471C" w:rsidP="00B86999">
      <w:pPr>
        <w:pStyle w:val="Body"/>
      </w:pPr>
      <w:r>
        <w:rPr>
          <w:u w:val="single"/>
        </w:rPr>
        <w:t xml:space="preserve">Improving Equity in Menopause Care (2022). </w:t>
      </w:r>
      <w:r w:rsidR="00FD5C0F">
        <w:t xml:space="preserve">Developed and received funding to implement unique series involving virtual reality avatars in partnership with CUSOM Department of Psychiatry. </w:t>
      </w:r>
      <w:proofErr w:type="gramStart"/>
      <w:r w:rsidR="00FD5C0F">
        <w:t>7 week</w:t>
      </w:r>
      <w:proofErr w:type="gramEnd"/>
      <w:r w:rsidR="00FD5C0F">
        <w:t xml:space="preserve"> series focused on supporting community-based PCPs.</w:t>
      </w:r>
    </w:p>
    <w:p w14:paraId="4840D5D2" w14:textId="7A57AB55" w:rsidR="008E5AA8" w:rsidRDefault="008E5AA8" w:rsidP="00B86999">
      <w:pPr>
        <w:pStyle w:val="Body"/>
      </w:pPr>
    </w:p>
    <w:p w14:paraId="21F38A4F" w14:textId="28451D4E" w:rsidR="008E5AA8" w:rsidRPr="0014471C" w:rsidRDefault="008E5AA8" w:rsidP="008E5AA8">
      <w:pPr>
        <w:pStyle w:val="Body"/>
      </w:pPr>
      <w:r>
        <w:rPr>
          <w:u w:val="single"/>
        </w:rPr>
        <w:t>Urology in Primary</w:t>
      </w:r>
      <w:r>
        <w:rPr>
          <w:u w:val="single"/>
        </w:rPr>
        <w:t xml:space="preserve"> Care (2022). </w:t>
      </w:r>
      <w:r>
        <w:t xml:space="preserve">Developed and received funding to implement unique series </w:t>
      </w:r>
      <w:r w:rsidR="00350CC6">
        <w:t>focus on supporting primary care practices in managing common urologic conditions</w:t>
      </w:r>
      <w:r>
        <w:t xml:space="preserve"> with CUSOM Department of </w:t>
      </w:r>
      <w:r w:rsidR="00350CC6">
        <w:t>Urology</w:t>
      </w:r>
      <w:r>
        <w:t xml:space="preserve">. </w:t>
      </w:r>
      <w:proofErr w:type="gramStart"/>
      <w:r w:rsidR="00350CC6">
        <w:t>4</w:t>
      </w:r>
      <w:r>
        <w:t xml:space="preserve"> week</w:t>
      </w:r>
      <w:proofErr w:type="gramEnd"/>
      <w:r>
        <w:t xml:space="preserve"> series focused on supporting community-based PCPs.</w:t>
      </w:r>
    </w:p>
    <w:p w14:paraId="761DA824" w14:textId="77777777" w:rsidR="00E20B8F" w:rsidRDefault="00E20B8F">
      <w:pPr>
        <w:pStyle w:val="Footer"/>
        <w:rPr>
          <w:rFonts w:eastAsia="Arial Unicode MS" w:cs="Arial Unicode MS"/>
          <w:b/>
          <w:bCs/>
          <w:u w:val="single"/>
        </w:rPr>
      </w:pPr>
    </w:p>
    <w:p w14:paraId="51D80C01" w14:textId="6AC87572" w:rsidR="00A37DFF" w:rsidRDefault="00AE60B6">
      <w:pPr>
        <w:pStyle w:val="Footer"/>
        <w:rPr>
          <w:rFonts w:eastAsia="Arial Unicode MS" w:cs="Arial Unicode MS"/>
          <w:b/>
          <w:bCs/>
          <w:u w:val="single"/>
        </w:rPr>
      </w:pPr>
      <w:r>
        <w:rPr>
          <w:rFonts w:eastAsia="Arial Unicode MS" w:cs="Arial Unicode MS"/>
          <w:b/>
          <w:bCs/>
          <w:u w:val="single"/>
        </w:rPr>
        <w:t>COMMUNITY INVOLVEMENT:</w:t>
      </w:r>
    </w:p>
    <w:p w14:paraId="68516BC9" w14:textId="77777777" w:rsidR="00A37DFF" w:rsidRDefault="00AE60B6">
      <w:pPr>
        <w:pStyle w:val="Footer"/>
      </w:pPr>
      <w:r>
        <w:rPr>
          <w:rFonts w:eastAsia="Arial Unicode MS" w:cs="Arial Unicode MS"/>
        </w:rPr>
        <w:t>Fall 2014</w:t>
      </w:r>
      <w:r>
        <w:rPr>
          <w:rFonts w:eastAsia="Arial Unicode MS" w:cs="Arial Unicode MS"/>
        </w:rPr>
        <w:tab/>
      </w:r>
      <w:r>
        <w:rPr>
          <w:rFonts w:eastAsia="Arial Unicode MS" w:cs="Arial Unicode MS"/>
        </w:rPr>
        <w:tab/>
        <w:t xml:space="preserve">President, Cherry Knolls Subdivision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Homeowners Association</w:t>
      </w:r>
    </w:p>
    <w:p w14:paraId="16A0EDAA" w14:textId="77777777" w:rsidR="00A37DFF" w:rsidRDefault="00AE60B6">
      <w:pPr>
        <w:pStyle w:val="Footer"/>
      </w:pPr>
      <w:r>
        <w:rPr>
          <w:rFonts w:eastAsia="Arial Unicode MS" w:cs="Arial Unicode MS"/>
        </w:rPr>
        <w:t>Summer 2014</w:t>
      </w:r>
      <w:r>
        <w:rPr>
          <w:rFonts w:eastAsia="Arial Unicode MS" w:cs="Arial Unicode MS"/>
        </w:rPr>
        <w:tab/>
      </w:r>
      <w:r>
        <w:rPr>
          <w:rFonts w:eastAsia="Arial Unicode MS" w:cs="Arial Unicode MS"/>
        </w:rPr>
        <w:tab/>
        <w:t>Member, Anschutz Medical Campus Digital Workgroup</w:t>
      </w:r>
    </w:p>
    <w:p w14:paraId="36CA5EF6" w14:textId="77777777" w:rsidR="00A37DFF" w:rsidRDefault="00AE60B6">
      <w:pPr>
        <w:pStyle w:val="Footer"/>
      </w:pPr>
      <w:r>
        <w:rPr>
          <w:rFonts w:eastAsia="Arial Unicode MS" w:cs="Arial Unicode MS"/>
        </w:rPr>
        <w:t>Spring 2014</w:t>
      </w:r>
      <w:r>
        <w:rPr>
          <w:rFonts w:eastAsia="Arial Unicode MS" w:cs="Arial Unicode MS"/>
        </w:rPr>
        <w:tab/>
      </w:r>
      <w:r>
        <w:rPr>
          <w:rFonts w:eastAsia="Arial Unicode MS" w:cs="Arial Unicode MS"/>
        </w:rPr>
        <w:tab/>
        <w:t>Member, VIDYO National Healthcare Advisory Board</w:t>
      </w:r>
    </w:p>
    <w:p w14:paraId="0CA9D2CB" w14:textId="77777777" w:rsidR="00A37DFF" w:rsidRDefault="00AE60B6">
      <w:pPr>
        <w:pStyle w:val="Footer"/>
      </w:pPr>
      <w:r>
        <w:rPr>
          <w:rFonts w:eastAsia="Arial Unicode MS" w:cs="Arial Unicode MS"/>
        </w:rPr>
        <w:t>Spring 2014</w:t>
      </w:r>
      <w:r>
        <w:rPr>
          <w:rFonts w:eastAsia="Arial Unicode MS" w:cs="Arial Unicode MS"/>
        </w:rPr>
        <w:tab/>
      </w:r>
      <w:r>
        <w:rPr>
          <w:rFonts w:eastAsia="Arial Unicode MS" w:cs="Arial Unicode MS"/>
        </w:rPr>
        <w:tab/>
        <w:t xml:space="preserve">Member, Community Advisory Council, Colorado State University </w:t>
      </w:r>
      <w:r>
        <w:rPr>
          <w:rFonts w:eastAsia="Arial Unicode MS" w:cs="Arial Unicode MS"/>
        </w:rPr>
        <w:tab/>
      </w:r>
      <w:r>
        <w:rPr>
          <w:rFonts w:eastAsia="Arial Unicode MS" w:cs="Arial Unicode MS"/>
        </w:rPr>
        <w:tab/>
      </w:r>
      <w:r>
        <w:rPr>
          <w:rFonts w:eastAsia="Arial Unicode MS" w:cs="Arial Unicode MS"/>
        </w:rPr>
        <w:tab/>
        <w:t>School of Social Work</w:t>
      </w:r>
    </w:p>
    <w:p w14:paraId="4E8F6973" w14:textId="77777777" w:rsidR="00A37DFF" w:rsidRDefault="00AE60B6">
      <w:pPr>
        <w:pStyle w:val="Footer"/>
      </w:pPr>
      <w:r>
        <w:rPr>
          <w:rFonts w:eastAsia="Arial Unicode MS" w:cs="Arial Unicode MS"/>
        </w:rPr>
        <w:t>Fall 2011</w:t>
      </w:r>
      <w:r>
        <w:rPr>
          <w:rFonts w:eastAsia="Arial Unicode MS" w:cs="Arial Unicode MS"/>
        </w:rPr>
        <w:tab/>
      </w:r>
      <w:r>
        <w:rPr>
          <w:rFonts w:eastAsia="Arial Unicode MS" w:cs="Arial Unicode MS"/>
        </w:rPr>
        <w:tab/>
        <w:t>Board Member, Clean Galveston</w:t>
      </w:r>
    </w:p>
    <w:p w14:paraId="6ECD49AD" w14:textId="77777777" w:rsidR="00A37DFF" w:rsidRDefault="00AE60B6">
      <w:pPr>
        <w:pStyle w:val="Footer"/>
      </w:pPr>
      <w:r>
        <w:rPr>
          <w:rFonts w:eastAsia="Arial Unicode MS" w:cs="Arial Unicode MS"/>
        </w:rPr>
        <w:t>Fall 2010-</w:t>
      </w:r>
      <w:r>
        <w:rPr>
          <w:rFonts w:eastAsia="Arial Unicode MS" w:cs="Arial Unicode MS"/>
        </w:rPr>
        <w:tab/>
      </w:r>
      <w:r>
        <w:rPr>
          <w:rFonts w:eastAsia="Arial Unicode MS" w:cs="Arial Unicode MS"/>
        </w:rPr>
        <w:tab/>
        <w:t>Member, KIPP Community Coalition</w:t>
      </w:r>
    </w:p>
    <w:p w14:paraId="54905713" w14:textId="77777777" w:rsidR="00A37DFF" w:rsidRDefault="00AE60B6">
      <w:pPr>
        <w:pStyle w:val="Footer"/>
      </w:pPr>
      <w:r>
        <w:rPr>
          <w:rFonts w:eastAsia="Arial Unicode MS" w:cs="Arial Unicode MS"/>
        </w:rPr>
        <w:t xml:space="preserve">Fall 2010 – </w:t>
      </w:r>
      <w:r>
        <w:rPr>
          <w:rFonts w:eastAsia="Arial Unicode MS" w:cs="Arial Unicode MS"/>
        </w:rPr>
        <w:tab/>
      </w:r>
      <w:r>
        <w:rPr>
          <w:rFonts w:eastAsia="Arial Unicode MS" w:cs="Arial Unicode MS"/>
        </w:rPr>
        <w:tab/>
        <w:t xml:space="preserve">Appointed, City Parks and Recreation Board of Advisors, City of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Galveston, Texas</w:t>
      </w:r>
    </w:p>
    <w:p w14:paraId="40695D07" w14:textId="77777777" w:rsidR="00A37DFF" w:rsidRDefault="00AE60B6">
      <w:pPr>
        <w:pStyle w:val="Footer"/>
      </w:pPr>
      <w:r>
        <w:rPr>
          <w:rFonts w:eastAsia="Arial Unicode MS" w:cs="Arial Unicode MS"/>
        </w:rPr>
        <w:t>Spring 2010</w:t>
      </w:r>
      <w:r>
        <w:rPr>
          <w:rFonts w:eastAsia="Arial Unicode MS" w:cs="Arial Unicode MS"/>
        </w:rPr>
        <w:tab/>
      </w:r>
      <w:r>
        <w:rPr>
          <w:rFonts w:eastAsia="Arial Unicode MS" w:cs="Arial Unicode MS"/>
        </w:rPr>
        <w:tab/>
        <w:t>Candidate, Galveston City Council; Galveston, Texas, District 1</w:t>
      </w:r>
    </w:p>
    <w:p w14:paraId="2522A951" w14:textId="77777777" w:rsidR="00A37DFF" w:rsidRDefault="00AE60B6">
      <w:pPr>
        <w:pStyle w:val="Footer"/>
      </w:pPr>
      <w:r>
        <w:rPr>
          <w:rFonts w:eastAsia="Arial Unicode MS" w:cs="Arial Unicode MS"/>
        </w:rPr>
        <w:t>Spring 2010</w:t>
      </w:r>
      <w:r>
        <w:rPr>
          <w:rFonts w:eastAsia="Arial Unicode MS" w:cs="Arial Unicode MS"/>
        </w:rPr>
        <w:tab/>
      </w:r>
      <w:r>
        <w:rPr>
          <w:rFonts w:eastAsia="Arial Unicode MS" w:cs="Arial Unicode MS"/>
        </w:rPr>
        <w:tab/>
        <w:t>Board member, Green House Foundation</w:t>
      </w:r>
    </w:p>
    <w:p w14:paraId="3DC63EC0" w14:textId="77777777" w:rsidR="00A37DFF" w:rsidRDefault="00AE60B6">
      <w:pPr>
        <w:pStyle w:val="Footer"/>
      </w:pPr>
      <w:r>
        <w:rPr>
          <w:rFonts w:eastAsia="Arial Unicode MS" w:cs="Arial Unicode MS"/>
        </w:rPr>
        <w:t>Spring 2010 -</w:t>
      </w:r>
      <w:r>
        <w:rPr>
          <w:rFonts w:eastAsia="Arial Unicode MS" w:cs="Arial Unicode MS"/>
        </w:rPr>
        <w:tab/>
        <w:t xml:space="preserve"> </w:t>
      </w:r>
      <w:r>
        <w:rPr>
          <w:rFonts w:eastAsia="Arial Unicode MS" w:cs="Arial Unicode MS"/>
        </w:rPr>
        <w:tab/>
        <w:t xml:space="preserve">Appointed, UTMB Summer Science Program Student Selection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Committee</w:t>
      </w:r>
    </w:p>
    <w:p w14:paraId="796219AC" w14:textId="77777777" w:rsidR="00A37DFF" w:rsidRDefault="00AE60B6">
      <w:pPr>
        <w:pStyle w:val="Footer"/>
      </w:pPr>
      <w:r>
        <w:rPr>
          <w:rFonts w:eastAsia="Arial Unicode MS" w:cs="Arial Unicode MS"/>
        </w:rPr>
        <w:t>Spring 2010</w:t>
      </w:r>
      <w:r>
        <w:rPr>
          <w:rFonts w:eastAsia="Arial Unicode MS" w:cs="Arial Unicode MS"/>
        </w:rPr>
        <w:tab/>
      </w:r>
      <w:r>
        <w:rPr>
          <w:rFonts w:eastAsia="Arial Unicode MS" w:cs="Arial Unicode MS"/>
        </w:rPr>
        <w:tab/>
        <w:t xml:space="preserve">Appointed, Texas Health and Human Service Commission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 xml:space="preserve">Integration of Health and Behavioral Health Workgroup Service </w:t>
      </w:r>
      <w:r>
        <w:rPr>
          <w:rFonts w:eastAsia="Arial Unicode MS" w:cs="Arial Unicode MS"/>
        </w:rPr>
        <w:tab/>
      </w:r>
      <w:r>
        <w:rPr>
          <w:rFonts w:eastAsia="Arial Unicode MS" w:cs="Arial Unicode MS"/>
        </w:rPr>
        <w:tab/>
      </w:r>
      <w:r>
        <w:rPr>
          <w:rFonts w:eastAsia="Arial Unicode MS" w:cs="Arial Unicode MS"/>
        </w:rPr>
        <w:tab/>
      </w:r>
      <w:r>
        <w:rPr>
          <w:rFonts w:eastAsia="Arial Unicode MS" w:cs="Arial Unicode MS"/>
        </w:rPr>
        <w:tab/>
        <w:t>Delivery Subcommittee</w:t>
      </w:r>
    </w:p>
    <w:p w14:paraId="437FD817" w14:textId="77777777" w:rsidR="00A37DFF" w:rsidRDefault="00AE60B6">
      <w:pPr>
        <w:pStyle w:val="Footer"/>
      </w:pPr>
      <w:r>
        <w:rPr>
          <w:rFonts w:eastAsia="Arial Unicode MS" w:cs="Arial Unicode MS"/>
        </w:rPr>
        <w:t>Spring 2010</w:t>
      </w:r>
      <w:r>
        <w:rPr>
          <w:rFonts w:eastAsia="Arial Unicode MS" w:cs="Arial Unicode MS"/>
        </w:rPr>
        <w:tab/>
      </w:r>
      <w:r>
        <w:rPr>
          <w:rFonts w:eastAsia="Arial Unicode MS" w:cs="Arial Unicode MS"/>
        </w:rPr>
        <w:tab/>
        <w:t>Appointed, Santa Fe ISD School Health Advisory Council</w:t>
      </w:r>
    </w:p>
    <w:p w14:paraId="1A91C6E5" w14:textId="77777777" w:rsidR="00A37DFF" w:rsidRDefault="00AE60B6">
      <w:pPr>
        <w:pStyle w:val="Footer"/>
      </w:pPr>
      <w:r>
        <w:rPr>
          <w:rFonts w:eastAsia="Arial Unicode MS" w:cs="Arial Unicode MS"/>
        </w:rPr>
        <w:t>Spring 2009 -</w:t>
      </w:r>
      <w:r>
        <w:rPr>
          <w:rFonts w:eastAsia="Arial Unicode MS" w:cs="Arial Unicode MS"/>
        </w:rPr>
        <w:tab/>
        <w:t xml:space="preserve"> </w:t>
      </w:r>
      <w:r>
        <w:rPr>
          <w:rFonts w:eastAsia="Arial Unicode MS" w:cs="Arial Unicode MS"/>
        </w:rPr>
        <w:tab/>
        <w:t>UTMB Summer Science Program Student Selection Committee</w:t>
      </w:r>
    </w:p>
    <w:p w14:paraId="6587FF2E" w14:textId="77777777" w:rsidR="00A37DFF" w:rsidRDefault="00AE60B6">
      <w:pPr>
        <w:pStyle w:val="Footer"/>
      </w:pPr>
      <w:r>
        <w:rPr>
          <w:rFonts w:eastAsia="Arial Unicode MS" w:cs="Arial Unicode MS"/>
        </w:rPr>
        <w:t>Fall 2008 -</w:t>
      </w:r>
      <w:r>
        <w:rPr>
          <w:rFonts w:eastAsia="Arial Unicode MS" w:cs="Arial Unicode MS"/>
        </w:rPr>
        <w:tab/>
      </w:r>
      <w:r>
        <w:rPr>
          <w:rFonts w:eastAsia="Arial Unicode MS" w:cs="Arial Unicode MS"/>
        </w:rPr>
        <w:tab/>
        <w:t>Appointed, Committee for the Revitalization of Galveston post-Ike</w:t>
      </w:r>
    </w:p>
    <w:p w14:paraId="2D556632" w14:textId="77777777" w:rsidR="00A37DFF" w:rsidRDefault="00AE60B6">
      <w:pPr>
        <w:pStyle w:val="Footer"/>
      </w:pPr>
      <w:r>
        <w:rPr>
          <w:rFonts w:eastAsia="Arial Unicode MS" w:cs="Arial Unicode MS"/>
        </w:rPr>
        <w:t>Spring 2008 -</w:t>
      </w:r>
      <w:r>
        <w:rPr>
          <w:rFonts w:eastAsia="Arial Unicode MS" w:cs="Arial Unicode MS"/>
        </w:rPr>
        <w:tab/>
        <w:t xml:space="preserve"> </w:t>
      </w:r>
      <w:r>
        <w:rPr>
          <w:rFonts w:eastAsia="Arial Unicode MS" w:cs="Arial Unicode MS"/>
        </w:rPr>
        <w:tab/>
        <w:t>UTMB Summer Science Program Student Selection Committee</w:t>
      </w:r>
    </w:p>
    <w:p w14:paraId="403E67E0" w14:textId="77777777" w:rsidR="00A37DFF" w:rsidRDefault="00AE60B6">
      <w:pPr>
        <w:pStyle w:val="Footer"/>
      </w:pPr>
      <w:r>
        <w:rPr>
          <w:rFonts w:eastAsia="Arial Unicode MS" w:cs="Arial Unicode MS"/>
        </w:rPr>
        <w:lastRenderedPageBreak/>
        <w:t>Spring 2008 -</w:t>
      </w:r>
      <w:r>
        <w:rPr>
          <w:rFonts w:eastAsia="Arial Unicode MS" w:cs="Arial Unicode MS"/>
        </w:rPr>
        <w:tab/>
      </w:r>
      <w:r>
        <w:rPr>
          <w:rFonts w:eastAsia="Arial Unicode MS" w:cs="Arial Unicode MS"/>
        </w:rPr>
        <w:tab/>
        <w:t>Board President, Satori School</w:t>
      </w:r>
    </w:p>
    <w:p w14:paraId="3523E2CE" w14:textId="77777777" w:rsidR="00A37DFF" w:rsidRDefault="00AE60B6">
      <w:pPr>
        <w:pStyle w:val="Footer"/>
      </w:pPr>
      <w:r>
        <w:rPr>
          <w:rFonts w:eastAsia="Arial Unicode MS" w:cs="Arial Unicode MS"/>
        </w:rPr>
        <w:t>Summer 2009</w:t>
      </w:r>
    </w:p>
    <w:p w14:paraId="3CC0B7ED" w14:textId="77777777" w:rsidR="00A37DFF" w:rsidRDefault="00AE60B6">
      <w:pPr>
        <w:pStyle w:val="Footer"/>
      </w:pPr>
      <w:r>
        <w:rPr>
          <w:rFonts w:eastAsia="Arial Unicode MS" w:cs="Arial Unicode MS"/>
        </w:rPr>
        <w:t>Spring 2007 -</w:t>
      </w:r>
      <w:r>
        <w:rPr>
          <w:rFonts w:eastAsia="Arial Unicode MS" w:cs="Arial Unicode MS"/>
        </w:rPr>
        <w:tab/>
        <w:t xml:space="preserve"> </w:t>
      </w:r>
      <w:r>
        <w:rPr>
          <w:rFonts w:eastAsia="Arial Unicode MS" w:cs="Arial Unicode MS"/>
        </w:rPr>
        <w:tab/>
        <w:t>UTMB Summer Science Program Student Selection Committee</w:t>
      </w:r>
    </w:p>
    <w:p w14:paraId="485CD6B0" w14:textId="77777777" w:rsidR="00A37DFF" w:rsidRDefault="00AE60B6">
      <w:pPr>
        <w:pStyle w:val="Footer"/>
      </w:pPr>
      <w:r>
        <w:rPr>
          <w:rFonts w:eastAsia="Arial Unicode MS" w:cs="Arial Unicode MS"/>
        </w:rPr>
        <w:t>Summer 2007 -</w:t>
      </w:r>
      <w:r>
        <w:rPr>
          <w:rFonts w:eastAsia="Arial Unicode MS" w:cs="Arial Unicode MS"/>
        </w:rPr>
        <w:tab/>
        <w:t>Volunteer Big Brother, Gulf Coast Big Brothers Big Sisters</w:t>
      </w:r>
    </w:p>
    <w:p w14:paraId="2CA504BE" w14:textId="77777777" w:rsidR="00A37DFF" w:rsidRDefault="00AE60B6">
      <w:pPr>
        <w:pStyle w:val="Footer"/>
      </w:pPr>
      <w:r>
        <w:rPr>
          <w:rFonts w:eastAsia="Arial Unicode MS" w:cs="Arial Unicode MS"/>
        </w:rPr>
        <w:t>Spring 2009</w:t>
      </w:r>
    </w:p>
    <w:p w14:paraId="51B3A897" w14:textId="77777777" w:rsidR="00A37DFF" w:rsidRDefault="00AE60B6">
      <w:pPr>
        <w:pStyle w:val="Footer"/>
      </w:pPr>
      <w:r>
        <w:rPr>
          <w:rFonts w:eastAsia="Arial Unicode MS" w:cs="Arial Unicode MS"/>
        </w:rPr>
        <w:t>Summer 2007 -</w:t>
      </w:r>
      <w:r>
        <w:rPr>
          <w:rFonts w:eastAsia="Arial Unicode MS" w:cs="Arial Unicode MS"/>
        </w:rPr>
        <w:tab/>
        <w:t xml:space="preserve">Board Member, Galveston Independent School District </w:t>
      </w:r>
      <w:proofErr w:type="gramStart"/>
      <w:r>
        <w:rPr>
          <w:rFonts w:eastAsia="Arial Unicode MS" w:cs="Arial Unicode MS"/>
        </w:rPr>
        <w:tab/>
        <w:t xml:space="preserve">  Spring</w:t>
      </w:r>
      <w:proofErr w:type="gramEnd"/>
      <w:r>
        <w:rPr>
          <w:rFonts w:eastAsia="Arial Unicode MS" w:cs="Arial Unicode MS"/>
        </w:rPr>
        <w:t xml:space="preserve"> 2012</w:t>
      </w:r>
      <w:r>
        <w:rPr>
          <w:rFonts w:eastAsia="Arial Unicode MS" w:cs="Arial Unicode MS"/>
        </w:rPr>
        <w:tab/>
      </w:r>
      <w:r>
        <w:rPr>
          <w:rFonts w:eastAsia="Arial Unicode MS" w:cs="Arial Unicode MS"/>
        </w:rPr>
        <w:tab/>
        <w:t>Educational Foundation</w:t>
      </w:r>
    </w:p>
    <w:p w14:paraId="74579234" w14:textId="77777777" w:rsidR="00A37DFF" w:rsidRDefault="00AE60B6">
      <w:pPr>
        <w:pStyle w:val="Footer"/>
      </w:pPr>
      <w:r>
        <w:rPr>
          <w:rFonts w:eastAsia="Arial Unicode MS" w:cs="Arial Unicode MS"/>
        </w:rPr>
        <w:t>Spring 2005 -</w:t>
      </w:r>
      <w:r>
        <w:rPr>
          <w:rFonts w:eastAsia="Arial Unicode MS" w:cs="Arial Unicode MS"/>
        </w:rPr>
        <w:tab/>
      </w:r>
      <w:r>
        <w:rPr>
          <w:rFonts w:eastAsia="Arial Unicode MS" w:cs="Arial Unicode MS"/>
        </w:rPr>
        <w:tab/>
        <w:t>Board President, Galveston County Youth Development Task Spring 2012</w:t>
      </w:r>
      <w:r>
        <w:rPr>
          <w:rFonts w:eastAsia="Arial Unicode MS" w:cs="Arial Unicode MS"/>
        </w:rPr>
        <w:tab/>
      </w:r>
      <w:r>
        <w:rPr>
          <w:rFonts w:eastAsia="Arial Unicode MS" w:cs="Arial Unicode MS"/>
        </w:rPr>
        <w:tab/>
        <w:t>Force</w:t>
      </w:r>
    </w:p>
    <w:p w14:paraId="5E90BD90" w14:textId="77777777" w:rsidR="00A37DFF" w:rsidRDefault="00AE60B6">
      <w:pPr>
        <w:pStyle w:val="Footer"/>
        <w:ind w:left="2160" w:hanging="2160"/>
      </w:pPr>
      <w:r>
        <w:t>Fall 2006 -</w:t>
      </w:r>
      <w:r>
        <w:tab/>
        <w:t>Board Member, Teen Health Center of Galveston County</w:t>
      </w:r>
    </w:p>
    <w:p w14:paraId="71C53412" w14:textId="77777777" w:rsidR="00A37DFF" w:rsidRDefault="00AE60B6">
      <w:pPr>
        <w:pStyle w:val="Footer"/>
        <w:ind w:left="2160" w:hanging="2160"/>
      </w:pPr>
      <w:r>
        <w:t>Spring 2005 -</w:t>
      </w:r>
      <w:r>
        <w:tab/>
        <w:t>Member, Galveston County Mental Health Task Force</w:t>
      </w:r>
    </w:p>
    <w:sectPr w:rsidR="00A37DFF">
      <w:headerReference w:type="default"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7FE4E" w14:textId="77777777" w:rsidR="00E12EC4" w:rsidRDefault="00E12EC4">
      <w:r>
        <w:separator/>
      </w:r>
    </w:p>
  </w:endnote>
  <w:endnote w:type="continuationSeparator" w:id="0">
    <w:p w14:paraId="1DF8C5BB" w14:textId="77777777" w:rsidR="00E12EC4" w:rsidRDefault="00E1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CBA6" w14:textId="77777777" w:rsidR="00203246" w:rsidRDefault="0020324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B539" w14:textId="77777777" w:rsidR="00E12EC4" w:rsidRDefault="00E12EC4">
      <w:r>
        <w:separator/>
      </w:r>
    </w:p>
  </w:footnote>
  <w:footnote w:type="continuationSeparator" w:id="0">
    <w:p w14:paraId="3E68D4CF" w14:textId="77777777" w:rsidR="00E12EC4" w:rsidRDefault="00E12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AB33" w14:textId="77777777" w:rsidR="00203246" w:rsidRDefault="0020324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7B88"/>
    <w:multiLevelType w:val="hybridMultilevel"/>
    <w:tmpl w:val="CD1EB0C6"/>
    <w:lvl w:ilvl="0" w:tplc="26F4E77A">
      <w:start w:val="1"/>
      <w:numFmt w:val="decimal"/>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DB34035"/>
    <w:multiLevelType w:val="hybridMultilevel"/>
    <w:tmpl w:val="CD1EB0C6"/>
    <w:lvl w:ilvl="0" w:tplc="26F4E77A">
      <w:start w:val="1"/>
      <w:numFmt w:val="decimal"/>
      <w:lvlText w:val="%1."/>
      <w:lvlJc w:val="left"/>
      <w:pPr>
        <w:ind w:left="1020" w:hanging="7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10FF3BD3"/>
    <w:multiLevelType w:val="hybridMultilevel"/>
    <w:tmpl w:val="3F1C8356"/>
    <w:lvl w:ilvl="0" w:tplc="9FD08D1E">
      <w:start w:val="1"/>
      <w:numFmt w:val="decimal"/>
      <w:lvlText w:val="%1."/>
      <w:lvlJc w:val="left"/>
      <w:pPr>
        <w:ind w:left="126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311D5"/>
    <w:multiLevelType w:val="hybridMultilevel"/>
    <w:tmpl w:val="CD1EB0C6"/>
    <w:lvl w:ilvl="0" w:tplc="FFFFFFFF">
      <w:start w:val="1"/>
      <w:numFmt w:val="decimal"/>
      <w:lvlText w:val="%1."/>
      <w:lvlJc w:val="left"/>
      <w:pPr>
        <w:ind w:left="1020" w:hanging="72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4" w15:restartNumberingAfterBreak="0">
    <w:nsid w:val="143B422A"/>
    <w:multiLevelType w:val="hybridMultilevel"/>
    <w:tmpl w:val="D938C5DA"/>
    <w:numStyleLink w:val="ImportedStyle3"/>
  </w:abstractNum>
  <w:abstractNum w:abstractNumId="5" w15:restartNumberingAfterBreak="0">
    <w:nsid w:val="1939445F"/>
    <w:multiLevelType w:val="hybridMultilevel"/>
    <w:tmpl w:val="D7FEE8B6"/>
    <w:numStyleLink w:val="Numbered"/>
  </w:abstractNum>
  <w:abstractNum w:abstractNumId="6" w15:restartNumberingAfterBreak="0">
    <w:nsid w:val="1AEF04FF"/>
    <w:multiLevelType w:val="hybridMultilevel"/>
    <w:tmpl w:val="0CB24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3301A"/>
    <w:multiLevelType w:val="hybridMultilevel"/>
    <w:tmpl w:val="92BCA4EA"/>
    <w:numStyleLink w:val="ImportedStyle2"/>
  </w:abstractNum>
  <w:abstractNum w:abstractNumId="8" w15:restartNumberingAfterBreak="0">
    <w:nsid w:val="2EA11644"/>
    <w:multiLevelType w:val="hybridMultilevel"/>
    <w:tmpl w:val="D7FEE8B6"/>
    <w:styleLink w:val="Numbered"/>
    <w:lvl w:ilvl="0" w:tplc="40600B18">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tplc="04EAD6FE">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2" w:tplc="5BF4011E">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3" w:tplc="5A7A5746">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4" w:tplc="79205C5C">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5" w:tplc="C2CA4160">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6" w:tplc="8F30AA20">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7" w:tplc="14D0D1BA">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8" w:tplc="809203DA">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1B615F"/>
    <w:multiLevelType w:val="hybridMultilevel"/>
    <w:tmpl w:val="72C0CFC8"/>
    <w:lvl w:ilvl="0" w:tplc="E0EAF26E">
      <w:start w:val="1"/>
      <w:numFmt w:val="decimal"/>
      <w:lvlText w:val="%1."/>
      <w:lvlJc w:val="left"/>
      <w:pPr>
        <w:ind w:left="1080" w:hanging="360"/>
      </w:pPr>
      <w:rPr>
        <w:rFonts w:ascii="Times New Roman" w:eastAsia="Arial Unicode MS" w:hAnsi="Times New Roman"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6D3913"/>
    <w:multiLevelType w:val="hybridMultilevel"/>
    <w:tmpl w:val="92BCA4EA"/>
    <w:styleLink w:val="ImportedStyle2"/>
    <w:lvl w:ilvl="0" w:tplc="2A4E56F0">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080B8D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A25A5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EFA22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65D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CE272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F6E079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0B80D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2C1CD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271217D"/>
    <w:multiLevelType w:val="hybridMultilevel"/>
    <w:tmpl w:val="512698AE"/>
    <w:numStyleLink w:val="ImportedStyle1"/>
  </w:abstractNum>
  <w:abstractNum w:abstractNumId="12" w15:restartNumberingAfterBreak="0">
    <w:nsid w:val="471949C0"/>
    <w:multiLevelType w:val="hybridMultilevel"/>
    <w:tmpl w:val="83E0BCA6"/>
    <w:lvl w:ilvl="0" w:tplc="6066A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647250F"/>
    <w:multiLevelType w:val="hybridMultilevel"/>
    <w:tmpl w:val="D938C5DA"/>
    <w:styleLink w:val="ImportedStyle3"/>
    <w:lvl w:ilvl="0" w:tplc="DC5EB27E">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07840B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58BF0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3E6D8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CA08C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3A6BE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F50A9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9166DA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65AE68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78E3C81"/>
    <w:multiLevelType w:val="hybridMultilevel"/>
    <w:tmpl w:val="C88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15261B"/>
    <w:multiLevelType w:val="hybridMultilevel"/>
    <w:tmpl w:val="D7F44F2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BA2A08"/>
    <w:multiLevelType w:val="hybridMultilevel"/>
    <w:tmpl w:val="EA6002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4404EB"/>
    <w:multiLevelType w:val="hybridMultilevel"/>
    <w:tmpl w:val="CD1EB0C6"/>
    <w:lvl w:ilvl="0" w:tplc="FFFFFFFF">
      <w:start w:val="1"/>
      <w:numFmt w:val="decimal"/>
      <w:lvlText w:val="%1."/>
      <w:lvlJc w:val="left"/>
      <w:pPr>
        <w:ind w:left="1020" w:hanging="720"/>
      </w:pPr>
      <w:rPr>
        <w:rFonts w:hint="default"/>
      </w:rPr>
    </w:lvl>
    <w:lvl w:ilvl="1" w:tplc="FFFFFFFF" w:tentative="1">
      <w:start w:val="1"/>
      <w:numFmt w:val="lowerLetter"/>
      <w:lvlText w:val="%2."/>
      <w:lvlJc w:val="left"/>
      <w:pPr>
        <w:ind w:left="1380" w:hanging="360"/>
      </w:pPr>
    </w:lvl>
    <w:lvl w:ilvl="2" w:tplc="FFFFFFFF" w:tentative="1">
      <w:start w:val="1"/>
      <w:numFmt w:val="lowerRoman"/>
      <w:lvlText w:val="%3."/>
      <w:lvlJc w:val="right"/>
      <w:pPr>
        <w:ind w:left="2100" w:hanging="180"/>
      </w:pPr>
    </w:lvl>
    <w:lvl w:ilvl="3" w:tplc="FFFFFFFF" w:tentative="1">
      <w:start w:val="1"/>
      <w:numFmt w:val="decimal"/>
      <w:lvlText w:val="%4."/>
      <w:lvlJc w:val="left"/>
      <w:pPr>
        <w:ind w:left="2820" w:hanging="360"/>
      </w:pPr>
    </w:lvl>
    <w:lvl w:ilvl="4" w:tplc="FFFFFFFF" w:tentative="1">
      <w:start w:val="1"/>
      <w:numFmt w:val="lowerLetter"/>
      <w:lvlText w:val="%5."/>
      <w:lvlJc w:val="left"/>
      <w:pPr>
        <w:ind w:left="3540" w:hanging="360"/>
      </w:pPr>
    </w:lvl>
    <w:lvl w:ilvl="5" w:tplc="FFFFFFFF" w:tentative="1">
      <w:start w:val="1"/>
      <w:numFmt w:val="lowerRoman"/>
      <w:lvlText w:val="%6."/>
      <w:lvlJc w:val="right"/>
      <w:pPr>
        <w:ind w:left="4260" w:hanging="180"/>
      </w:pPr>
    </w:lvl>
    <w:lvl w:ilvl="6" w:tplc="FFFFFFFF" w:tentative="1">
      <w:start w:val="1"/>
      <w:numFmt w:val="decimal"/>
      <w:lvlText w:val="%7."/>
      <w:lvlJc w:val="left"/>
      <w:pPr>
        <w:ind w:left="4980" w:hanging="360"/>
      </w:pPr>
    </w:lvl>
    <w:lvl w:ilvl="7" w:tplc="FFFFFFFF" w:tentative="1">
      <w:start w:val="1"/>
      <w:numFmt w:val="lowerLetter"/>
      <w:lvlText w:val="%8."/>
      <w:lvlJc w:val="left"/>
      <w:pPr>
        <w:ind w:left="5700" w:hanging="360"/>
      </w:pPr>
    </w:lvl>
    <w:lvl w:ilvl="8" w:tplc="FFFFFFFF" w:tentative="1">
      <w:start w:val="1"/>
      <w:numFmt w:val="lowerRoman"/>
      <w:lvlText w:val="%9."/>
      <w:lvlJc w:val="right"/>
      <w:pPr>
        <w:ind w:left="6420" w:hanging="180"/>
      </w:pPr>
    </w:lvl>
  </w:abstractNum>
  <w:abstractNum w:abstractNumId="18" w15:restartNumberingAfterBreak="0">
    <w:nsid w:val="6AB15CEC"/>
    <w:multiLevelType w:val="hybridMultilevel"/>
    <w:tmpl w:val="EEC8F70C"/>
    <w:lvl w:ilvl="0" w:tplc="A0A2ED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EF2134A"/>
    <w:multiLevelType w:val="hybridMultilevel"/>
    <w:tmpl w:val="D7321F5E"/>
    <w:lvl w:ilvl="0" w:tplc="17209D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30402C"/>
    <w:multiLevelType w:val="hybridMultilevel"/>
    <w:tmpl w:val="512698AE"/>
    <w:styleLink w:val="ImportedStyle1"/>
    <w:lvl w:ilvl="0" w:tplc="D56C068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BEEA2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ECCD1E">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45AFFA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48E6C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B6FB5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3AEAE0">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2645C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367654">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4896D1F"/>
    <w:multiLevelType w:val="hybridMultilevel"/>
    <w:tmpl w:val="3F7E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5"/>
    <w:lvlOverride w:ilvl="0">
      <w:lvl w:ilvl="0" w:tplc="8D601CDA">
        <w:start w:val="1"/>
        <w:numFmt w:val="decimal"/>
        <w:lvlText w:val="%1."/>
        <w:lvlJc w:val="left"/>
        <w:pPr>
          <w:ind w:left="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B887808">
        <w:start w:val="1"/>
        <w:numFmt w:val="decimal"/>
        <w:lvlText w:val="%2."/>
        <w:lvlJc w:val="left"/>
        <w:pPr>
          <w:ind w:left="1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0A29228">
        <w:start w:val="1"/>
        <w:numFmt w:val="decimal"/>
        <w:lvlText w:val="%3."/>
        <w:lvlJc w:val="left"/>
        <w:pPr>
          <w:ind w:left="1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9058E494">
        <w:start w:val="1"/>
        <w:numFmt w:val="decimal"/>
        <w:lvlText w:val="%4."/>
        <w:lvlJc w:val="left"/>
        <w:pPr>
          <w:ind w:left="2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83426DE">
        <w:start w:val="1"/>
        <w:numFmt w:val="decimal"/>
        <w:lvlText w:val="%5."/>
        <w:lvlJc w:val="left"/>
        <w:pPr>
          <w:ind w:left="34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D502F14">
        <w:start w:val="1"/>
        <w:numFmt w:val="decimal"/>
        <w:lvlText w:val="%6."/>
        <w:lvlJc w:val="left"/>
        <w:pPr>
          <w:ind w:left="42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6D4C89C">
        <w:start w:val="1"/>
        <w:numFmt w:val="decimal"/>
        <w:lvlText w:val="%7."/>
        <w:lvlJc w:val="left"/>
        <w:pPr>
          <w:ind w:left="50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7382222">
        <w:start w:val="1"/>
        <w:numFmt w:val="decimal"/>
        <w:lvlText w:val="%8."/>
        <w:lvlJc w:val="left"/>
        <w:pPr>
          <w:ind w:left="58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79619EA">
        <w:start w:val="1"/>
        <w:numFmt w:val="decimal"/>
        <w:lvlText w:val="%9."/>
        <w:lvlJc w:val="left"/>
        <w:pPr>
          <w:ind w:left="6653"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3"/>
  </w:num>
  <w:num w:numId="5">
    <w:abstractNumId w:val="4"/>
  </w:num>
  <w:num w:numId="6">
    <w:abstractNumId w:val="4"/>
    <w:lvlOverride w:ilvl="0">
      <w:startOverride w:val="1"/>
    </w:lvlOverride>
  </w:num>
  <w:num w:numId="7">
    <w:abstractNumId w:val="10"/>
  </w:num>
  <w:num w:numId="8">
    <w:abstractNumId w:val="7"/>
    <w:lvlOverride w:ilvl="0">
      <w:lvl w:ilvl="0" w:tplc="FFC4CA7E">
        <w:start w:val="1"/>
        <w:numFmt w:val="decimal"/>
        <w:lvlText w:val="%1."/>
        <w:lvlJc w:val="left"/>
        <w:pPr>
          <w:ind w:left="1080" w:hanging="72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9">
    <w:abstractNumId w:val="20"/>
  </w:num>
  <w:num w:numId="10">
    <w:abstractNumId w:val="11"/>
  </w:num>
  <w:num w:numId="11">
    <w:abstractNumId w:val="1"/>
  </w:num>
  <w:num w:numId="12">
    <w:abstractNumId w:val="9"/>
  </w:num>
  <w:num w:numId="13">
    <w:abstractNumId w:val="0"/>
  </w:num>
  <w:num w:numId="14">
    <w:abstractNumId w:val="2"/>
  </w:num>
  <w:num w:numId="15">
    <w:abstractNumId w:val="6"/>
  </w:num>
  <w:num w:numId="16">
    <w:abstractNumId w:val="21"/>
  </w:num>
  <w:num w:numId="17">
    <w:abstractNumId w:val="16"/>
  </w:num>
  <w:num w:numId="18">
    <w:abstractNumId w:val="12"/>
  </w:num>
  <w:num w:numId="19">
    <w:abstractNumId w:val="15"/>
  </w:num>
  <w:num w:numId="20">
    <w:abstractNumId w:val="19"/>
  </w:num>
  <w:num w:numId="21">
    <w:abstractNumId w:val="18"/>
  </w:num>
  <w:num w:numId="22">
    <w:abstractNumId w:val="14"/>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FF"/>
    <w:rsid w:val="0001390A"/>
    <w:rsid w:val="00014061"/>
    <w:rsid w:val="00020C3F"/>
    <w:rsid w:val="00026C27"/>
    <w:rsid w:val="000318C5"/>
    <w:rsid w:val="000415CE"/>
    <w:rsid w:val="000556D9"/>
    <w:rsid w:val="00093C15"/>
    <w:rsid w:val="000A4B39"/>
    <w:rsid w:val="000B27C1"/>
    <w:rsid w:val="000B403C"/>
    <w:rsid w:val="000B4DE5"/>
    <w:rsid w:val="000C530A"/>
    <w:rsid w:val="000D5037"/>
    <w:rsid w:val="000E602C"/>
    <w:rsid w:val="000E66B3"/>
    <w:rsid w:val="00115965"/>
    <w:rsid w:val="00143CB2"/>
    <w:rsid w:val="0014471C"/>
    <w:rsid w:val="001552C6"/>
    <w:rsid w:val="00167310"/>
    <w:rsid w:val="00183039"/>
    <w:rsid w:val="001D0211"/>
    <w:rsid w:val="001D445C"/>
    <w:rsid w:val="001D5976"/>
    <w:rsid w:val="001E42E3"/>
    <w:rsid w:val="001F6564"/>
    <w:rsid w:val="00203246"/>
    <w:rsid w:val="002055E6"/>
    <w:rsid w:val="00232937"/>
    <w:rsid w:val="00237E3C"/>
    <w:rsid w:val="00277BDB"/>
    <w:rsid w:val="0028329E"/>
    <w:rsid w:val="002A1D03"/>
    <w:rsid w:val="002B6BAE"/>
    <w:rsid w:val="002D054E"/>
    <w:rsid w:val="002F32F3"/>
    <w:rsid w:val="00306A4C"/>
    <w:rsid w:val="003167F6"/>
    <w:rsid w:val="00323325"/>
    <w:rsid w:val="00326B5C"/>
    <w:rsid w:val="00334A26"/>
    <w:rsid w:val="00350CC6"/>
    <w:rsid w:val="00363045"/>
    <w:rsid w:val="003B465E"/>
    <w:rsid w:val="003C21CF"/>
    <w:rsid w:val="003C474A"/>
    <w:rsid w:val="003C50E1"/>
    <w:rsid w:val="003D1547"/>
    <w:rsid w:val="003E1E1A"/>
    <w:rsid w:val="003F453B"/>
    <w:rsid w:val="00400FDD"/>
    <w:rsid w:val="004309A4"/>
    <w:rsid w:val="00450078"/>
    <w:rsid w:val="00460825"/>
    <w:rsid w:val="004650DF"/>
    <w:rsid w:val="00495A18"/>
    <w:rsid w:val="004A5900"/>
    <w:rsid w:val="004A73C8"/>
    <w:rsid w:val="004B371B"/>
    <w:rsid w:val="004B7231"/>
    <w:rsid w:val="004C5041"/>
    <w:rsid w:val="004D5C8A"/>
    <w:rsid w:val="004F0038"/>
    <w:rsid w:val="00514D98"/>
    <w:rsid w:val="005175DD"/>
    <w:rsid w:val="005272D5"/>
    <w:rsid w:val="00541E2D"/>
    <w:rsid w:val="00545F71"/>
    <w:rsid w:val="00566D63"/>
    <w:rsid w:val="005B79B5"/>
    <w:rsid w:val="005C32A2"/>
    <w:rsid w:val="005D313A"/>
    <w:rsid w:val="005E3F50"/>
    <w:rsid w:val="00600B0F"/>
    <w:rsid w:val="00625673"/>
    <w:rsid w:val="006322EA"/>
    <w:rsid w:val="0064630F"/>
    <w:rsid w:val="00664122"/>
    <w:rsid w:val="00676F1B"/>
    <w:rsid w:val="00686699"/>
    <w:rsid w:val="006B2A2E"/>
    <w:rsid w:val="006C089E"/>
    <w:rsid w:val="006C7381"/>
    <w:rsid w:val="00702948"/>
    <w:rsid w:val="007266EC"/>
    <w:rsid w:val="007476FF"/>
    <w:rsid w:val="007556F8"/>
    <w:rsid w:val="007844C4"/>
    <w:rsid w:val="007B0539"/>
    <w:rsid w:val="007B437D"/>
    <w:rsid w:val="007C1597"/>
    <w:rsid w:val="007D083A"/>
    <w:rsid w:val="00804E9A"/>
    <w:rsid w:val="00823020"/>
    <w:rsid w:val="00846AFB"/>
    <w:rsid w:val="00853480"/>
    <w:rsid w:val="008574A6"/>
    <w:rsid w:val="00857C99"/>
    <w:rsid w:val="00857ED4"/>
    <w:rsid w:val="00896479"/>
    <w:rsid w:val="008B16D7"/>
    <w:rsid w:val="008E3B9E"/>
    <w:rsid w:val="008E51E1"/>
    <w:rsid w:val="008E5AA8"/>
    <w:rsid w:val="008F6798"/>
    <w:rsid w:val="0090134D"/>
    <w:rsid w:val="009050C8"/>
    <w:rsid w:val="009053F5"/>
    <w:rsid w:val="00912FEF"/>
    <w:rsid w:val="00951321"/>
    <w:rsid w:val="00977C74"/>
    <w:rsid w:val="009C6FA9"/>
    <w:rsid w:val="009D2F95"/>
    <w:rsid w:val="009E5C52"/>
    <w:rsid w:val="00A067A6"/>
    <w:rsid w:val="00A369BC"/>
    <w:rsid w:val="00A37DFF"/>
    <w:rsid w:val="00A552FB"/>
    <w:rsid w:val="00A6399F"/>
    <w:rsid w:val="00A71A40"/>
    <w:rsid w:val="00A732EE"/>
    <w:rsid w:val="00A90B55"/>
    <w:rsid w:val="00AA27F9"/>
    <w:rsid w:val="00AA400A"/>
    <w:rsid w:val="00AB05E4"/>
    <w:rsid w:val="00AC4C59"/>
    <w:rsid w:val="00AC529E"/>
    <w:rsid w:val="00AD1954"/>
    <w:rsid w:val="00AD391E"/>
    <w:rsid w:val="00AE60B6"/>
    <w:rsid w:val="00AF1AC8"/>
    <w:rsid w:val="00AF211D"/>
    <w:rsid w:val="00B40D3B"/>
    <w:rsid w:val="00B54F95"/>
    <w:rsid w:val="00B83F2C"/>
    <w:rsid w:val="00B86999"/>
    <w:rsid w:val="00BD1BBD"/>
    <w:rsid w:val="00BD2FC6"/>
    <w:rsid w:val="00BE57E4"/>
    <w:rsid w:val="00C075AD"/>
    <w:rsid w:val="00C105BE"/>
    <w:rsid w:val="00C157B4"/>
    <w:rsid w:val="00C17A5B"/>
    <w:rsid w:val="00C2120F"/>
    <w:rsid w:val="00C36E33"/>
    <w:rsid w:val="00C61727"/>
    <w:rsid w:val="00C8136C"/>
    <w:rsid w:val="00C951F1"/>
    <w:rsid w:val="00CB334C"/>
    <w:rsid w:val="00CB39CE"/>
    <w:rsid w:val="00CC5DC5"/>
    <w:rsid w:val="00CD3E97"/>
    <w:rsid w:val="00CE5640"/>
    <w:rsid w:val="00D12268"/>
    <w:rsid w:val="00D12C65"/>
    <w:rsid w:val="00D4539A"/>
    <w:rsid w:val="00D47DA6"/>
    <w:rsid w:val="00D5581E"/>
    <w:rsid w:val="00D63886"/>
    <w:rsid w:val="00D92297"/>
    <w:rsid w:val="00D92F5B"/>
    <w:rsid w:val="00DB00C3"/>
    <w:rsid w:val="00DB7E29"/>
    <w:rsid w:val="00DC28FF"/>
    <w:rsid w:val="00DE33D8"/>
    <w:rsid w:val="00E12EC4"/>
    <w:rsid w:val="00E20B8F"/>
    <w:rsid w:val="00E23809"/>
    <w:rsid w:val="00E3682F"/>
    <w:rsid w:val="00E4517B"/>
    <w:rsid w:val="00E464BB"/>
    <w:rsid w:val="00E53FE4"/>
    <w:rsid w:val="00E56837"/>
    <w:rsid w:val="00E663A8"/>
    <w:rsid w:val="00E73AC7"/>
    <w:rsid w:val="00E75D25"/>
    <w:rsid w:val="00E87CFF"/>
    <w:rsid w:val="00EB4BB4"/>
    <w:rsid w:val="00ED125C"/>
    <w:rsid w:val="00ED136E"/>
    <w:rsid w:val="00EE661C"/>
    <w:rsid w:val="00EF12C7"/>
    <w:rsid w:val="00EF4609"/>
    <w:rsid w:val="00F16AFB"/>
    <w:rsid w:val="00F23475"/>
    <w:rsid w:val="00F24DF6"/>
    <w:rsid w:val="00F31CA4"/>
    <w:rsid w:val="00F3413F"/>
    <w:rsid w:val="00F3663D"/>
    <w:rsid w:val="00F45948"/>
    <w:rsid w:val="00F542E9"/>
    <w:rsid w:val="00F62D80"/>
    <w:rsid w:val="00F6463A"/>
    <w:rsid w:val="00F802A9"/>
    <w:rsid w:val="00F81808"/>
    <w:rsid w:val="00F924BC"/>
    <w:rsid w:val="00FB35D7"/>
    <w:rsid w:val="00FC5C0F"/>
    <w:rsid w:val="00FC7EF7"/>
    <w:rsid w:val="00FD3C6D"/>
    <w:rsid w:val="00FD5C0F"/>
    <w:rsid w:val="00FF5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DD966"/>
  <w15:docId w15:val="{792F2728-7A14-BB49-964C-C43B7A84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82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3">
    <w:name w:val="heading 3"/>
    <w:basedOn w:val="Normal"/>
    <w:link w:val="Heading3Char"/>
    <w:uiPriority w:val="9"/>
    <w:qFormat/>
    <w:rsid w:val="00D1226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cs="Arial Unicode MS"/>
      <w:b/>
      <w:bCs/>
      <w:color w:val="000000"/>
      <w:sz w:val="24"/>
      <w:szCs w:val="24"/>
      <w:u w:color="000000"/>
    </w:rPr>
  </w:style>
  <w:style w:type="paragraph" w:styleId="Subtitle">
    <w:name w:val="Subtitle"/>
    <w:pPr>
      <w:jc w:val="center"/>
    </w:pPr>
    <w:rPr>
      <w:rFonts w:cs="Arial Unicode MS"/>
      <w:b/>
      <w:bCs/>
      <w:color w:val="000000"/>
      <w:sz w:val="24"/>
      <w:szCs w:val="24"/>
      <w:u w:color="000000"/>
    </w:rPr>
  </w:style>
  <w:style w:type="character" w:customStyle="1" w:styleId="Hyperlink0">
    <w:name w:val="Hyperlink.0"/>
    <w:basedOn w:val="Hyperlink"/>
    <w:rPr>
      <w:color w:val="0000FF"/>
      <w:u w:val="single" w:color="0000FF"/>
    </w:rPr>
  </w:style>
  <w:style w:type="paragraph" w:customStyle="1" w:styleId="Body">
    <w:name w:val="Body"/>
    <w:rPr>
      <w:rFonts w:cs="Arial Unicode MS"/>
      <w:color w:val="000000"/>
      <w:sz w:val="24"/>
      <w:szCs w:val="24"/>
      <w:u w:color="000000"/>
    </w:rPr>
  </w:style>
  <w:style w:type="numbering" w:customStyle="1" w:styleId="Numbered">
    <w:name w:val="Numbered"/>
    <w:pPr>
      <w:numPr>
        <w:numId w:val="1"/>
      </w:numPr>
    </w:pPr>
  </w:style>
  <w:style w:type="paragraph" w:customStyle="1" w:styleId="Default">
    <w:name w:val="Default"/>
    <w:rPr>
      <w:rFonts w:ascii="Helvetica" w:hAnsi="Helvetica" w:cs="Arial Unicode MS"/>
      <w:color w:val="000000"/>
      <w:sz w:val="22"/>
      <w:szCs w:val="22"/>
    </w:rPr>
  </w:style>
  <w:style w:type="paragraph" w:styleId="EndnoteText">
    <w:name w:val="endnote text"/>
    <w:pPr>
      <w:widowControl w:val="0"/>
    </w:pPr>
    <w:rPr>
      <w:rFonts w:ascii="Courier" w:hAnsi="Courier" w:cs="Arial Unicode MS"/>
      <w:color w:val="000000"/>
      <w:sz w:val="24"/>
      <w:szCs w:val="24"/>
      <w:u w:color="000000"/>
    </w:rPr>
  </w:style>
  <w:style w:type="paragraph" w:styleId="Footer">
    <w:name w:val="footer"/>
    <w:rPr>
      <w:rFonts w:eastAsia="Times New Roman"/>
      <w:color w:val="000000"/>
      <w:sz w:val="24"/>
      <w:szCs w:val="24"/>
      <w:u w:color="000000"/>
    </w:rPr>
  </w:style>
  <w:style w:type="paragraph" w:styleId="ListParagraph">
    <w:name w:val="List Paragraph"/>
    <w:pPr>
      <w:ind w:left="720"/>
    </w:pPr>
    <w:rPr>
      <w:rFonts w:cs="Arial Unicode MS"/>
      <w:color w:val="000000"/>
      <w:sz w:val="24"/>
      <w:szCs w:val="24"/>
      <w:u w:color="000000"/>
    </w:rPr>
  </w:style>
  <w:style w:type="numbering" w:customStyle="1" w:styleId="ImportedStyle3">
    <w:name w:val="Imported Style 3"/>
    <w:pPr>
      <w:numPr>
        <w:numId w:val="4"/>
      </w:numPr>
    </w:pPr>
  </w:style>
  <w:style w:type="numbering" w:customStyle="1" w:styleId="ImportedStyle2">
    <w:name w:val="Imported Style 2"/>
    <w:pPr>
      <w:numPr>
        <w:numId w:val="7"/>
      </w:numPr>
    </w:pPr>
  </w:style>
  <w:style w:type="numbering" w:customStyle="1" w:styleId="ImportedStyle1">
    <w:name w:val="Imported Style 1"/>
    <w:pPr>
      <w:numPr>
        <w:numId w:val="9"/>
      </w:numPr>
    </w:pPr>
  </w:style>
  <w:style w:type="paragraph" w:styleId="BalloonText">
    <w:name w:val="Balloon Text"/>
    <w:basedOn w:val="Normal"/>
    <w:link w:val="BalloonTextChar"/>
    <w:uiPriority w:val="99"/>
    <w:semiHidden/>
    <w:unhideWhenUsed/>
    <w:rsid w:val="00686699"/>
    <w:rPr>
      <w:sz w:val="18"/>
      <w:szCs w:val="18"/>
    </w:rPr>
  </w:style>
  <w:style w:type="character" w:customStyle="1" w:styleId="BalloonTextChar">
    <w:name w:val="Balloon Text Char"/>
    <w:basedOn w:val="DefaultParagraphFont"/>
    <w:link w:val="BalloonText"/>
    <w:uiPriority w:val="99"/>
    <w:semiHidden/>
    <w:rsid w:val="00686699"/>
    <w:rPr>
      <w:sz w:val="18"/>
      <w:szCs w:val="18"/>
    </w:rPr>
  </w:style>
  <w:style w:type="character" w:styleId="UnresolvedMention">
    <w:name w:val="Unresolved Mention"/>
    <w:basedOn w:val="DefaultParagraphFont"/>
    <w:uiPriority w:val="99"/>
    <w:semiHidden/>
    <w:unhideWhenUsed/>
    <w:rsid w:val="003E1E1A"/>
    <w:rPr>
      <w:color w:val="605E5C"/>
      <w:shd w:val="clear" w:color="auto" w:fill="E1DFDD"/>
    </w:rPr>
  </w:style>
  <w:style w:type="character" w:styleId="FollowedHyperlink">
    <w:name w:val="FollowedHyperlink"/>
    <w:basedOn w:val="DefaultParagraphFont"/>
    <w:uiPriority w:val="99"/>
    <w:semiHidden/>
    <w:unhideWhenUsed/>
    <w:rsid w:val="00C8136C"/>
    <w:rPr>
      <w:color w:val="FF00FF" w:themeColor="followedHyperlink"/>
      <w:u w:val="single"/>
    </w:rPr>
  </w:style>
  <w:style w:type="character" w:styleId="Strong">
    <w:name w:val="Strong"/>
    <w:basedOn w:val="DefaultParagraphFont"/>
    <w:uiPriority w:val="22"/>
    <w:qFormat/>
    <w:rsid w:val="005175DD"/>
    <w:rPr>
      <w:b/>
      <w:bCs/>
    </w:rPr>
  </w:style>
  <w:style w:type="character" w:customStyle="1" w:styleId="apple-converted-space">
    <w:name w:val="apple-converted-space"/>
    <w:basedOn w:val="DefaultParagraphFont"/>
    <w:rsid w:val="005175DD"/>
  </w:style>
  <w:style w:type="character" w:customStyle="1" w:styleId="Heading3Char">
    <w:name w:val="Heading 3 Char"/>
    <w:basedOn w:val="DefaultParagraphFont"/>
    <w:link w:val="Heading3"/>
    <w:uiPriority w:val="9"/>
    <w:rsid w:val="00D12268"/>
    <w:rPr>
      <w:rFonts w:eastAsia="Times New Roman"/>
      <w:b/>
      <w:bCs/>
      <w:sz w:val="27"/>
      <w:szCs w:val="27"/>
      <w:bdr w:val="none" w:sz="0" w:space="0" w:color="auto"/>
      <w:lang w:eastAsia="en-GB"/>
    </w:rPr>
  </w:style>
  <w:style w:type="paragraph" w:styleId="NormalWeb">
    <w:name w:val="Normal (Web)"/>
    <w:basedOn w:val="Normal"/>
    <w:uiPriority w:val="99"/>
    <w:semiHidden/>
    <w:unhideWhenUsed/>
    <w:rsid w:val="00D122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48118">
      <w:bodyDiv w:val="1"/>
      <w:marLeft w:val="0"/>
      <w:marRight w:val="0"/>
      <w:marTop w:val="0"/>
      <w:marBottom w:val="0"/>
      <w:divBdr>
        <w:top w:val="none" w:sz="0" w:space="0" w:color="auto"/>
        <w:left w:val="none" w:sz="0" w:space="0" w:color="auto"/>
        <w:bottom w:val="none" w:sz="0" w:space="0" w:color="auto"/>
        <w:right w:val="none" w:sz="0" w:space="0" w:color="auto"/>
      </w:divBdr>
    </w:div>
    <w:div w:id="560480860">
      <w:bodyDiv w:val="1"/>
      <w:marLeft w:val="0"/>
      <w:marRight w:val="0"/>
      <w:marTop w:val="0"/>
      <w:marBottom w:val="0"/>
      <w:divBdr>
        <w:top w:val="none" w:sz="0" w:space="0" w:color="auto"/>
        <w:left w:val="none" w:sz="0" w:space="0" w:color="auto"/>
        <w:bottom w:val="none" w:sz="0" w:space="0" w:color="auto"/>
        <w:right w:val="none" w:sz="0" w:space="0" w:color="auto"/>
      </w:divBdr>
    </w:div>
    <w:div w:id="1912034578">
      <w:bodyDiv w:val="1"/>
      <w:marLeft w:val="0"/>
      <w:marRight w:val="0"/>
      <w:marTop w:val="0"/>
      <w:marBottom w:val="0"/>
      <w:divBdr>
        <w:top w:val="none" w:sz="0" w:space="0" w:color="auto"/>
        <w:left w:val="none" w:sz="0" w:space="0" w:color="auto"/>
        <w:bottom w:val="none" w:sz="0" w:space="0" w:color="auto"/>
        <w:right w:val="none" w:sz="0" w:space="0" w:color="auto"/>
      </w:divBdr>
    </w:div>
    <w:div w:id="1912425584">
      <w:bodyDiv w:val="1"/>
      <w:marLeft w:val="0"/>
      <w:marRight w:val="0"/>
      <w:marTop w:val="0"/>
      <w:marBottom w:val="0"/>
      <w:divBdr>
        <w:top w:val="none" w:sz="0" w:space="0" w:color="auto"/>
        <w:left w:val="none" w:sz="0" w:space="0" w:color="auto"/>
        <w:bottom w:val="none" w:sz="0" w:space="0" w:color="auto"/>
        <w:right w:val="none" w:sz="0" w:space="0" w:color="auto"/>
      </w:divBdr>
    </w:div>
    <w:div w:id="194730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hyy.org/91FM/voices.html" TargetMode="External"/><Relationship Id="rId13" Type="http://schemas.openxmlformats.org/officeDocument/2006/relationships/hyperlink" Target="http://www.innovations.ahrq.gov/content.aspx?id=187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n.thomas@cuanschutz.edu" TargetMode="External"/><Relationship Id="rId12" Type="http://schemas.openxmlformats.org/officeDocument/2006/relationships/hyperlink" Target="http://www.innovations.ahrq.gov/content.aspx?id=187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o.com/article/720898/10_Ways_Telemedicine%20_Is_Changing_Healthcare_IT?page=4&amp;taxonomyId=3147" TargetMode="External"/><Relationship Id="rId5" Type="http://schemas.openxmlformats.org/officeDocument/2006/relationships/footnotes" Target="footnotes.xml"/><Relationship Id="rId15" Type="http://schemas.openxmlformats.org/officeDocument/2006/relationships/hyperlink" Target="http://galvestondailynews.com/story/243758" TargetMode="External"/><Relationship Id="rId10" Type="http://schemas.openxmlformats.org/officeDocument/2006/relationships/hyperlink" Target="https://www.youtube.com/wat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eenkidsnews.com/full/fullepisode.html" TargetMode="External"/><Relationship Id="rId14" Type="http://schemas.openxmlformats.org/officeDocument/2006/relationships/hyperlink" Target="http://galvestondailynews.com/story.lasso?ewcd=8e979ecb6f5b20c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47</Pages>
  <Words>17688</Words>
  <Characters>100822</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John</cp:lastModifiedBy>
  <cp:revision>6</cp:revision>
  <cp:lastPrinted>2018-06-20T14:37:00Z</cp:lastPrinted>
  <dcterms:created xsi:type="dcterms:W3CDTF">2022-03-10T18:13:00Z</dcterms:created>
  <dcterms:modified xsi:type="dcterms:W3CDTF">2022-04-05T14:06:00Z</dcterms:modified>
</cp:coreProperties>
</file>